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0FA414" w14:textId="39489234" w:rsidR="00EC0458" w:rsidRPr="00EC0458" w:rsidRDefault="001B5138" w:rsidP="00EC0458">
      <w:pPr>
        <w:rPr>
          <w:sz w:val="48"/>
          <w:szCs w:val="48"/>
        </w:rPr>
      </w:pPr>
      <w:r w:rsidRPr="001B5138">
        <w:rPr>
          <w:sz w:val="48"/>
          <w:szCs w:val="48"/>
        </w:rPr>
        <w:t>Enterprise Architecture Planning in Pitcar Service Automotive Industry Using Odoo</w:t>
      </w:r>
    </w:p>
    <w:p w14:paraId="295B4FDB" w14:textId="77777777" w:rsidR="00914DE2" w:rsidRDefault="00914DE2" w:rsidP="00F07271">
      <w:pPr>
        <w:spacing w:before="360" w:after="40"/>
        <w:jc w:val="both"/>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2F135F26" w14:textId="4179A7D3" w:rsidR="00CB6D9E" w:rsidRPr="00732D11" w:rsidRDefault="00B8256E" w:rsidP="00732D11">
      <w:pPr>
        <w:spacing w:before="360" w:after="40"/>
        <w:rPr>
          <w:sz w:val="22"/>
          <w:szCs w:val="22"/>
        </w:rPr>
      </w:pPr>
      <w:r>
        <w:rPr>
          <w:sz w:val="22"/>
          <w:szCs w:val="22"/>
        </w:rPr>
        <w:t>Nur Aela Dewi</w:t>
      </w:r>
      <w:r w:rsidR="00CB6D9E" w:rsidRPr="00CB6D9E">
        <w:rPr>
          <w:sz w:val="22"/>
          <w:szCs w:val="22"/>
          <w:vertAlign w:val="superscript"/>
        </w:rPr>
        <w:t>[1]</w:t>
      </w:r>
      <w:r w:rsidR="004A3959">
        <w:rPr>
          <w:sz w:val="22"/>
          <w:szCs w:val="22"/>
          <w:vertAlign w:val="superscript"/>
        </w:rPr>
        <w:t>*</w:t>
      </w:r>
      <w:r w:rsidR="00CB6D9E">
        <w:rPr>
          <w:sz w:val="22"/>
          <w:szCs w:val="22"/>
        </w:rPr>
        <w:t xml:space="preserve">, </w:t>
      </w:r>
      <w:r>
        <w:rPr>
          <w:sz w:val="22"/>
          <w:szCs w:val="22"/>
        </w:rPr>
        <w:t>Nessia Alfadila Putri</w:t>
      </w:r>
      <w:r w:rsidR="00CB6D9E">
        <w:rPr>
          <w:sz w:val="22"/>
          <w:szCs w:val="22"/>
          <w:vertAlign w:val="superscript"/>
        </w:rPr>
        <w:t>[2</w:t>
      </w:r>
      <w:r>
        <w:rPr>
          <w:sz w:val="22"/>
          <w:szCs w:val="22"/>
          <w:vertAlign w:val="superscript"/>
        </w:rPr>
        <w:t>]</w:t>
      </w:r>
      <w:r w:rsidR="00732D11">
        <w:rPr>
          <w:sz w:val="22"/>
          <w:szCs w:val="22"/>
        </w:rPr>
        <w:t>, Lanjar Pamungkas</w:t>
      </w:r>
      <w:r w:rsidR="00732D11">
        <w:rPr>
          <w:sz w:val="22"/>
          <w:szCs w:val="22"/>
          <w:vertAlign w:val="superscript"/>
        </w:rPr>
        <w:t>[3]</w:t>
      </w:r>
    </w:p>
    <w:p w14:paraId="1535FF70" w14:textId="1F80E566" w:rsidR="00914DE2" w:rsidRDefault="000A6031">
      <w:r w:rsidRPr="000A6031">
        <w:t>Information System, Faculty of Informatics</w:t>
      </w:r>
      <w:r w:rsidR="00CB6D9E">
        <w:t xml:space="preserve"> </w:t>
      </w:r>
      <w:r w:rsidR="00CB6D9E" w:rsidRPr="00CB6D9E">
        <w:rPr>
          <w:vertAlign w:val="superscript"/>
        </w:rPr>
        <w:t>[1], [2]</w:t>
      </w:r>
      <w:r w:rsidR="00732D11">
        <w:rPr>
          <w:vertAlign w:val="superscript"/>
        </w:rPr>
        <w:t>,</w:t>
      </w:r>
      <w:r w:rsidR="00732D11" w:rsidRPr="00732D11">
        <w:rPr>
          <w:vertAlign w:val="superscript"/>
        </w:rPr>
        <w:t xml:space="preserve"> </w:t>
      </w:r>
      <w:r w:rsidR="00732D11" w:rsidRPr="00CB6D9E">
        <w:rPr>
          <w:vertAlign w:val="superscript"/>
        </w:rPr>
        <w:t>[</w:t>
      </w:r>
      <w:r w:rsidR="00732D11">
        <w:rPr>
          <w:vertAlign w:val="superscript"/>
        </w:rPr>
        <w:t>3</w:t>
      </w:r>
      <w:r w:rsidR="00732D11" w:rsidRPr="00CB6D9E">
        <w:rPr>
          <w:vertAlign w:val="superscript"/>
        </w:rPr>
        <w:t>]</w:t>
      </w:r>
    </w:p>
    <w:p w14:paraId="53951BDE" w14:textId="3D9534F3" w:rsidR="00914DE2" w:rsidRDefault="000A6031">
      <w:r w:rsidRPr="000A6031">
        <w:t>Telkom Institute of Technology Purwokerto</w:t>
      </w:r>
    </w:p>
    <w:p w14:paraId="1A5AE59F" w14:textId="717D3DB2" w:rsidR="00914DE2" w:rsidRDefault="001E069A">
      <w:r w:rsidRPr="001E069A">
        <w:t>Purwokerto</w:t>
      </w:r>
      <w:r w:rsidR="000A6031">
        <w:t xml:space="preserve">, </w:t>
      </w:r>
      <w:r w:rsidRPr="001E069A">
        <w:t xml:space="preserve">Banyumas, </w:t>
      </w:r>
      <w:r w:rsidR="000A6031">
        <w:t>Indonesia</w:t>
      </w:r>
    </w:p>
    <w:p w14:paraId="2C27D3AA" w14:textId="33C0E76E" w:rsidR="00CB6D9E" w:rsidRPr="00865956" w:rsidRDefault="003D7873" w:rsidP="003D7873">
      <w:pPr>
        <w:sectPr w:rsidR="00CB6D9E" w:rsidRPr="00865956">
          <w:type w:val="continuous"/>
          <w:pgSz w:w="11909" w:h="16834"/>
          <w:pgMar w:top="1080" w:right="734" w:bottom="2434" w:left="734" w:header="0" w:footer="720" w:gutter="0"/>
          <w:cols w:space="720"/>
        </w:sectPr>
      </w:pPr>
      <w:r>
        <w:t>20103064@ittelkom-pwt.ac.id</w:t>
      </w:r>
      <w:r w:rsidR="00CB6D9E" w:rsidRPr="00CB6D9E">
        <w:rPr>
          <w:vertAlign w:val="superscript"/>
        </w:rPr>
        <w:t xml:space="preserve">[1], </w:t>
      </w:r>
      <w:hyperlink r:id="rId10" w:history="1">
        <w:r w:rsidR="00865956" w:rsidRPr="00865956">
          <w:rPr>
            <w:rStyle w:val="Hyperlink"/>
            <w:color w:val="auto"/>
            <w:u w:val="none"/>
          </w:rPr>
          <w:t>20103061@ittelkom-pwt.ac.id</w:t>
        </w:r>
        <w:r w:rsidR="00865956" w:rsidRPr="00865956">
          <w:rPr>
            <w:rStyle w:val="Hyperlink"/>
            <w:color w:val="auto"/>
            <w:u w:val="none"/>
            <w:vertAlign w:val="superscript"/>
          </w:rPr>
          <w:t>[2</w:t>
        </w:r>
      </w:hyperlink>
      <w:r w:rsidR="00CB6D9E" w:rsidRPr="00865956">
        <w:rPr>
          <w:color w:val="auto"/>
          <w:vertAlign w:val="superscript"/>
        </w:rPr>
        <w:t>]</w:t>
      </w:r>
      <w:r w:rsidR="00865956" w:rsidRPr="00865956">
        <w:rPr>
          <w:color w:val="auto"/>
        </w:rPr>
        <w:t xml:space="preserve">, </w:t>
      </w:r>
      <w:hyperlink r:id="rId11" w:history="1">
        <w:r w:rsidR="00695408" w:rsidRPr="009C1B1E">
          <w:rPr>
            <w:rStyle w:val="Hyperlink"/>
            <w:color w:val="auto"/>
            <w:u w:val="none"/>
          </w:rPr>
          <w:t>20103043@ittelkom-pwt.ac.id</w:t>
        </w:r>
        <w:r w:rsidR="00695408" w:rsidRPr="009C1B1E">
          <w:rPr>
            <w:rStyle w:val="Hyperlink"/>
            <w:color w:val="auto"/>
            <w:u w:val="none"/>
            <w:vertAlign w:val="superscript"/>
          </w:rPr>
          <w:t>[3</w:t>
        </w:r>
      </w:hyperlink>
      <w:r w:rsidR="00865956" w:rsidRPr="009C1B1E">
        <w:rPr>
          <w:color w:val="auto"/>
          <w:vertAlign w:val="superscript"/>
        </w:rPr>
        <w:t>]</w:t>
      </w:r>
      <w:r w:rsidR="00695408" w:rsidRPr="009C1B1E">
        <w:rPr>
          <w:color w:val="auto"/>
          <w:vertAlign w:val="superscript"/>
        </w:rPr>
        <w:t xml:space="preserve">    </w:t>
      </w:r>
    </w:p>
    <w:p w14:paraId="0EEFDE81" w14:textId="77777777" w:rsidR="00914DE2" w:rsidRDefault="00914DE2"/>
    <w:p w14:paraId="2337A1C1" w14:textId="77777777" w:rsidR="00914DE2" w:rsidRDefault="00914DE2"/>
    <w:p w14:paraId="28452701" w14:textId="77777777" w:rsidR="00914DE2" w:rsidRDefault="00914DE2">
      <w:pPr>
        <w:sectPr w:rsidR="00914DE2">
          <w:type w:val="continuous"/>
          <w:pgSz w:w="11909" w:h="16834"/>
          <w:pgMar w:top="1080" w:right="734" w:bottom="2434" w:left="734" w:header="0" w:footer="720" w:gutter="0"/>
          <w:cols w:space="720"/>
        </w:sectPr>
      </w:pPr>
    </w:p>
    <w:p w14:paraId="44B863BA" w14:textId="521917A4" w:rsidR="00270211" w:rsidRPr="00270211" w:rsidRDefault="00CB6D9E" w:rsidP="00270211">
      <w:pPr>
        <w:spacing w:after="200"/>
        <w:ind w:firstLine="274"/>
        <w:jc w:val="both"/>
        <w:rPr>
          <w:b/>
          <w:iCs/>
          <w:sz w:val="18"/>
          <w:szCs w:val="18"/>
          <w:lang w:val="id-ID"/>
        </w:rPr>
      </w:pPr>
      <w:r>
        <w:rPr>
          <w:b/>
          <w:i/>
          <w:sz w:val="18"/>
          <w:szCs w:val="18"/>
        </w:rPr>
        <w:t>Abstract</w:t>
      </w:r>
      <w:r>
        <w:rPr>
          <w:b/>
          <w:sz w:val="18"/>
          <w:szCs w:val="18"/>
        </w:rPr>
        <w:t>—</w:t>
      </w:r>
      <w:r w:rsidR="00F65469">
        <w:rPr>
          <w:b/>
          <w:sz w:val="18"/>
          <w:szCs w:val="18"/>
        </w:rPr>
        <w:t xml:space="preserve"> </w:t>
      </w:r>
      <w:r w:rsidR="00270211" w:rsidRPr="008F4549">
        <w:rPr>
          <w:b/>
          <w:iCs/>
          <w:sz w:val="18"/>
          <w:szCs w:val="18"/>
          <w:lang w:val="id-ID"/>
        </w:rPr>
        <w:t xml:space="preserve">Utilization of information technology </w:t>
      </w:r>
      <w:r w:rsidR="00270211" w:rsidRPr="00270211">
        <w:rPr>
          <w:b/>
          <w:sz w:val="18"/>
          <w:szCs w:val="18"/>
        </w:rPr>
        <w:t xml:space="preserve">has an important role in the process of creating, changing, storing, communicating and disseminating information. Especially in the context of corporate business, especially in the field of information systems management, information technology brings significant benefits in managing, organizing, </w:t>
      </w:r>
      <w:r w:rsidR="00CA2DE7" w:rsidRPr="00270211">
        <w:rPr>
          <w:b/>
          <w:sz w:val="18"/>
          <w:szCs w:val="18"/>
        </w:rPr>
        <w:t>planning,</w:t>
      </w:r>
      <w:r w:rsidR="00270211" w:rsidRPr="00270211">
        <w:rPr>
          <w:b/>
          <w:sz w:val="18"/>
          <w:szCs w:val="18"/>
        </w:rPr>
        <w:t xml:space="preserve"> and achieving information system goals. Pitcar Service is an entity in the automotive sector based in Purwokerto, Central Java, facing challenges in optimizing information system management activities. Lack of information system integration results in obstacles in planning, monitoring, </w:t>
      </w:r>
      <w:r w:rsidR="00CA2DE7" w:rsidRPr="00270211">
        <w:rPr>
          <w:b/>
          <w:sz w:val="18"/>
          <w:szCs w:val="18"/>
        </w:rPr>
        <w:t>coordination,</w:t>
      </w:r>
      <w:r w:rsidR="00270211" w:rsidRPr="00270211">
        <w:rPr>
          <w:b/>
          <w:sz w:val="18"/>
          <w:szCs w:val="18"/>
        </w:rPr>
        <w:t xml:space="preserve"> and visibility. To overcome this, the Enterprise Architecture Planning (EAP) approach was used to design a web-based integrated information system by utilizing Odoo software for project management at Pitcar Service. The results of this research can be used to design data architecture, application architecture and technology, as well as plan the implementation of an integrated information management system over the next 3 years. The implementation of EAP in the Pitcar Service company is expected to facilitate the management and development of architecture in accordance with business needs, provide clear direction for system and technology development, and optimize the company's potential through efficient use of resources.</w:t>
      </w:r>
    </w:p>
    <w:p w14:paraId="6EF65743" w14:textId="67189573" w:rsidR="008F4549" w:rsidRPr="00BE30AE" w:rsidRDefault="00CB6D9E" w:rsidP="00AE3EB8">
      <w:pPr>
        <w:spacing w:after="120"/>
        <w:rPr>
          <w:b/>
          <w:i/>
          <w:sz w:val="18"/>
          <w:szCs w:val="18"/>
        </w:rPr>
      </w:pPr>
      <w:r>
        <w:rPr>
          <w:b/>
          <w:i/>
          <w:sz w:val="18"/>
          <w:szCs w:val="18"/>
        </w:rPr>
        <w:t>Keywords—</w:t>
      </w:r>
      <w:r w:rsidR="00054F81">
        <w:rPr>
          <w:b/>
          <w:i/>
          <w:sz w:val="18"/>
          <w:szCs w:val="18"/>
        </w:rPr>
        <w:t xml:space="preserve"> </w:t>
      </w:r>
      <w:r w:rsidR="008F4549" w:rsidRPr="001E2454">
        <w:rPr>
          <w:b/>
          <w:i/>
          <w:sz w:val="18"/>
          <w:szCs w:val="18"/>
          <w:lang w:val="en-ID"/>
        </w:rPr>
        <w:t>Enterprise Architecture Planning (EAP)</w:t>
      </w:r>
      <w:r w:rsidR="008F4549" w:rsidRPr="001E2454">
        <w:rPr>
          <w:b/>
          <w:i/>
          <w:sz w:val="18"/>
          <w:szCs w:val="18"/>
        </w:rPr>
        <w:t xml:space="preserve">, </w:t>
      </w:r>
      <w:r w:rsidR="00D062FD">
        <w:rPr>
          <w:b/>
          <w:i/>
          <w:sz w:val="18"/>
          <w:szCs w:val="18"/>
        </w:rPr>
        <w:t>Automotive Industry</w:t>
      </w:r>
      <w:r w:rsidR="00BA6F70">
        <w:rPr>
          <w:b/>
          <w:i/>
          <w:sz w:val="18"/>
          <w:szCs w:val="18"/>
        </w:rPr>
        <w:t xml:space="preserve">, </w:t>
      </w:r>
      <w:r w:rsidR="001E2454">
        <w:rPr>
          <w:b/>
          <w:i/>
          <w:sz w:val="18"/>
          <w:szCs w:val="18"/>
        </w:rPr>
        <w:t>I</w:t>
      </w:r>
      <w:r w:rsidR="008F4549" w:rsidRPr="001E2454">
        <w:rPr>
          <w:b/>
          <w:i/>
          <w:sz w:val="18"/>
          <w:szCs w:val="18"/>
        </w:rPr>
        <w:t xml:space="preserve">nformation </w:t>
      </w:r>
      <w:r w:rsidR="001E2454">
        <w:rPr>
          <w:b/>
          <w:i/>
          <w:sz w:val="18"/>
          <w:szCs w:val="18"/>
        </w:rPr>
        <w:t>S</w:t>
      </w:r>
      <w:r w:rsidR="008F4549" w:rsidRPr="001E2454">
        <w:rPr>
          <w:b/>
          <w:i/>
          <w:sz w:val="18"/>
          <w:szCs w:val="18"/>
        </w:rPr>
        <w:t xml:space="preserve">ystems </w:t>
      </w:r>
      <w:r w:rsidR="001E2454">
        <w:rPr>
          <w:b/>
          <w:i/>
          <w:sz w:val="18"/>
          <w:szCs w:val="18"/>
        </w:rPr>
        <w:t>M</w:t>
      </w:r>
      <w:r w:rsidR="008F4549" w:rsidRPr="001E2454">
        <w:rPr>
          <w:b/>
          <w:i/>
          <w:sz w:val="18"/>
          <w:szCs w:val="18"/>
        </w:rPr>
        <w:t xml:space="preserve">anagement, </w:t>
      </w:r>
      <w:r w:rsidR="001E2454">
        <w:rPr>
          <w:b/>
          <w:i/>
          <w:sz w:val="18"/>
          <w:szCs w:val="18"/>
        </w:rPr>
        <w:t>O</w:t>
      </w:r>
      <w:r w:rsidR="008F4549" w:rsidRPr="001E2454">
        <w:rPr>
          <w:b/>
          <w:i/>
          <w:sz w:val="18"/>
          <w:szCs w:val="18"/>
        </w:rPr>
        <w:t>doo</w:t>
      </w:r>
    </w:p>
    <w:p w14:paraId="7B7EA4CA" w14:textId="77777777" w:rsidR="00540356" w:rsidRDefault="00540356">
      <w:pPr>
        <w:spacing w:after="120"/>
        <w:ind w:firstLine="274"/>
        <w:jc w:val="both"/>
        <w:rPr>
          <w:b/>
          <w:i/>
          <w:sz w:val="18"/>
          <w:szCs w:val="18"/>
        </w:rPr>
      </w:pPr>
    </w:p>
    <w:p w14:paraId="164DB060" w14:textId="4736C28D" w:rsidR="00481E63" w:rsidRPr="00481E63" w:rsidRDefault="00540356" w:rsidP="00481E63">
      <w:pPr>
        <w:spacing w:after="200"/>
        <w:ind w:firstLine="274"/>
        <w:jc w:val="both"/>
        <w:rPr>
          <w:b/>
          <w:bCs/>
          <w:iCs/>
          <w:sz w:val="18"/>
          <w:szCs w:val="18"/>
          <w:lang w:val="en-ID"/>
        </w:rPr>
      </w:pPr>
      <w:r>
        <w:rPr>
          <w:b/>
          <w:i/>
          <w:sz w:val="18"/>
          <w:szCs w:val="18"/>
        </w:rPr>
        <w:t>Abstrak</w:t>
      </w:r>
      <w:r>
        <w:rPr>
          <w:b/>
          <w:sz w:val="18"/>
          <w:szCs w:val="18"/>
        </w:rPr>
        <w:t>—</w:t>
      </w:r>
      <w:r w:rsidR="001B601D" w:rsidRPr="00E4594E">
        <w:rPr>
          <w:b/>
          <w:color w:val="FF0000"/>
          <w:sz w:val="18"/>
          <w:szCs w:val="18"/>
        </w:rPr>
        <w:t xml:space="preserve"> </w:t>
      </w:r>
      <w:bookmarkStart w:id="0" w:name="_Hlk146908712"/>
      <w:r w:rsidR="00E4594E" w:rsidRPr="00E4594E">
        <w:rPr>
          <w:b/>
          <w:bCs/>
          <w:iCs/>
          <w:sz w:val="18"/>
          <w:szCs w:val="18"/>
          <w:lang w:val="en-ID"/>
        </w:rPr>
        <w:t xml:space="preserve">Pemanfaatan teknologi informasi memiliki peran penting dalam proses pembuatan, perubahan, penyimpanan, komunikasi, dan penyebaran informasi. Terutama dalam konteks bisnis perusahaan, terutama di bidang manajemen sistem informasi, teknologi informasi membawa manfaat yang signifikan dalam mengelola, mengorganisasi, merencanakan, dan mencapai tujuan sistem informasi. Pitcar Service merupakan sebuah entitas di sektor otomotif yang berbasis di Purwokerto, Jawa Tengah, menghadapi tantangan dalam optimalisasi kegiatan manajemen sistem informasi. Kurangnya integrasi sistem informasi mengakibatkan kendala dalam perencanaan, pemantauan, koordinasi, dan visibilitas. Untuk mengatasi hal ini, pendekatan </w:t>
      </w:r>
      <w:r w:rsidR="00E4594E" w:rsidRPr="00E4594E">
        <w:rPr>
          <w:b/>
          <w:bCs/>
          <w:i/>
          <w:sz w:val="18"/>
          <w:szCs w:val="18"/>
          <w:lang w:val="en-ID"/>
        </w:rPr>
        <w:t>Enterprise Architecture Planning</w:t>
      </w:r>
      <w:r w:rsidR="00E4594E" w:rsidRPr="00E4594E">
        <w:rPr>
          <w:b/>
          <w:bCs/>
          <w:iCs/>
          <w:sz w:val="18"/>
          <w:szCs w:val="18"/>
          <w:lang w:val="en-ID"/>
        </w:rPr>
        <w:t xml:space="preserve"> (EAP) digunakan untuk merancang sistem informasi terintegrasi yang berbasis web dengan memanfaatkan perangkat lunak Odoo untuk manajemen proyek di Pitcar Service. </w:t>
      </w:r>
      <w:r w:rsidR="00481E63" w:rsidRPr="00481E63">
        <w:rPr>
          <w:b/>
          <w:bCs/>
          <w:iCs/>
          <w:sz w:val="18"/>
          <w:szCs w:val="18"/>
          <w:lang w:val="id-ID"/>
        </w:rPr>
        <w:t xml:space="preserve">Hasil dari </w:t>
      </w:r>
      <w:r w:rsidR="00481E63">
        <w:rPr>
          <w:b/>
          <w:bCs/>
          <w:iCs/>
          <w:sz w:val="18"/>
          <w:szCs w:val="18"/>
        </w:rPr>
        <w:t>penelitian</w:t>
      </w:r>
      <w:r w:rsidR="00481E63" w:rsidRPr="00481E63">
        <w:rPr>
          <w:b/>
          <w:bCs/>
          <w:iCs/>
          <w:sz w:val="18"/>
          <w:szCs w:val="18"/>
          <w:lang w:val="id-ID"/>
        </w:rPr>
        <w:t xml:space="preserve"> ini </w:t>
      </w:r>
      <w:r w:rsidR="00481E63">
        <w:rPr>
          <w:b/>
          <w:bCs/>
          <w:iCs/>
          <w:sz w:val="18"/>
          <w:szCs w:val="18"/>
        </w:rPr>
        <w:t>dapat</w:t>
      </w:r>
      <w:r w:rsidR="00481E63" w:rsidRPr="00481E63">
        <w:rPr>
          <w:b/>
          <w:bCs/>
          <w:iCs/>
          <w:sz w:val="18"/>
          <w:szCs w:val="18"/>
          <w:lang w:val="id-ID"/>
        </w:rPr>
        <w:t xml:space="preserve"> digunakan untuk merancang arsitektur data, arsitektur aplikasi dan teknologi, serta merencanakan implementasi sistem manajemen informasi terintegrasi selama 3 tahun ke depan</w:t>
      </w:r>
      <w:r w:rsidR="00481E63">
        <w:rPr>
          <w:b/>
          <w:bCs/>
          <w:iCs/>
          <w:sz w:val="18"/>
          <w:szCs w:val="18"/>
        </w:rPr>
        <w:t>.</w:t>
      </w:r>
      <w:r w:rsidR="00AE06DD">
        <w:rPr>
          <w:b/>
          <w:bCs/>
          <w:iCs/>
          <w:sz w:val="18"/>
          <w:szCs w:val="18"/>
        </w:rPr>
        <w:t xml:space="preserve"> </w:t>
      </w:r>
      <w:r w:rsidR="00AE06DD" w:rsidRPr="00E4594E">
        <w:rPr>
          <w:b/>
          <w:bCs/>
          <w:iCs/>
          <w:sz w:val="18"/>
          <w:szCs w:val="18"/>
          <w:lang w:val="en-ID"/>
        </w:rPr>
        <w:t xml:space="preserve">Implementasi EAP di perusahaan </w:t>
      </w:r>
      <w:r w:rsidR="00AE06DD">
        <w:rPr>
          <w:b/>
          <w:bCs/>
          <w:iCs/>
          <w:sz w:val="18"/>
          <w:szCs w:val="18"/>
          <w:lang w:val="en-ID"/>
        </w:rPr>
        <w:t>Pitcar Service</w:t>
      </w:r>
      <w:r w:rsidR="00AE06DD" w:rsidRPr="00E4594E">
        <w:rPr>
          <w:b/>
          <w:bCs/>
          <w:iCs/>
          <w:sz w:val="18"/>
          <w:szCs w:val="18"/>
          <w:lang w:val="en-ID"/>
        </w:rPr>
        <w:t xml:space="preserve"> diharapkan dapat memfasilitasi </w:t>
      </w:r>
      <w:r w:rsidR="00AE06DD" w:rsidRPr="00E4594E">
        <w:rPr>
          <w:b/>
          <w:bCs/>
          <w:iCs/>
          <w:sz w:val="18"/>
          <w:szCs w:val="18"/>
          <w:lang w:val="en-ID"/>
        </w:rPr>
        <w:t>pengelolaan dan pengembangan arsitektur yang sesuai dengan kebutuhan bisnis, memberikan arahan yang jelas untuk pengembangan sistem dan teknologi, serta mengoptimalkan potensi perusahaan melalui pemanfaatan sumber daya yang efisien.</w:t>
      </w:r>
    </w:p>
    <w:bookmarkEnd w:id="0"/>
    <w:p w14:paraId="157EB296" w14:textId="1A1BF3AD" w:rsidR="001E2454" w:rsidRPr="00BE30AE" w:rsidRDefault="001B601D" w:rsidP="00AE3EB8">
      <w:pPr>
        <w:spacing w:after="120"/>
        <w:rPr>
          <w:b/>
          <w:i/>
          <w:sz w:val="18"/>
          <w:szCs w:val="18"/>
        </w:rPr>
      </w:pPr>
      <w:r>
        <w:rPr>
          <w:b/>
          <w:i/>
          <w:sz w:val="18"/>
          <w:szCs w:val="18"/>
        </w:rPr>
        <w:t>Kata Kunci</w:t>
      </w:r>
      <w:r w:rsidR="00540356">
        <w:rPr>
          <w:b/>
          <w:i/>
          <w:sz w:val="18"/>
          <w:szCs w:val="18"/>
        </w:rPr>
        <w:t>—</w:t>
      </w:r>
      <w:r w:rsidR="00054F81">
        <w:rPr>
          <w:b/>
          <w:i/>
          <w:sz w:val="18"/>
          <w:szCs w:val="18"/>
        </w:rPr>
        <w:t xml:space="preserve"> </w:t>
      </w:r>
      <w:r w:rsidR="001E2454" w:rsidRPr="001E2454">
        <w:rPr>
          <w:b/>
          <w:bCs/>
          <w:i/>
          <w:sz w:val="18"/>
          <w:szCs w:val="18"/>
          <w:lang w:val="en-ID"/>
        </w:rPr>
        <w:t>Enterprise Architecture Planning</w:t>
      </w:r>
      <w:r w:rsidR="001E2454" w:rsidRPr="001E2454">
        <w:rPr>
          <w:b/>
          <w:bCs/>
          <w:i/>
          <w:iCs/>
          <w:sz w:val="18"/>
          <w:szCs w:val="18"/>
          <w:lang w:val="en-ID"/>
        </w:rPr>
        <w:t xml:space="preserve"> (EAP), </w:t>
      </w:r>
      <w:r w:rsidR="00321A2D">
        <w:rPr>
          <w:b/>
          <w:bCs/>
          <w:i/>
          <w:iCs/>
          <w:sz w:val="18"/>
          <w:szCs w:val="18"/>
          <w:lang w:val="en-ID"/>
        </w:rPr>
        <w:t xml:space="preserve">Industri Otomotif, </w:t>
      </w:r>
      <w:r w:rsidR="001E2454">
        <w:rPr>
          <w:b/>
          <w:bCs/>
          <w:i/>
          <w:iCs/>
          <w:sz w:val="18"/>
          <w:szCs w:val="18"/>
          <w:lang w:val="en-ID"/>
        </w:rPr>
        <w:t>M</w:t>
      </w:r>
      <w:r w:rsidR="001E2454" w:rsidRPr="001E2454">
        <w:rPr>
          <w:b/>
          <w:bCs/>
          <w:i/>
          <w:iCs/>
          <w:sz w:val="18"/>
          <w:szCs w:val="18"/>
          <w:lang w:val="en-ID"/>
        </w:rPr>
        <w:t xml:space="preserve">anajemen </w:t>
      </w:r>
      <w:r w:rsidR="001E2454">
        <w:rPr>
          <w:b/>
          <w:bCs/>
          <w:i/>
          <w:iCs/>
          <w:sz w:val="18"/>
          <w:szCs w:val="18"/>
          <w:lang w:val="en-ID"/>
        </w:rPr>
        <w:t>S</w:t>
      </w:r>
      <w:r w:rsidR="001E2454" w:rsidRPr="001E2454">
        <w:rPr>
          <w:b/>
          <w:bCs/>
          <w:i/>
          <w:iCs/>
          <w:sz w:val="18"/>
          <w:szCs w:val="18"/>
          <w:lang w:val="en-ID"/>
        </w:rPr>
        <w:t xml:space="preserve">istem </w:t>
      </w:r>
      <w:r w:rsidR="001E2454">
        <w:rPr>
          <w:b/>
          <w:bCs/>
          <w:i/>
          <w:iCs/>
          <w:sz w:val="18"/>
          <w:szCs w:val="18"/>
          <w:lang w:val="en-ID"/>
        </w:rPr>
        <w:t>In</w:t>
      </w:r>
      <w:r w:rsidR="001E2454" w:rsidRPr="001E2454">
        <w:rPr>
          <w:b/>
          <w:bCs/>
          <w:i/>
          <w:iCs/>
          <w:sz w:val="18"/>
          <w:szCs w:val="18"/>
          <w:lang w:val="en-ID"/>
        </w:rPr>
        <w:t>formasi,</w:t>
      </w:r>
      <w:r w:rsidR="00321A2D">
        <w:rPr>
          <w:b/>
          <w:bCs/>
          <w:i/>
          <w:iCs/>
          <w:sz w:val="18"/>
          <w:szCs w:val="18"/>
          <w:lang w:val="en-ID"/>
        </w:rPr>
        <w:t xml:space="preserve"> </w:t>
      </w:r>
      <w:r w:rsidR="001E2454">
        <w:rPr>
          <w:b/>
          <w:bCs/>
          <w:i/>
          <w:iCs/>
          <w:sz w:val="18"/>
          <w:szCs w:val="18"/>
          <w:lang w:val="en-ID"/>
        </w:rPr>
        <w:t>O</w:t>
      </w:r>
      <w:r w:rsidR="001E2454" w:rsidRPr="001E2454">
        <w:rPr>
          <w:b/>
          <w:bCs/>
          <w:i/>
          <w:iCs/>
          <w:sz w:val="18"/>
          <w:szCs w:val="18"/>
          <w:lang w:val="en-ID"/>
        </w:rPr>
        <w:t>doo</w:t>
      </w:r>
    </w:p>
    <w:p w14:paraId="3895D545" w14:textId="77777777" w:rsidR="001E2454" w:rsidRDefault="001E2454" w:rsidP="00540356">
      <w:pPr>
        <w:spacing w:after="120"/>
        <w:ind w:firstLine="274"/>
        <w:jc w:val="both"/>
        <w:rPr>
          <w:b/>
          <w:i/>
          <w:sz w:val="18"/>
          <w:szCs w:val="18"/>
        </w:rPr>
      </w:pPr>
    </w:p>
    <w:p w14:paraId="67239B6B" w14:textId="37D2FCAD" w:rsidR="00914DE2" w:rsidRDefault="00567913">
      <w:pPr>
        <w:pStyle w:val="Heading1"/>
        <w:numPr>
          <w:ilvl w:val="0"/>
          <w:numId w:val="1"/>
        </w:numPr>
      </w:pPr>
      <w:r>
        <w:t>INTRODUCTION</w:t>
      </w:r>
    </w:p>
    <w:p w14:paraId="2C80EC25" w14:textId="3D8B33B6" w:rsidR="009C285B" w:rsidRPr="009C285B" w:rsidRDefault="00567913" w:rsidP="009C285B">
      <w:pPr>
        <w:tabs>
          <w:tab w:val="left" w:pos="288"/>
        </w:tabs>
        <w:spacing w:after="120" w:line="228" w:lineRule="auto"/>
        <w:ind w:firstLine="288"/>
        <w:jc w:val="both"/>
      </w:pPr>
      <w:r w:rsidRPr="00567913">
        <w:rPr>
          <w:lang w:val="id-ID"/>
        </w:rPr>
        <w:t>Advancements in industry and technology have played a role in advancing management and administration methods that provide benefits in terms of economic value, high accuracy levels, and precision</w:t>
      </w:r>
      <w:r w:rsidR="009C285B" w:rsidRPr="009C285B">
        <w:rPr>
          <w:lang w:val="id-ID"/>
        </w:rPr>
        <w:fldChar w:fldCharType="begin" w:fldLock="1"/>
      </w:r>
      <w:r w:rsidR="00BD7405">
        <w:rPr>
          <w:lang w:val="id-ID"/>
        </w:rPr>
        <w:instrText>ADDIN CSL_CITATION {"citationItems":[{"id":"ITEM-1","itemData":{"abstract":"Teknologi informasi sangat membantu dalam membuat, mengubah, menyimpan, mengkomunikasikan dan menyebarkan informasi. Penerapan pada dunia bisnis dalam perusahaan khususnya di bidang manajemen proyek bermanfaat untuk mengelola, mengorganisasi, merencanakan hingga memaksimalkan pencapaian tujuan proyek. PT Lingkar Inovasi Nusantara merupakan perusahaan konsultan yang bergerak di bidang teknologi informasi (TI) dan berdomisili di Kota Kupang, Provinsi Nusa Tenggara Timur. Dalam melakukan kegiatan manajemen proyek di perusahaan belum menggunakan sistem informasi yang terintegrasi, sehingga pelaksanaan tugas suatu proyek belum maksimal seperti kesulitan dalam perencanaan, pemantauan, visibilitas dan koordinasi. Enterprise Architecture Planning (EAP) digunakan sebagai metode dalam perencanaan pembuatan sistem informasi terintegrasi berbasis website menggunakan perangkat lunak Odoo untuk manajemen proyek di PT Lingkar Inovasi Nusantara. Penerapan EAP pada perusahaan diharapkan dapat membantu organisasi dalam mengelola dan mengembangkan arsitektur yang sesuai dengan kebutuhan bisnis, memberikan panduan yang jelas untuk pengembangan sistem dan teknologi, dan memaksimalkan kemampuan perusahaan melalui penggunaan sumber daya yang efektif. Kata","author":[{"dropping-particle":"","family":"Noman","given":"Eltyasar Putrajati","non-dropping-particle":"","parse-names":false,"suffix":""},{"dropping-particle":"","family":"Wahju","given":"Andi","non-dropping-particle":"","parse-names":false,"suffix":""},{"dropping-particle":"","family":"Emanuel","given":"Rahardjo","non-dropping-particle":"","parse-names":false,"suffix":""},{"dropping-particle":"","family":"Industri","given":"Fakultas Teknologi","non-dropping-particle":"","parse-names":false,"suffix":""},{"dropping-particle":"","family":"Atma","given":"Universitas","non-dropping-particle":"","parse-names":false,"suffix":""},{"dropping-particle":"","family":"Yogyakarta","given":"Jaya","non-dropping-particle":"","parse-names":false,"suffix":""}],"container-title":"Indonesia Journal Information System","id":"ITEM-1","issued":{"date-parts":[["2023"]]},"page":"211-219","title":"ENTERPRISE ARCHITECTURE PLANNING PADA PT LINGKAR INOVASI NUSANTARA UNTUK MANAJEMEN","type":"article-journal","volume":"6"},"uris":["http://www.mendeley.com/documents/?uuid=f5374a3c-8b9f-466a-baf4-3f14469641c0"]}],"mendeley":{"formattedCitation":"[1]","plainTextFormattedCitation":"[1]","previouslyFormattedCitation":"[1]"},"properties":{"noteIndex":0},"schema":"https://github.com/citation-style-language/schema/raw/master/csl-citation.json"}</w:instrText>
      </w:r>
      <w:r w:rsidR="009C285B" w:rsidRPr="009C285B">
        <w:rPr>
          <w:lang w:val="id-ID"/>
        </w:rPr>
        <w:fldChar w:fldCharType="separate"/>
      </w:r>
      <w:r w:rsidR="009C285B" w:rsidRPr="009C285B">
        <w:rPr>
          <w:noProof/>
          <w:lang w:val="id-ID"/>
        </w:rPr>
        <w:t>[1]</w:t>
      </w:r>
      <w:r w:rsidR="009C285B" w:rsidRPr="009C285B">
        <w:fldChar w:fldCharType="end"/>
      </w:r>
      <w:r w:rsidR="00ED09B6">
        <w:fldChar w:fldCharType="begin" w:fldLock="1"/>
      </w:r>
      <w:r w:rsidR="00DD66E1">
        <w:instrText>ADDIN CSL_CITATION {"citationItems":[{"id":"ITEM-1","itemData":{"DOI":"10.58192/wawasan.v1i3.883","ISSN":"2963-5284","abstract":"Globalization becomes inevitable for almost all aspects of life, especially in the industrial sector. Globalization has brought the industry to experience a structural transformation that focuses on technology. The structural transformation experienced by the industrial sector may have positive and negative effects, not only for the industry itself, but for the surrounding communities and the environment. The research method used in this research is initiative descriptive qualitatively by writing observation written, with data in the form of field notes. Technological advances are tested on the areas of the industry, is; Production, Research and Development / Research and Development (R &amp; D), operational management, logistics and supply chain management, finance and accounting, human resources (HR), marketing and sales, information technology (IT), laws and compliance, and customer service","author":[{"dropping-particle":"","family":"Clemment Marvello Fedihartono","given":"","non-dropping-particle":"","parse-names":false,"suffix":""},{"dropping-particle":"","family":"Nerissa Arcellya Virjannah","given":"","non-dropping-particle":"","parse-names":false,"suffix":""},{"dropping-particle":"","family":"Muhammad Yasin","given":"","non-dropping-particle":"","parse-names":false,"suffix":""}],"container-title":"Wawasan : Jurnal Ilmu Manajemen, Ekonomi dan Kewirausahaan","id":"ITEM-1","issue":"3","issued":{"date-parts":[["2023"]]},"page":"80-94","title":"Analisis Pengaruh Transformasi Struktural Pada Bidang Teknologi Terhadap Kemajuan Industri Di Kota Surabaya","type":"article-journal","volume":"1"},"uris":["http://www.mendeley.com/documents/?uuid=2491cc35-7648-4d8a-a101-1b446e1c03ba"]}],"mendeley":{"formattedCitation":"[2]","plainTextFormattedCitation":"[2]","previouslyFormattedCitation":"[2]"},"properties":{"noteIndex":0},"schema":"https://github.com/citation-style-language/schema/raw/master/csl-citation.json"}</w:instrText>
      </w:r>
      <w:r w:rsidR="00ED09B6">
        <w:fldChar w:fldCharType="separate"/>
      </w:r>
      <w:r w:rsidR="00ED09B6" w:rsidRPr="00ED09B6">
        <w:rPr>
          <w:noProof/>
        </w:rPr>
        <w:t>[2]</w:t>
      </w:r>
      <w:r w:rsidR="00ED09B6">
        <w:fldChar w:fldCharType="end"/>
      </w:r>
      <w:r w:rsidR="009C285B" w:rsidRPr="009C285B">
        <w:rPr>
          <w:lang w:val="id-ID"/>
        </w:rPr>
        <w:t>.</w:t>
      </w:r>
      <w:r w:rsidR="009C285B" w:rsidRPr="009C285B">
        <w:t xml:space="preserve"> </w:t>
      </w:r>
      <w:r w:rsidRPr="00567913">
        <w:t>Information system management is a strategic approach to managing information technology and data to support the goals and needs of a business organizatio</w:t>
      </w:r>
      <w:r w:rsidR="007B68DE">
        <w:rPr>
          <w:lang w:val="id-ID"/>
        </w:rPr>
        <w:fldChar w:fldCharType="begin" w:fldLock="1"/>
      </w:r>
      <w:r w:rsidR="00DD66E1">
        <w:rPr>
          <w:lang w:val="id-ID"/>
        </w:rPr>
        <w:instrText>ADDIN CSL_CITATION {"citationItems":[{"id":"ITEM-1","itemData":{"abstract":"Improving organizational performance in the future requires information technology that does not only function as a supporting tool but as the main weapon to support the success of services to the community so that they can provide the best. The existence and role of information technology in the work system has brought a new era in the development of the world of work. but these developments have not been matched by an increase in human resources which determines the success of employee performance in a government agency. This Systematic Review is prepared based on Preferred Reporting Items for Systematic Reviews, full text articles and uses English and Indonesian. The keywords used in the article search are \"Management information system\" AND \"Organizational performance\". With a good management information system, companies can manage data and information more efficiently and effectively, enabling better and faster decision making. This can help organizations to increase productivity, reduce operational costs, and speed up response time to changes in the market or business environment. In addition, management information systems can also assist in managing human resources, inventory management, project management, and monitoring employee performance.","author":[{"dropping-particle":"","family":"Mahyadi","given":"","non-dropping-particle":"","parse-names":false,"suffix":""}],"container-title":"Inisiatif: Jurnal Ekonomi, Akuntansi dan Manajemen","id":"ITEM-1","issue":"2","issued":{"date-parts":[["2023"]]},"page":"301-311","title":"Sistem Informasi Manajemen Terhadap Kinerja Organisasi","type":"article-journal","volume":"2"},"uris":["http://www.mendeley.com/documents/?uuid=7afbd15b-b503-45ce-8b91-19eb632280df"]}],"mendeley":{"formattedCitation":"[3]","plainTextFormattedCitation":"[3]","previouslyFormattedCitation":"[3]"},"properties":{"noteIndex":0},"schema":"https://github.com/citation-style-language/schema/raw/master/csl-citation.json"}</w:instrText>
      </w:r>
      <w:r w:rsidR="007B68DE">
        <w:rPr>
          <w:lang w:val="id-ID"/>
        </w:rPr>
        <w:fldChar w:fldCharType="separate"/>
      </w:r>
      <w:r w:rsidR="00ED09B6" w:rsidRPr="00ED09B6">
        <w:rPr>
          <w:noProof/>
          <w:lang w:val="id-ID"/>
        </w:rPr>
        <w:t>[3]</w:t>
      </w:r>
      <w:r w:rsidR="007B68DE">
        <w:rPr>
          <w:lang w:val="id-ID"/>
        </w:rPr>
        <w:fldChar w:fldCharType="end"/>
      </w:r>
      <w:r w:rsidR="009C285B" w:rsidRPr="009C285B">
        <w:rPr>
          <w:lang w:val="id-ID"/>
        </w:rPr>
        <w:t xml:space="preserve">. </w:t>
      </w:r>
      <w:r w:rsidRPr="00567913">
        <w:t>Information system management involves planning, development, implementation, and maintenance of information systems and related technologies needed to collect, store, manage, and distribute relevant information for various levels of the organization</w:t>
      </w:r>
      <w:r w:rsidR="009C285B" w:rsidRPr="009C285B">
        <w:rPr>
          <w:lang w:val="id-ID"/>
        </w:rPr>
        <w:fldChar w:fldCharType="begin" w:fldLock="1"/>
      </w:r>
      <w:r w:rsidR="00DD66E1">
        <w:rPr>
          <w:lang w:val="id-ID"/>
        </w:rPr>
        <w:instrText>ADDIN CSL_CITATION {"citationItems":[{"id":"ITEM-1","itemData":{"ISBN":"9786236352151","abstract":"371 catarrhine features, rather than derived indicators of affinity with the great ape and human clade. In this way, the Victoriapithecus skull shows that the anatomy of fossil cercopithecoids is as important as that of hominoids for deciphering the evolutionary history of Old World higher primates.","author":[{"dropping-particle":"","family":"Eriana","given":"Emi Sita","non-dropping-particle":"","parse-names":false,"suffix":""},{"dropping-particle":"","family":"Farizy","given":"Salman","non-dropping-particle":"","parse-names":false,"suffix":""}],"container-title":"Unpam Press","id":"ITEM-1","issue":"1","issued":{"date-parts":[["2021"]]},"number-of-pages":"281","title":"Sistem Informasi Manajemen","type":"book"},"uris":["http://www.mendeley.com/documents/?uuid=8e579fe4-d40b-4d1d-9a33-2b5f5c256bc1"]}],"mendeley":{"formattedCitation":"[4]","plainTextFormattedCitation":"[4]","previouslyFormattedCitation":"[4]"},"properties":{"noteIndex":0},"schema":"https://github.com/citation-style-language/schema/raw/master/csl-citation.json"}</w:instrText>
      </w:r>
      <w:r w:rsidR="009C285B" w:rsidRPr="009C285B">
        <w:rPr>
          <w:lang w:val="id-ID"/>
        </w:rPr>
        <w:fldChar w:fldCharType="separate"/>
      </w:r>
      <w:r w:rsidR="00ED09B6" w:rsidRPr="00ED09B6">
        <w:rPr>
          <w:noProof/>
          <w:lang w:val="id-ID"/>
        </w:rPr>
        <w:t>[4]</w:t>
      </w:r>
      <w:r w:rsidR="009C285B" w:rsidRPr="009C285B">
        <w:fldChar w:fldCharType="end"/>
      </w:r>
      <w:r w:rsidR="009C285B" w:rsidRPr="009C285B">
        <w:t xml:space="preserve">. </w:t>
      </w:r>
      <w:r w:rsidRPr="00567913">
        <w:rPr>
          <w:lang w:val="id-ID"/>
        </w:rPr>
        <w:t>Management involves all individuals in an organization in an integrated process that includes planning, organizing, implementing, and controlling various activities</w:t>
      </w:r>
      <w:r w:rsidR="00282470">
        <w:rPr>
          <w:lang w:val="id-ID"/>
        </w:rPr>
        <w:fldChar w:fldCharType="begin" w:fldLock="1"/>
      </w:r>
      <w:r w:rsidR="00DD66E1">
        <w:rPr>
          <w:lang w:val="id-ID"/>
        </w:rPr>
        <w:instrText>ADDIN CSL_CITATION {"citationItems":[{"id":"ITEM-1","itemData":{"ISBN":"978-623-6479-89-6","author":[{"dropping-particle":"","family":"Azizah","given":"Siti Nur","non-dropping-particle":"","parse-names":false,"suffix":""}],"editor":[{"dropping-particle":"","family":"Nasrudin","given":"Moh.","non-dropping-particle":"","parse-names":false,"suffix":""}],"id":"ITEM-1","issued":{"date-parts":[["2021"]]},"number-of-pages":"2, 19","publisher":"PT. Nasya Expanding Management","publisher-place":"Pekalongan","title":"MANAJEMEN KINERJA","type":"book"},"uris":["http://www.mendeley.com/documents/?uuid=080a0c4f-a277-4377-8208-0fd8e233b10f"]}],"mendeley":{"formattedCitation":"[5]","plainTextFormattedCitation":"[5]","previouslyFormattedCitation":"[5]"},"properties":{"noteIndex":0},"schema":"https://github.com/citation-style-language/schema/raw/master/csl-citation.json"}</w:instrText>
      </w:r>
      <w:r w:rsidR="00282470">
        <w:rPr>
          <w:lang w:val="id-ID"/>
        </w:rPr>
        <w:fldChar w:fldCharType="separate"/>
      </w:r>
      <w:r w:rsidR="00ED09B6" w:rsidRPr="00ED09B6">
        <w:rPr>
          <w:noProof/>
          <w:lang w:val="id-ID"/>
        </w:rPr>
        <w:t>[5]</w:t>
      </w:r>
      <w:r w:rsidR="00282470">
        <w:rPr>
          <w:lang w:val="id-ID"/>
        </w:rPr>
        <w:fldChar w:fldCharType="end"/>
      </w:r>
      <w:r w:rsidR="009C285B" w:rsidRPr="009C285B">
        <w:rPr>
          <w:lang w:val="id-ID"/>
        </w:rPr>
        <w:t xml:space="preserve">. </w:t>
      </w:r>
      <w:r w:rsidRPr="00567913">
        <w:rPr>
          <w:lang w:val="id-ID"/>
        </w:rPr>
        <w:t>The goal of the information management process is to direct the achievement of the goals set by the organization, and this process continues continuously over time, providing a dynamic and responsive foundation for contextual changes and demands for evolution in the constantly changing business environment</w:t>
      </w:r>
      <w:r w:rsidR="00DD66E1">
        <w:rPr>
          <w:lang w:val="id-ID"/>
        </w:rPr>
        <w:fldChar w:fldCharType="begin" w:fldLock="1"/>
      </w:r>
      <w:r w:rsidR="00431FEB">
        <w:rPr>
          <w:lang w:val="id-ID"/>
        </w:rPr>
        <w:instrText>ADDIN CSL_CITATION {"citationItems":[{"id":"ITEM-1","itemData":{"ISBN":"978-623-8157-17-4","author":[{"dropping-particle":"","family":"Cahyadi","given":"Nur","non-dropping-particle":"","parse-names":false,"suffix":""},{"dropping-particle":"","family":"Sutaguna","given":"I Nyoman Tri","non-dropping-particle":"","parse-names":false,"suffix":""},{"dropping-particle":"","family":"Imelda","given":"Tamba","non-dropping-particle":"","parse-names":false,"suffix":""},{"dropping-particle":"","family":"Gatot","given":"Wijayanto","non-dropping-particle":"","parse-names":false,"suffix":""},{"dropping-particle":"","family":"Sesario","given":"Revi","non-dropping-particle":"","parse-names":false,"suffix":""},{"dropping-particle":"","family":"Khasanah","given":"","non-dropping-particle":"","parse-names":false,"suffix":""},{"dropping-particle":"","family":"Kartika","given":"I Made","non-dropping-particle":"","parse-names":false,"suffix":""},{"dropping-particle":"","family":"Adrianto","given":"","non-dropping-particle":"","parse-names":false,"suffix":""},{"dropping-particle":"","family":"Ansyah","given":"Rahmat Husein Andri","non-dropping-particle":"","parse-names":false,"suffix":""},{"dropping-particle":"","family":"Saksono","given":"Herie","non-dropping-particle":"","parse-names":false,"suffix":""}],"edition":"1","editor":[{"dropping-particle":"","family":"Kusuma","given":"Indra Pradana","non-dropping-particle":"","parse-names":false,"suffix":""}],"id":"ITEM-1","issued":{"date-parts":[["2023"]]},"number-of-pages":"1, 176","publisher":"Yayasan Cendekia Mulia Mandiri","publisher-place":"Kota Batam","title":"Konsep Dasar Manajemen Strategi","type":"book"},"uris":["http://www.mendeley.com/documents/?uuid=2ce27dfd-f8f6-49d2-be5f-637a72ed520f"]}],"mendeley":{"formattedCitation":"[6]","plainTextFormattedCitation":"[6]","previouslyFormattedCitation":"[6]"},"properties":{"noteIndex":0},"schema":"https://github.com/citation-style-language/schema/raw/master/csl-citation.json"}</w:instrText>
      </w:r>
      <w:r w:rsidR="00DD66E1">
        <w:rPr>
          <w:lang w:val="id-ID"/>
        </w:rPr>
        <w:fldChar w:fldCharType="separate"/>
      </w:r>
      <w:r w:rsidR="00DD66E1" w:rsidRPr="00DD66E1">
        <w:rPr>
          <w:noProof/>
          <w:lang w:val="id-ID"/>
        </w:rPr>
        <w:t>[6]</w:t>
      </w:r>
      <w:r w:rsidR="00DD66E1">
        <w:rPr>
          <w:lang w:val="id-ID"/>
        </w:rPr>
        <w:fldChar w:fldCharType="end"/>
      </w:r>
      <w:r w:rsidR="009C285B" w:rsidRPr="009C285B">
        <w:rPr>
          <w:lang w:val="id-ID"/>
        </w:rPr>
        <w:t xml:space="preserve">. </w:t>
      </w:r>
      <w:r w:rsidRPr="00567913">
        <w:t>Efficient management implementation will result in optimal projects being realized because projects are completed on schedule, within budget, and with quality consistent with the original plan</w:t>
      </w:r>
      <w:r w:rsidR="009C285B" w:rsidRPr="009C285B">
        <w:rPr>
          <w:lang w:val="id-ID"/>
        </w:rPr>
        <w:fldChar w:fldCharType="begin" w:fldLock="1"/>
      </w:r>
      <w:r w:rsidR="00431FEB">
        <w:rPr>
          <w:lang w:val="id-ID"/>
        </w:rPr>
        <w:instrText>ADDIN CSL_CITATION {"citationItems":[{"id":"ITEM-1","itemData":{"DOI":"10.53802/fitrah.v2i2.64","ISSN":"2723-3847","abstract":"This study aims to analyze the application of an integrated information system in educational institutions, and the impact of the application of an education management information system on ethics and society. This research was conducted in three different locations, namely Medan City, Binjai City, and Asahan Regency. This research uses qualitative research methods, with data collection techniques using observation, interviews, and documentation studies. The results of the study explain that the application of an integrated information system developed by PT. Engineering Technology Metromatics uses the edulink application. This application is a school management-based application that can help educational institutions to create a learning environment and management activities to be more effective and efficient. By using this information system application, all data about the development of students will be recorded digitally, so that the actions that will be taken by teachers or parents/guardians of students in dealing with student problems can be about the substance of the problems faced by students. Through this information system, the track record of students will be clearly identified, so that actions in solving student problems can be carried out on target, effectively and efficiently. This application has a positive impact on teachers, especially in identifying and recording all attitudes and attitude assessments so that they can be the basis for developing student attitudes.","author":[{"dropping-particle":"","family":"Rahmadi","given":"Fuji","non-dropping-particle":"","parse-names":false,"suffix":""},{"dropping-particle":"","family":"Munisa","given":"Munisa","non-dropping-particle":"","parse-names":false,"suffix":""},{"dropping-particle":"","family":"Rozana","given":"Salma","non-dropping-particle":"","parse-names":false,"suffix":""},{"dropping-particle":"","family":"Rangkuti","given":"Charles","non-dropping-particle":"","parse-names":false,"suffix":""},{"dropping-particle":"","family":"Ependi","given":"Rustam","non-dropping-particle":"","parse-names":false,"suffix":""},{"dropping-particle":"","family":"Harianto","given":"Eko","non-dropping-particle":"","parse-names":false,"suffix":""}],"container-title":"Fitrah: Journal of Islamic Education","id":"ITEM-1","issue":"2","issued":{"date-parts":[["2021"]]},"page":"96-109","title":"Pengembangan Manajemen Sekolah Terintegrasi Berbasis Sistem Informasi di Sumatera Utara","type":"article-journal","volume":"2"},"uris":["http://www.mendeley.com/documents/?uuid=34fbf949-ef89-482b-a0f6-dfe9370112ad"]}],"mendeley":{"formattedCitation":"[7]","plainTextFormattedCitation":"[7]","previouslyFormattedCitation":"[7]"},"properties":{"noteIndex":0},"schema":"https://github.com/citation-style-language/schema/raw/master/csl-citation.json"}</w:instrText>
      </w:r>
      <w:r w:rsidR="009C285B" w:rsidRPr="009C285B">
        <w:rPr>
          <w:lang w:val="id-ID"/>
        </w:rPr>
        <w:fldChar w:fldCharType="separate"/>
      </w:r>
      <w:r w:rsidR="00DD66E1" w:rsidRPr="00DD66E1">
        <w:rPr>
          <w:noProof/>
          <w:lang w:val="id-ID"/>
        </w:rPr>
        <w:t>[7]</w:t>
      </w:r>
      <w:r w:rsidR="009C285B" w:rsidRPr="009C285B">
        <w:fldChar w:fldCharType="end"/>
      </w:r>
      <w:r w:rsidR="009C285B" w:rsidRPr="009C285B">
        <w:rPr>
          <w:lang w:val="id-ID"/>
        </w:rPr>
        <w:t>.</w:t>
      </w:r>
    </w:p>
    <w:p w14:paraId="68F01EE1" w14:textId="44F24897" w:rsidR="009C285B" w:rsidRPr="009C285B" w:rsidRDefault="00567913" w:rsidP="009C285B">
      <w:pPr>
        <w:tabs>
          <w:tab w:val="left" w:pos="288"/>
        </w:tabs>
        <w:spacing w:after="120" w:line="228" w:lineRule="auto"/>
        <w:ind w:firstLine="288"/>
        <w:jc w:val="both"/>
      </w:pPr>
      <w:r w:rsidRPr="00567913">
        <w:t>Currently, the effective use of information technology (IT) has the ability to increase the positive impact on the successful outcomes of information system management implementation</w:t>
      </w:r>
      <w:r w:rsidR="009C285B" w:rsidRPr="009C285B">
        <w:rPr>
          <w:lang w:val="id-ID"/>
        </w:rPr>
        <w:fldChar w:fldCharType="begin" w:fldLock="1"/>
      </w:r>
      <w:r w:rsidR="00431FEB">
        <w:rPr>
          <w:lang w:val="id-ID"/>
        </w:rPr>
        <w:instrText>ADDIN CSL_CITATION {"citationItems":[{"id":"ITEM-1","itemData":{"abstract":"Wilson AJ, Østergaard S, Kipling RP. Challenges and priorities for modelling livestock health and pathogens in the context of climate change.","author":[{"dropping-particle":"","family":"Febrianti","given":"Indri","non-dropping-particle":"","parse-names":false,"suffix":""},{"dropping-particle":"","family":"Tuffahati","given":"Jihan","non-dropping-particle":"","parse-names":false,"suffix":""},{"dropping-particle":"","family":"Rifai","given":"Ahmad","non-dropping-particle":"","parse-names":false,"suffix":""},{"dropping-particle":"","family":"Affandi","given":"Rizky Hasan","non-dropping-particle":"","parse-names":false,"suffix":""},{"dropping-particle":"","family":"Pradita","given":"Syakila","non-dropping-particle":"","parse-names":false,"suffix":""},{"dropping-particle":"","family":"Akmalia","given":"Rizki","non-dropping-particle":"","parse-names":false,"suffix":""},{"dropping-particle":"","family":"Siahaan","given":"Amiruddin","non-dropping-particle":"","parse-names":false,"suffix":""}],"container-title":"Environmental Research","id":"ITEM-1","issue":"1","issued":{"date-parts":[["2023"]]},"page":"130-144","title":"PENGARUH PENGGUNAAN TEKNOLOGI INFORMASI DALAM MANAJEMEN PERENCANAAN PENDIDIKAN UNTUK MENINGKATKAN EFISIENSI PENDIDIKAN","type":"article-journal","volume":"151"},"uris":["http://www.mendeley.com/documents/?uuid=024d085c-3bca-4bfb-bd91-a5d437d3e984"]}],"mendeley":{"formattedCitation":"[8]","plainTextFormattedCitation":"[8]","previouslyFormattedCitation":"[8]"},"properties":{"noteIndex":0},"schema":"https://github.com/citation-style-language/schema/raw/master/csl-citation.json"}</w:instrText>
      </w:r>
      <w:r w:rsidR="009C285B" w:rsidRPr="009C285B">
        <w:rPr>
          <w:lang w:val="id-ID"/>
        </w:rPr>
        <w:fldChar w:fldCharType="separate"/>
      </w:r>
      <w:r w:rsidR="00DD66E1" w:rsidRPr="00DD66E1">
        <w:rPr>
          <w:noProof/>
          <w:lang w:val="id-ID"/>
        </w:rPr>
        <w:t>[8]</w:t>
      </w:r>
      <w:r w:rsidR="009C285B" w:rsidRPr="009C285B">
        <w:fldChar w:fldCharType="end"/>
      </w:r>
      <w:r w:rsidR="009C285B" w:rsidRPr="009C285B">
        <w:rPr>
          <w:lang w:val="id-ID"/>
        </w:rPr>
        <w:t>.</w:t>
      </w:r>
      <w:r w:rsidR="009C285B" w:rsidRPr="009C285B">
        <w:t xml:space="preserve"> </w:t>
      </w:r>
      <w:r w:rsidRPr="00567913">
        <w:rPr>
          <w:lang w:val="id-ID"/>
        </w:rPr>
        <w:t>The computerization of information system management has the potential to improve the effectiveness and quality of services in an automotive industry company specializing in car repairs, with the aim of achieving maximum operational efficiency</w:t>
      </w:r>
      <w:r w:rsidR="009C285B" w:rsidRPr="009C285B">
        <w:fldChar w:fldCharType="begin" w:fldLock="1"/>
      </w:r>
      <w:r w:rsidR="00431FEB">
        <w:instrText>ADDIN CSL_CITATION {"citationItems":[{"id":"ITEM-1","itemData":{"author":[{"dropping-particle":"","family":"Dharmalau","given":"Andy","non-dropping-particle":"","parse-names":false,"suffix":""},{"dropping-particle":"","family":"Suhanda","given":"Yogasetya","non-dropping-particle":"","parse-names":false,"suffix":""},{"dropping-particle":"","family":"Nurlaela","given":"Lela","non-dropping-particle":"","parse-names":false,"suffix":""}],"container-title":"JURNAL REKAYASA INFORMASI SWADHARMA (JRIS)","id":"ITEM-1","issue":"01","issued":{"date-parts":[["2021"]]},"page":"1-8","title":"PERANCANGAN SISTEM INFORMASI PELAYANAN PURNA JUAL BERBASIS CUSTOMER RELATIONSHIP MANAGEMENT","type":"article-journal","volume":"01"},"uris":["http://www.mendeley.com/documents/?uuid=0852a1bf-7e5a-4c65-987b-3db8c2694051"]}],"mendeley":{"formattedCitation":"[9]","plainTextFormattedCitation":"[9]","previouslyFormattedCitation":"[9]"},"properties":{"noteIndex":0},"schema":"https://github.com/citation-style-language/schema/raw/master/csl-citation.json"}</w:instrText>
      </w:r>
      <w:r w:rsidR="009C285B" w:rsidRPr="009C285B">
        <w:fldChar w:fldCharType="separate"/>
      </w:r>
      <w:r w:rsidR="00DD66E1" w:rsidRPr="00DD66E1">
        <w:rPr>
          <w:noProof/>
        </w:rPr>
        <w:t>[9]</w:t>
      </w:r>
      <w:r w:rsidR="009C285B" w:rsidRPr="009C285B">
        <w:fldChar w:fldCharType="end"/>
      </w:r>
      <w:r w:rsidR="009C285B" w:rsidRPr="009C285B">
        <w:t xml:space="preserve">. </w:t>
      </w:r>
      <w:r w:rsidRPr="00567913">
        <w:rPr>
          <w:lang w:val="id-ID"/>
        </w:rPr>
        <w:t>The interaction between information system management and human resources (HR) in an organization plays an important role, as both have a sustainable impact on achieving organizational goals</w:t>
      </w:r>
      <w:r w:rsidR="009C285B" w:rsidRPr="009C285B">
        <w:fldChar w:fldCharType="begin" w:fldLock="1"/>
      </w:r>
      <w:r w:rsidR="00431FEB">
        <w:instrText>ADDIN CSL_CITATION {"citationItems":[{"id":"ITEM-1","itemData":{"DOI":"10.12962/j23373520.v11i1.67483","ISSN":"2301-928X","abstract":"Abstrak—Pada lingkungan yang fluktuatif, organisasi ditantang dengan ketidakpastian yang berkembang baik dalam aspek ekonomi, politik, maupun sosial. Selain kondisi lingkungan yang tidak pasti, tantangan yang mengharuskan suatu organsisasi untuk tetap dapat resilien adalah krisis. Ketidakpastian dan krisis tersebut dapat mengganggu keberlangsungan organisasi. Dibalik dampak negatif tersebut, ketidakpastian dan krisis dapat menjadikan organisasi lebih adaptif terhadap risiko dan kesempatan organisasi dalam mengelola dan mengatur tenaga kerjanya agar organisasi menjadi resilien. Mempersiapkan sumber daya manusia merupakan faktor kunci bagi Resiliensi organisasi yang menjadikan organisasi dapat menghadapi keadaan yang tidak diharapkan. Penelitian ini dilakukan dengan mempertimbangkan hal tersebut. Selain itu, mempertimbangkan semakin banyak penelitian yang dilakukan mengenai manajemen sumber daya manusia (MSDM) dalam kaitannya dengan resiliensi organisasi, maka akan didapatkan implikasi manajerial yang dapat membantu organisasi bisnis dalam meningkatkan resiliensi organisasi. Metode penelitian yang digunakan adalah studi literatur. Penelitian ini memberikan informasi mengenai hasil penelitian mengenai resiliensi organisasi dan MSDM serta dapat menjadi acuan bagi organisasi agar dapat tetap bertahan di tengah krisis dan ketidakpastian. Kata","author":[{"dropping-particle":"","family":"Aula","given":"Shofia","non-dropping-particle":"","parse-names":false,"suffix":""},{"dropping-particle":"","family":"Hanoum","given":"Syarifa","non-dropping-particle":"","parse-names":false,"suffix":""},{"dropping-particle":"","family":"Prihananto","given":"Prahardika","non-dropping-particle":"","parse-names":false,"suffix":""}],"container-title":"Jurnal Sains dan Seni ITS","id":"ITEM-1","issue":"1","issued":{"date-parts":[["2022"]]},"title":"Peran Manajemen Sumber Daya Manusia dalam Meningkatkan Resiliensi Organisasi: Sebuah Studi Literatur","type":"article-journal","volume":"11"},"uris":["http://www.mendeley.com/documents/?uuid=ba33fa6c-fdc7-4459-9ddf-985a495cebab"]}],"mendeley":{"formattedCitation":"[10]","plainTextFormattedCitation":"[10]","previouslyFormattedCitation":"[10]"},"properties":{"noteIndex":0},"schema":"https://github.com/citation-style-language/schema/raw/master/csl-citation.json"}</w:instrText>
      </w:r>
      <w:r w:rsidR="009C285B" w:rsidRPr="009C285B">
        <w:fldChar w:fldCharType="separate"/>
      </w:r>
      <w:r w:rsidR="00DD66E1" w:rsidRPr="00DD66E1">
        <w:rPr>
          <w:noProof/>
        </w:rPr>
        <w:t>[10]</w:t>
      </w:r>
      <w:r w:rsidR="009C285B" w:rsidRPr="009C285B">
        <w:fldChar w:fldCharType="end"/>
      </w:r>
      <w:r w:rsidR="009C285B" w:rsidRPr="009C285B">
        <w:t xml:space="preserve">. </w:t>
      </w:r>
      <w:r w:rsidRPr="00567913">
        <w:rPr>
          <w:lang w:val="id-ID"/>
        </w:rPr>
        <w:t xml:space="preserve">Therefore, the implementation of Enterprise Architecture Planning (EAP) is </w:t>
      </w:r>
      <w:r w:rsidRPr="00567913">
        <w:rPr>
          <w:lang w:val="id-ID"/>
        </w:rPr>
        <w:lastRenderedPageBreak/>
        <w:t>necessary to formulate the architecture in the implementation of information technology with the aim of supporting business aspects and the implementation plan for the architecture</w:t>
      </w:r>
      <w:r w:rsidR="009C285B" w:rsidRPr="009C285B">
        <w:fldChar w:fldCharType="begin" w:fldLock="1"/>
      </w:r>
      <w:r w:rsidR="00431FEB">
        <w:instrText>ADDIN CSL_CITATION {"citationItems":[{"id":"ITEM-1","itemData":{"author":[{"dropping-particle":"","family":"Indey","given":"Yohan Maurits","non-dropping-particle":"","parse-names":false,"suffix":""},{"dropping-particle":"","family":"Hartomo","given":"Kristoko Dwi","non-dropping-particle":"","parse-names":false,"suffix":""},{"dropping-particle":"","family":"Sembiring","given":"Irwan","non-dropping-particle":"","parse-names":false,"suffix":""},{"dropping-particle":"","family":"Informasi","given":"Fakultas Teknologi","non-dropping-particle":"","parse-names":false,"suffix":""},{"dropping-particle":"","family":"Studi","given":"Program","non-dropping-particle":"","parse-names":false,"suffix":""},{"dropping-particle":"","family":"Sistem","given":"Magister","non-dropping-particle":"","parse-names":false,"suffix":""},{"dropping-particle":"","family":"Universitas","given":"Informasi","non-dropping-particle":"","parse-names":false,"suffix":""},{"dropping-particle":"","family":"Informasi","given":"Sistem","non-dropping-particle":"","parse-names":false,"suffix":""},{"dropping-particle":"","family":"Informasi","given":"Teknologi","non-dropping-particle":"","parse-names":false,"suffix":""},{"dropping-particle":"","family":"Tinggi","given":"Perguruan","non-dropping-particle":"","parse-names":false,"suffix":""}],"container-title":"Jurnal Teknik Informatika dan Sistem Infromasi","id":"ITEM-1","issue":"4","issued":{"date-parts":[["2022"]]},"page":"3119-3131","title":"Perencanaan Arsitektur SI / TI Pada Universitas Ottow Geissler Papua Menggunakan Enterprise Architecture Planning","type":"article-journal","volume":"9"},"uris":["http://www.mendeley.com/documents/?uuid=3307aa3c-6ef7-4bbb-9f15-dbb67b88629f"]}],"mendeley":{"formattedCitation":"[11]","plainTextFormattedCitation":"[11]","previouslyFormattedCitation":"[11]"},"properties":{"noteIndex":0},"schema":"https://github.com/citation-style-language/schema/raw/master/csl-citation.json"}</w:instrText>
      </w:r>
      <w:r w:rsidR="009C285B" w:rsidRPr="009C285B">
        <w:fldChar w:fldCharType="separate"/>
      </w:r>
      <w:r w:rsidR="00DD66E1" w:rsidRPr="00DD66E1">
        <w:rPr>
          <w:noProof/>
        </w:rPr>
        <w:t>[11]</w:t>
      </w:r>
      <w:r w:rsidR="009C285B" w:rsidRPr="009C285B">
        <w:fldChar w:fldCharType="end"/>
      </w:r>
      <w:r w:rsidR="009C285B" w:rsidRPr="009C285B">
        <w:fldChar w:fldCharType="begin" w:fldLock="1"/>
      </w:r>
      <w:r w:rsidR="00431FEB">
        <w:instrText>ADDIN CSL_CITATION {"citationItems":[{"id":"ITEM-1","itemData":{"DOI":"10.33557/binakomputer.v2i2.919","ISSN":"2656-159X","abstract":"Perencanaan strategis Sistem Informasi (SI) dilakukan untuk mendapatkan solusi terhadap penerapan SI di organisasi. Proses perencanaan strategis SI harus dikelola berdasarkan suatu petunjuk yang jelas dengan tujuan untuk menyelaraskan antara strategi dan tujuan bisnis di organisasi. Saat ini, penerapan SI di Dinas Perkerjaan Umum Kota Semarang masih belum optimal dikarenakan sebagian besar pengelolaan datanya masih bersifat manual, maka dari itu dibutuhkan suatu perencanaan strategis SI yang tujuannya adalah proses bisnis dalam organisasi berjalan efektif dan efisien dalam mendukung proses bisnis organisasi. Enterprise Architecture Planning (EAP) merupakan proses pendefinisian arsitektur dalam penggunaan informasi untuk mendukung bisnis dan rencana untuk mengimplementasikan arsitektur tersebut.. Dengan menggunakan Enterprise Architecture Planning (EAP) dapat dijadikan metode untuk mencapai sasaran bisnis bagi Dinas Pekerjaan Umum Kota Semarang, selain itu juga keuntungan dari penerapan EAP adalah untuk  mendukung pengambilan keputusan dan perencanaan yang baik di organisasi.","author":[{"dropping-particle":"","family":"Sasue","given":"Novita Sari","non-dropping-particle":"","parse-names":false,"suffix":""},{"dropping-particle":"","family":"Wijaya","given":"Agustinus Fritz","non-dropping-particle":"","parse-names":false,"suffix":""}],"container-title":"Jurnal Bina Komputer","id":"ITEM-1","issue":"2","issued":{"date-parts":[["2020"]]},"page":"79-87","title":"Perencanaan Strategis Sistem Informasi Menggunakan Enterprise Architecture Planning (Eap) Framework","type":"article-journal","volume":"2"},"uris":["http://www.mendeley.com/documents/?uuid=e6d33e54-e548-4cfe-8157-13869ec90e8a"]}],"mendeley":{"formattedCitation":"[12]","plainTextFormattedCitation":"[12]","previouslyFormattedCitation":"[12]"},"properties":{"noteIndex":0},"schema":"https://github.com/citation-style-language/schema/raw/master/csl-citation.json"}</w:instrText>
      </w:r>
      <w:r w:rsidR="009C285B" w:rsidRPr="009C285B">
        <w:fldChar w:fldCharType="separate"/>
      </w:r>
      <w:r w:rsidR="00DD66E1" w:rsidRPr="00DD66E1">
        <w:rPr>
          <w:noProof/>
        </w:rPr>
        <w:t>[12]</w:t>
      </w:r>
      <w:r w:rsidR="009C285B" w:rsidRPr="009C285B">
        <w:fldChar w:fldCharType="end"/>
      </w:r>
      <w:r w:rsidR="009C285B" w:rsidRPr="009C285B">
        <w:t xml:space="preserve">. </w:t>
      </w:r>
      <w:r>
        <w:t>O</w:t>
      </w:r>
      <w:r w:rsidRPr="00567913">
        <w:rPr>
          <w:lang w:val="id-ID"/>
        </w:rPr>
        <w:t>doo is adopted to implement the company's architecture because this platform offers a number of features that can adjust to the company's needs and has the ability to follow the evolution of the company's needs</w:t>
      </w:r>
      <w:r w:rsidR="009C285B" w:rsidRPr="009C285B">
        <w:fldChar w:fldCharType="begin" w:fldLock="1"/>
      </w:r>
      <w:r w:rsidR="00431FEB">
        <w:instrText>ADDIN CSL_CITATION {"citationItems":[{"id":"ITEM-1","itemData":{"author":[{"dropping-particle":"","family":"Swastika","given":"Rahayu","non-dropping-particle":"","parse-names":false,"suffix":""},{"dropping-particle":"","family":"Ariyati","given":"Indah","non-dropping-particle":"","parse-names":false,"suffix":""}],"container-title":"Journal of Students' Research in Computer Sience (JSRCS)","id":"ITEM-1","issue":"1","issued":{"date-parts":[["2023"]]},"page":"53-62","title":"Sistem Inventory Berbasis Cloud Enterprise Resource Planning Menggunakan ODOO 16","type":"article-journal","volume":"4"},"uris":["http://www.mendeley.com/documents/?uuid=e221d54a-871b-4962-a68c-3b7829c9f5c0"]}],"mendeley":{"formattedCitation":"[13]","plainTextFormattedCitation":"[13]","previouslyFormattedCitation":"[13]"},"properties":{"noteIndex":0},"schema":"https://github.com/citation-style-language/schema/raw/master/csl-citation.json"}</w:instrText>
      </w:r>
      <w:r w:rsidR="009C285B" w:rsidRPr="009C285B">
        <w:fldChar w:fldCharType="separate"/>
      </w:r>
      <w:r w:rsidR="00DD66E1" w:rsidRPr="00DD66E1">
        <w:rPr>
          <w:noProof/>
        </w:rPr>
        <w:t>[13]</w:t>
      </w:r>
      <w:r w:rsidR="009C285B" w:rsidRPr="009C285B">
        <w:fldChar w:fldCharType="end"/>
      </w:r>
      <w:r w:rsidR="009C285B" w:rsidRPr="009C285B">
        <w:t>.</w:t>
      </w:r>
    </w:p>
    <w:p w14:paraId="5EDD9CF7" w14:textId="0E27B494" w:rsidR="009C285B" w:rsidRPr="009C285B" w:rsidRDefault="00567913" w:rsidP="009C285B">
      <w:pPr>
        <w:tabs>
          <w:tab w:val="left" w:pos="288"/>
        </w:tabs>
        <w:spacing w:after="120" w:line="228" w:lineRule="auto"/>
        <w:ind w:firstLine="288"/>
        <w:jc w:val="both"/>
        <w:rPr>
          <w:lang w:val="id-ID"/>
        </w:rPr>
      </w:pPr>
      <w:r w:rsidRPr="00567913">
        <w:t>Pitcar Service is a modern garage startup founded in February 2021 and based in Purwokerto City, Central Java Province</w:t>
      </w:r>
      <w:r w:rsidR="0052147F">
        <w:fldChar w:fldCharType="begin" w:fldLock="1"/>
      </w:r>
      <w:r w:rsidR="00431FEB">
        <w:instrText>ADDIN CSL_CITATION {"citationItems":[{"id":"ITEM-1","itemData":{"URL":"https://pitcar.co.id/layanan/","accessed":{"date-parts":[["2023","6","10"]]},"author":[{"dropping-particle":"","family":"Pitcar Service","given":"","non-dropping-particle":"","parse-names":false,"suffix":""}],"container-title":"Pitcar Service","id":"ITEM-1","issued":{"date-parts":[["2023"]]},"page":"https://pitcar.co.id/layanan/","title":"Layanan Pitcar Service","type":"webpage"},"uris":["http://www.mendeley.com/documents/?uuid=2516f993-7a18-49f5-8327-e127a0c31678"]}],"mendeley":{"formattedCitation":"[14]","plainTextFormattedCitation":"[14]","previouslyFormattedCitation":"[14]"},"properties":{"noteIndex":0},"schema":"https://github.com/citation-style-language/schema/raw/master/csl-citation.json"}</w:instrText>
      </w:r>
      <w:r w:rsidR="0052147F">
        <w:fldChar w:fldCharType="separate"/>
      </w:r>
      <w:r w:rsidR="00DD66E1" w:rsidRPr="00DD66E1">
        <w:rPr>
          <w:noProof/>
        </w:rPr>
        <w:t>[14]</w:t>
      </w:r>
      <w:r w:rsidR="0052147F">
        <w:fldChar w:fldCharType="end"/>
      </w:r>
      <w:r w:rsidR="009C285B" w:rsidRPr="009C285B">
        <w:t xml:space="preserve">. </w:t>
      </w:r>
      <w:r w:rsidRPr="00567913">
        <w:t>The scope of Pitcar Service's activities is car repairs, where the overall management has not yet implemented an integrated information system. This situation can create difficulties for the company in achieving its goals in completing a job.</w:t>
      </w:r>
    </w:p>
    <w:p w14:paraId="76DB99E7" w14:textId="7A38744E" w:rsidR="009C285B" w:rsidRDefault="00567913" w:rsidP="0071483E">
      <w:pPr>
        <w:tabs>
          <w:tab w:val="left" w:pos="288"/>
        </w:tabs>
        <w:spacing w:after="120" w:line="228" w:lineRule="auto"/>
        <w:ind w:firstLine="288"/>
        <w:jc w:val="both"/>
        <w:rPr>
          <w:lang w:val="id-ID"/>
        </w:rPr>
      </w:pPr>
      <w:r w:rsidRPr="00567913">
        <w:rPr>
          <w:lang w:val="id-ID"/>
        </w:rPr>
        <w:t>Based on this background, the need for EAP implementation at Pitcar Service is very important, especially in the context of information system management. The hope is that this step will support the company in planning and expanding a framework that is suitable for business needs, providing transparent guidance in system and technology development, and optimizing company capabilities by using resources efficiently. The implementation of EAP in information system management in the company is carried out by utilizing Odoo software because it has the potential to reduce excesses in design, development, and development in terms of time, resources, and costs</w:t>
      </w:r>
      <w:r w:rsidR="0010696B">
        <w:rPr>
          <w:lang w:val="id-ID"/>
        </w:rPr>
        <w:fldChar w:fldCharType="begin" w:fldLock="1"/>
      </w:r>
      <w:r w:rsidR="00431FEB">
        <w:rPr>
          <w:lang w:val="id-ID"/>
        </w:rPr>
        <w:instrText>ADDIN CSL_CITATION {"citationItems":[{"id":"ITEM-1","itemData":{"DOI":"10.33395/jmp.v12i1.12551","ISSN":"2089-9424","abstract":"Industri peternakan unggas merupakan sektor penting dalam perekonomian Indonesia. PT Charoen Pokphand Indonesia (Tbk) Hatchery Gempol, cabang perusahaan multinasional, berperan signifikan dalam industri ini. Dalam menghadapi persaingan yang ketat, penting bagi perusahaan untuk mengembangkan proses bisnis yang efisien dan terintegrasi. Namun, PT Charoen Pokphand Hatchery Gempol menghadapi tantangan dalam pengelolaan data, koordinasi departemen, dan rekapitulasi laporan. Dalam penelitian ini, penulis mengusulkan penggunaan enterprise resource planning (ERP) dengan platform Odoo untuk memperbaiki proses bisnis. Melalui implementasi Odoo, perusahaan dapat mengoptimalkan manajemen produksi, persediaan, pengiriman, keuangan, dan sumber daya manusia. Integrasi antar departemen dan sistem terkomputerisasi meningkatkan efisiensi, mengurangi kesalahan, dan meningkatkan pengambilan keputusan. Penelitian ini menguji implementasi Odoo sebagai solusi Enterprise Resource Planning di PT Charoen Pokphand Hatchery Gempol. Perubahan ini diharapkan memberikan manfaat jangka panjang dalam meningkatkan produktivitas, kepuasan pelanggan, dan posisi kompetitif perusahaan di industri peternakan unggas.","author":[{"dropping-particle":"","family":"Eka Apriyani","given":"Meyti","non-dropping-particle":"","parse-names":false,"suffix":""},{"dropping-particle":"","family":"Ardiansyah","given":"Muhammad Rizqi","non-dropping-particle":"","parse-names":false,"suffix":""},{"dropping-particle":"","family":"Hadi Wijaya","given":"Bagos","non-dropping-particle":"","parse-names":false,"suffix":""}],"container-title":"Jurnal Minfo Polgan","id":"ITEM-1","issue":"1","issued":{"date-parts":[["2023"]]},"page":"1014-1021","title":"Perancangan Enterprise Resource Planning untuk Perencanaan Sumber Daya pada Industri Peternakan Unggas menggunakan Odoo","type":"article-journal","volume":"12"},"uris":["http://www.mendeley.com/documents/?uuid=ab596fbe-7318-4430-a3d4-225d291cac25"]}],"mendeley":{"formattedCitation":"[15]","plainTextFormattedCitation":"[15]","previouslyFormattedCitation":"[15]"},"properties":{"noteIndex":0},"schema":"https://github.com/citation-style-language/schema/raw/master/csl-citation.json"}</w:instrText>
      </w:r>
      <w:r w:rsidR="0010696B">
        <w:rPr>
          <w:lang w:val="id-ID"/>
        </w:rPr>
        <w:fldChar w:fldCharType="separate"/>
      </w:r>
      <w:r w:rsidR="00DD66E1" w:rsidRPr="00DD66E1">
        <w:rPr>
          <w:noProof/>
          <w:lang w:val="id-ID"/>
        </w:rPr>
        <w:t>[15]</w:t>
      </w:r>
      <w:r w:rsidR="0010696B">
        <w:rPr>
          <w:lang w:val="id-ID"/>
        </w:rPr>
        <w:fldChar w:fldCharType="end"/>
      </w:r>
      <w:r w:rsidR="009C285B" w:rsidRPr="009C285B">
        <w:rPr>
          <w:lang w:val="id-ID"/>
        </w:rPr>
        <w:t>.</w:t>
      </w:r>
    </w:p>
    <w:p w14:paraId="2E685360" w14:textId="77777777" w:rsidR="00F66C57" w:rsidRPr="0071483E" w:rsidRDefault="00F66C57" w:rsidP="0071483E">
      <w:pPr>
        <w:tabs>
          <w:tab w:val="left" w:pos="288"/>
        </w:tabs>
        <w:spacing w:after="120" w:line="228" w:lineRule="auto"/>
        <w:ind w:firstLine="288"/>
        <w:jc w:val="both"/>
        <w:rPr>
          <w:lang w:val="id-ID"/>
        </w:rPr>
      </w:pPr>
    </w:p>
    <w:p w14:paraId="4A61A317" w14:textId="5CEF9717" w:rsidR="002C7A35" w:rsidRDefault="002C7A35">
      <w:pPr>
        <w:pStyle w:val="Heading1"/>
        <w:numPr>
          <w:ilvl w:val="0"/>
          <w:numId w:val="1"/>
        </w:numPr>
      </w:pPr>
      <w:r>
        <w:t>LITERATURE REVIEW</w:t>
      </w:r>
    </w:p>
    <w:p w14:paraId="33BD030C" w14:textId="55CE84A5" w:rsidR="00341BB7" w:rsidRDefault="002E154A" w:rsidP="006C1BB9">
      <w:pPr>
        <w:pStyle w:val="ListParagraph"/>
        <w:numPr>
          <w:ilvl w:val="1"/>
          <w:numId w:val="1"/>
        </w:numPr>
        <w:jc w:val="both"/>
      </w:pPr>
      <w:r>
        <w:t>Enterprise Architecture Planning (EAP)</w:t>
      </w:r>
    </w:p>
    <w:p w14:paraId="69F0D9E7" w14:textId="76531997" w:rsidR="00A41498" w:rsidRPr="00341BB7" w:rsidRDefault="00341BB7" w:rsidP="006C1BB9">
      <w:pPr>
        <w:pStyle w:val="ListParagraph"/>
        <w:ind w:left="0" w:firstLine="294"/>
        <w:jc w:val="both"/>
      </w:pPr>
      <w:r w:rsidRPr="00341BB7">
        <w:rPr>
          <w:lang w:val="en-ID"/>
        </w:rPr>
        <w:t>Enterprise Architecture Planning (EAP) is a planned approach or planning process for building an information system architecture that supports the goals and needs of company activities. EAP involves quality planning, testing, design planning, and support for the goals to be achieved by the information system and the company as a whole. This approach includes the definition of data architecture, application architecture, and technology architecture to support information in supporting business. EAP can also involve data-driven and business-driven development in enterprise architecture</w:t>
      </w:r>
      <w:r w:rsidR="00431FEB" w:rsidRPr="00341BB7">
        <w:rPr>
          <w:lang w:val="en-ID"/>
        </w:rPr>
        <w:fldChar w:fldCharType="begin" w:fldLock="1"/>
      </w:r>
      <w:r w:rsidR="002070B7" w:rsidRPr="00341BB7">
        <w:rPr>
          <w:lang w:val="en-ID"/>
        </w:rPr>
        <w:instrText>ADDIN CSL_CITATION {"citationItems":[{"id":"ITEM-1","itemData":{"DOI":"10.55642/eatij.v4i03.246","abstract":"STMIK Dumai adalah sebuah institusi pendidikan tinggi yang telah menggunakan SI/TI dalam menjalankan proses bisnisnya. Fasilitas kelas menjadi salah satu pendukung dalam proses belajar mengajar termasuk segala fasilitas perkuliahan yang disediakan di STMIK Dumai. Telah dilakukan Penelitian pada labor komputer STMIK Dumai dalam melakukan pelaporan kerusakan komputer dengan menggunakan metode Enterprise Architecture Planning (EAP). Penelitian dilatarbelakangi oleh pelaporan yang masih dilakukan secara manual pada labor komputer. Penelitian ini dilakukan dengan mewawancarai asisten labor secara langsung. Sehingga dibuatlah sebuah sistem yang digunakan untuk melakukan pelaporan secara komputerisasi agar mempermudah dan mempercepat pelaporan dengan menggunakan metode Enterprise Architecture Planning (EAP). Hasil dari proses pelaporan kerusakan komputer, disajikan dalam bentuk laporan kerusakan. Laporan ini dapat digunakan untuk melihat kondisi fasilitas labor komputer bagi pimpinan     dan unsur lainnya dalam peningkatan kualitas fasilitas di labor komputer STMIK Dumai.","author":[{"dropping-particle":"","family":"Yunita","given":"Putri","non-dropping-particle":"","parse-names":false,"suffix":""},{"dropping-particle":"","family":"Salsabila","given":"Annisa","non-dropping-particle":"","parse-names":false,"suffix":""},{"dropping-particle":"","family":"Anggirani","given":"Kiki","non-dropping-particle":"","parse-names":false,"suffix":""},{"dropping-particle":"","family":"Sari","given":"Sri Indah","non-dropping-particle":"","parse-names":false,"suffix":""}],"container-title":"Engineering and Technology International Journal","id":"ITEM-1","issue":"03","issued":{"date-parts":[["2022"]]},"page":"176-184","title":"Perencanaan Arsitektur Enterprise Pada Labor Komputer STMIK Dumai Dengan Enterprise Architecture Planning","type":"article-journal","volume":"4"},"uris":["http://www.mendeley.com/documents/?uuid=a1d39f8a-3484-4a1f-a198-42184de9cb24"]}],"mendeley":{"formattedCitation":"[16]","plainTextFormattedCitation":"[16]","previouslyFormattedCitation":"[16]"},"properties":{"noteIndex":0},"schema":"https://github.com/citation-style-language/schema/raw/master/csl-citation.json"}</w:instrText>
      </w:r>
      <w:r w:rsidR="00431FEB" w:rsidRPr="00341BB7">
        <w:rPr>
          <w:lang w:val="en-ID"/>
        </w:rPr>
        <w:fldChar w:fldCharType="separate"/>
      </w:r>
      <w:r w:rsidR="00431FEB" w:rsidRPr="00341BB7">
        <w:rPr>
          <w:noProof/>
          <w:lang w:val="en-ID"/>
        </w:rPr>
        <w:t>[16]</w:t>
      </w:r>
      <w:r w:rsidR="00431FEB" w:rsidRPr="00341BB7">
        <w:rPr>
          <w:lang w:val="en-ID"/>
        </w:rPr>
        <w:fldChar w:fldCharType="end"/>
      </w:r>
      <w:r w:rsidR="002070B7" w:rsidRPr="00341BB7">
        <w:rPr>
          <w:lang w:val="en-ID"/>
        </w:rPr>
        <w:t>.</w:t>
      </w:r>
      <w:r>
        <w:rPr>
          <w:rFonts w:eastAsiaTheme="minorHAnsi"/>
          <w:color w:val="auto"/>
          <w:kern w:val="2"/>
          <w:sz w:val="24"/>
          <w:szCs w:val="24"/>
          <w:lang w:val="en-ID"/>
          <w14:ligatures w14:val="standardContextual"/>
        </w:rPr>
        <w:t xml:space="preserve"> </w:t>
      </w:r>
      <w:r w:rsidRPr="00341BB7">
        <w:rPr>
          <w:lang w:val="en-ID"/>
        </w:rPr>
        <w:t xml:space="preserve">The advantage of EAP is to support good decision making and planning </w:t>
      </w:r>
      <w:r w:rsidR="002070B7" w:rsidRPr="00341BB7">
        <w:rPr>
          <w:lang w:val="en-ID"/>
        </w:rPr>
        <w:fldChar w:fldCharType="begin" w:fldLock="1"/>
      </w:r>
      <w:r w:rsidR="00AD79C1" w:rsidRPr="00341BB7">
        <w:rPr>
          <w:lang w:val="en-ID"/>
        </w:rPr>
        <w:instrText>ADDIN CSL_CITATION {"citationItems":[{"id":"ITEM-1","itemData":{"DOI":"10.36418/locus.v1i03.28","ISSN":"2829-5439","abstract":"Perencanaan strategis Sistem Informasi (SI) dilakukan untuk menemukan solusi bagi aplikasi SI dalam organisasi. Proses perencanaan SI strategis perlu dipandu oleh kebijakan yang jelas yang ditujukan untuk mengkoordinasikan strategi organisasi dan tujuan bisnis. Saat ini penerapan SI di PT. INDAH KIAT PULP &amp; PAPER belum berjalan baik karena sebagian besar pengelolaan data belum dilakukan sesuai rencana. Oleh karena itu, diperlukan rencana strategis SI yang ditujukan untuk membuat proses bisnis dalam organisasi. Tujuan dari Penelitian untuk mengatasi masalah yang ada di perusahaan ini yaitu kebocoran data yang sudah terjadi beberapa tahun belakangan ini. Metode Perencanaan arsitektur enterprise (EAP) adalah proses mendefinisikan arsitektur ketika mendukung bisnis dan menggunakan informasi untuk mengimplementasikan arsitektur. Menggunakan Enterprise Architecture Planning (EAP), sektor utilitas Perawang City, dan keuntungan menerapkan EAP adalah untuk mendukung pengambilan keputusan dan perencanaan yang baik dalam organisasi.","author":[{"dropping-particle":"","family":"Arya","given":"William","non-dropping-particle":"","parse-names":false,"suffix":""},{"dropping-particle":"","family":"Fibriani","given":"Charitas","non-dropping-particle":"","parse-names":false,"suffix":""}],"container-title":"Journal Locus Penelitian dan Pengabdian","id":"ITEM-1","issue":"03","issued":{"date-parts":[["2022"]]},"page":"169-178","title":"Perencanaan Strategis Sistem Informasi menggunakan Metode Enterprise Architecture Planning Framework","type":"article-journal","volume":"1"},"uris":["http://www.mendeley.com/documents/?uuid=6780b7a0-1b54-4816-b950-f9003ec6efe6"]}],"mendeley":{"formattedCitation":"[17]","plainTextFormattedCitation":"[17]","previouslyFormattedCitation":"[17]"},"properties":{"noteIndex":0},"schema":"https://github.com/citation-style-language/schema/raw/master/csl-citation.json"}</w:instrText>
      </w:r>
      <w:r w:rsidR="002070B7" w:rsidRPr="00341BB7">
        <w:rPr>
          <w:lang w:val="en-ID"/>
        </w:rPr>
        <w:fldChar w:fldCharType="separate"/>
      </w:r>
      <w:r w:rsidR="002070B7" w:rsidRPr="00341BB7">
        <w:rPr>
          <w:noProof/>
          <w:lang w:val="en-ID"/>
        </w:rPr>
        <w:t>[17]</w:t>
      </w:r>
      <w:r w:rsidR="002070B7" w:rsidRPr="00341BB7">
        <w:rPr>
          <w:lang w:val="en-ID"/>
        </w:rPr>
        <w:fldChar w:fldCharType="end"/>
      </w:r>
      <w:r w:rsidR="002070B7" w:rsidRPr="00341BB7">
        <w:rPr>
          <w:lang w:val="en-ID"/>
        </w:rPr>
        <w:t>.</w:t>
      </w:r>
    </w:p>
    <w:p w14:paraId="7EA86B0F" w14:textId="0CB1877A" w:rsidR="00D2009A" w:rsidRDefault="00AD79C1" w:rsidP="006C1BB9">
      <w:pPr>
        <w:pStyle w:val="ListParagraph"/>
        <w:numPr>
          <w:ilvl w:val="1"/>
          <w:numId w:val="1"/>
        </w:numPr>
        <w:jc w:val="both"/>
      </w:pPr>
      <w:r w:rsidRPr="00D2009A">
        <w:t>Management Information System</w:t>
      </w:r>
    </w:p>
    <w:p w14:paraId="6DB87C7C" w14:textId="4AB20C2A" w:rsidR="00D2009A" w:rsidRPr="005F4EBE" w:rsidRDefault="00D2009A" w:rsidP="006C1BB9">
      <w:pPr>
        <w:pStyle w:val="ListParagraph"/>
        <w:ind w:left="0" w:firstLine="294"/>
        <w:jc w:val="both"/>
      </w:pPr>
      <w:r w:rsidRPr="00D2009A">
        <w:t xml:space="preserve">Management Information System (MIS) is a system to help companies manage, store, retrieve and analyze information to support the management decision making process. </w:t>
      </w:r>
      <w:r w:rsidR="00AD79C1">
        <w:t>MIS</w:t>
      </w:r>
      <w:r w:rsidRPr="00D2009A">
        <w:t xml:space="preserve"> consists of hardware and software that functions as the basis for a company's operations. M</w:t>
      </w:r>
      <w:r w:rsidR="00AD79C1">
        <w:t>IS</w:t>
      </w:r>
      <w:r w:rsidRPr="00D2009A">
        <w:t xml:space="preserve"> is applied in a company because of several of its main functions, such as increasing work productivity and saving operational costs within the company or organization, helping management to plan, supervise, direct and delegate work to all team members through a single command or coordination relationship, and increase efficiency and the effectiveness of the data presented in real time and more accurately</w:t>
      </w:r>
      <w:r w:rsidR="00AD79C1">
        <w:fldChar w:fldCharType="begin" w:fldLock="1"/>
      </w:r>
      <w:r w:rsidR="00EE5DBA">
        <w:instrText>ADDIN CSL_CITATION {"citationItems":[{"id":"ITEM-1","itemData":{"ISSN":"2964-2418","abstract":"Management information system is a planning system as part of internal control in business which consists of the use of documents, people, technology, and procedures in management accounting. The goal is to solve various problems in business which include services, product costs, and business strategy. This whole system is used in order to analyze other information systems in the implementation of operational activities of an organization. An important task of Management Information Systems in business is to increase the efficiency and effectiveness of data accurately and in real time, improve the quality of human resources because of coordinated and systematic work system units. In addition, it also makes it easier for management to carry out planning, supervision, direction and delegation of work to all departments that have a coordinating relationship with it and helps guide decision making. The progress of e-commerce in today's society is very rapid, because in times like today, people like to look for their daily needs by utilizing e-commerce. People are also becoming accustomed to digital payments. MSME business actors take advantage of this as a business opportunity by selling online. Non-cash payments also make it easier to make transactions in buying and selling. Keywords: SIM role in e-commerce business; The development of e-commerce, MSMEs Abstrak. Sistem informasi manajemen adalah suatu sistem perencanaan bagian dari pengendalian internal dalam bisnis yang terdiri atas pemanfaatan dokumen, manusia, teknologi, serta prosedur dalam akuntansi manajemen. Tujuannya adalah memecahkan beragam masalah dalam bisnis yang meliputi layanan, biaya produk, serta strategi bisnis. Keseluruhan sistem ini digunakan dalam rangka menganalisis sistem informasi yang lain pada penerapan aktivitas operasional suatu organisasi. Tugas penting Sistem Informasi Manajemen dalam bisnis adalah untuk meningkatkan efisiensi dan efektivitas data secara akurat dan realtime, meningkatkan kualitas sumber daya manusia karena unit sistem kerja yang terkoordinasi dan sistemastis. Selain itu juga mempermudah pihak manajemen untuk melakukan suatu perencanaan, pengawasan, pengarahan dan pendelegasian kerja kepada semua departemen yang mempunyai hubungan koordinasi dengannya dan membantu pengarahan dalam pengambilan keputusan. Kemajuan e-commerce di masyarakat sekarang ini sangatlah pesat, karena dimasa seperti sekarang ini, masyarakat gemar mencari kebutuhan sehari-hari dengan memanf…","author":[{"dropping-particle":"","family":"Fitriani","given":"Dita","non-dropping-particle":"","parse-names":false,"suffix":""}],"container-title":"Jkpim : Jurnal Kajian dan Penalaran Ilmu Manajemen","id":"ITEM-1","issue":"1","issued":{"date-parts":[["2023"]]},"page":"1-14","title":"Peranan Sistem Informasi Manajemen Terhadap Perkembangan E-Commerce Dalam Pengambilan Keputusan Bagi Usaha Umkm","type":"article-journal","volume":"1"},"uris":["http://www.mendeley.com/documents/?uuid=a253574b-b362-4bc5-b391-c59957027a23"]}],"mendeley":{"formattedCitation":"[18]","plainTextFormattedCitation":"[18]","previouslyFormattedCitation":"[18]"},"properties":{"noteIndex":0},"schema":"https://github.com/citation-style-language/schema/raw/master/csl-citation.json"}</w:instrText>
      </w:r>
      <w:r w:rsidR="00AD79C1">
        <w:fldChar w:fldCharType="separate"/>
      </w:r>
      <w:r w:rsidR="00AD79C1" w:rsidRPr="00AD79C1">
        <w:rPr>
          <w:noProof/>
        </w:rPr>
        <w:t>[18]</w:t>
      </w:r>
      <w:r w:rsidR="00AD79C1">
        <w:fldChar w:fldCharType="end"/>
      </w:r>
      <w:r w:rsidR="00AD79C1">
        <w:t>.</w:t>
      </w:r>
    </w:p>
    <w:p w14:paraId="2349A047" w14:textId="3F5E82B0" w:rsidR="00EE5DBA" w:rsidRPr="00EE5DBA" w:rsidRDefault="002E154A" w:rsidP="006C1BB9">
      <w:pPr>
        <w:pStyle w:val="ListParagraph"/>
        <w:numPr>
          <w:ilvl w:val="1"/>
          <w:numId w:val="1"/>
        </w:numPr>
        <w:jc w:val="both"/>
      </w:pPr>
      <w:r w:rsidRPr="006C1BB9">
        <w:rPr>
          <w:sz w:val="18"/>
          <w:szCs w:val="18"/>
          <w:lang w:val="en-ID"/>
        </w:rPr>
        <w:t>Odoo</w:t>
      </w:r>
    </w:p>
    <w:p w14:paraId="2BD7EC4C" w14:textId="3FBDD05B" w:rsidR="00EE5DBA" w:rsidRDefault="00EE5DBA" w:rsidP="006C1BB9">
      <w:pPr>
        <w:pStyle w:val="ListParagraph"/>
        <w:ind w:left="0" w:firstLine="294"/>
        <w:jc w:val="both"/>
      </w:pPr>
      <w:r w:rsidRPr="00EE5DBA">
        <w:t xml:space="preserve">Odoo is business application software that provides various </w:t>
      </w:r>
      <w:r w:rsidRPr="00EE5DBA">
        <w:t xml:space="preserve">features, including CRM (Customer Relationship Management) which refers to a business strategy that integrates processes, </w:t>
      </w:r>
      <w:proofErr w:type="gramStart"/>
      <w:r w:rsidRPr="00EE5DBA">
        <w:t>people</w:t>
      </w:r>
      <w:proofErr w:type="gramEnd"/>
      <w:r w:rsidRPr="00EE5DBA">
        <w:t xml:space="preserve"> and technology. Odoo includes Project Management, Sales, Manufacturing, Warehouse, and Financial Management. Odoo is an open source management system or software that is very easy to use and integrate. Odoo comes in various forms, including web-based, desktop, and mobile. Odoo has various advantages, such as being supported by many communities, complete and integrated modules, ease of installation, and affordable costs</w:t>
      </w:r>
      <w:r>
        <w:fldChar w:fldCharType="begin" w:fldLock="1"/>
      </w:r>
      <w:r>
        <w:instrText>ADDIN CSL_CITATION {"citationItems":[{"id":"ITEM-1","itemData":{"DOI":"10.37817/ikraith-informatika.v8i1.3218","ISSN":"2580-4316","abstract":"Penelitian ini bertujuan menganalisis implementasi Enterprise Resource Planning (ERP) berbasis Odoo,khususnya Modul Sales dan Modul Inventory, guna meningkatkan efektivitas dan efisiensi proses penjualandi PT Holynest Natural Asia. Sistem ERP ini dirancang untuk optimalisasi pengelolaan penjualan danpenyusunan informasi penjualan dengan tertib. Fokus utamanya adalah peningkatan operasional penjualanyang terkait dengan mitra usaha PT Holynest Natural Asia, khususnya dalam hal cek stok barang bersih atausarang burung walet di gudang kantor Jakarta.Melalui modul inventory, sistem ini memungkinkanpengecekan stok barang dengan tepat, termasuk retur barang dari pabrik mitra. Hal ini mempermudahpemantauan oleh pemilik perusahaan dan memperlancar proses penjualan selanjutnya. Terkait pengirimanproduk ke China, saat ini PT Holynest Natural Asia menggunakan pabrik mitra sebagai perantara dengan izinpengiriman, berfungsi sebagai kurir sederhana.Meski sedang mengarah untuk menjadi perusahaan resmiyang berpotensi mengirim produk sendiri langsung ke China, PT Holynest Natural Asia masih mengalamikendala dalam pencatatan barang yang kadang tidak akurat dan memerlukan pengecekan ulang. Oleh karenaitu, implementasi sistem ERP Odoo bertujuan mengatasi masalah ini dan memperbaiki proses operasional.Diharapkan dengan Odoo Modul Sales, perusahaan dapat meningkatkan efisiensi, menjalin hubungan lebihbaik dengan pabrik mitra, dan mencatat barang dengan akurat, mengurangi kesalahan, serta meningkatkankinerja keseluruhan.","author":[{"dropping-particle":"","family":"Franky","given":"","non-dropping-particle":"","parse-names":false,"suffix":""},{"dropping-particle":"","family":"Binastya Anggara Sekti","given":"","non-dropping-particle":"","parse-names":false,"suffix":""},{"dropping-particle":"","family":"Nizirwan Anwar","given":"","non-dropping-particle":"","parse-names":false,"suffix":""}],"container-title":"IKRA-ITH Informatika : Jurnal Komputer dan Informatika","id":"ITEM-1","issue":"1","issued":{"date-parts":[["2024"]]},"page":"242-251","title":"Analisis dan Implementasi Proses Bisnis Penjualan dan Pengelolaan Inventory Berbasis ERP Odoo","type":"article-journal","volume":"8"},"uris":["http://www.mendeley.com/documents/?uuid=e885969b-9c72-4e6e-80e2-f6e56b924313"]}],"mendeley":{"formattedCitation":"[19]","plainTextFormattedCitation":"[19]"},"properties":{"noteIndex":0},"schema":"https://github.com/citation-style-language/schema/raw/master/csl-citation.json"}</w:instrText>
      </w:r>
      <w:r>
        <w:fldChar w:fldCharType="separate"/>
      </w:r>
      <w:r w:rsidRPr="00EE5DBA">
        <w:rPr>
          <w:noProof/>
        </w:rPr>
        <w:t>[19]</w:t>
      </w:r>
      <w:r>
        <w:fldChar w:fldCharType="end"/>
      </w:r>
      <w:r w:rsidRPr="00EE5DBA">
        <w:t>.</w:t>
      </w:r>
    </w:p>
    <w:p w14:paraId="4CE17828" w14:textId="77777777" w:rsidR="00EE5DBA" w:rsidRPr="005F4EBE" w:rsidRDefault="00EE5DBA" w:rsidP="00EE5DBA">
      <w:pPr>
        <w:pStyle w:val="ListParagraph"/>
        <w:ind w:left="426"/>
        <w:jc w:val="both"/>
      </w:pPr>
    </w:p>
    <w:p w14:paraId="61AC1B84" w14:textId="6CC7DC77" w:rsidR="00914DE2" w:rsidRDefault="00F02462">
      <w:pPr>
        <w:pStyle w:val="Heading1"/>
        <w:numPr>
          <w:ilvl w:val="0"/>
          <w:numId w:val="1"/>
        </w:numPr>
      </w:pPr>
      <w:r>
        <w:t>RESEARCH METHOD</w:t>
      </w:r>
    </w:p>
    <w:p w14:paraId="55C80242" w14:textId="40FF36E9" w:rsidR="00567913" w:rsidRPr="00567913" w:rsidRDefault="00567913" w:rsidP="006C7528">
      <w:pPr>
        <w:tabs>
          <w:tab w:val="left" w:pos="288"/>
        </w:tabs>
        <w:spacing w:after="120" w:line="228" w:lineRule="auto"/>
        <w:ind w:firstLine="288"/>
        <w:jc w:val="both"/>
      </w:pPr>
      <w:r w:rsidRPr="00567913">
        <w:t>The qualitative approach method was chosen in this research by taking a case study object, which means the research was conducted directly at Pitcar Service to collect primary data through interviews and observations. The collected data will be processed and analyzed to produce research results, as shown in Figure 1.</w:t>
      </w:r>
    </w:p>
    <w:p w14:paraId="2B0D292C" w14:textId="5B931B97" w:rsidR="00E732D5" w:rsidRPr="00E732D5" w:rsidRDefault="00B53912" w:rsidP="00BC7009">
      <w:pPr>
        <w:tabs>
          <w:tab w:val="left" w:pos="288"/>
        </w:tabs>
        <w:spacing w:after="120" w:line="228" w:lineRule="auto"/>
        <w:ind w:firstLine="288"/>
        <w:rPr>
          <w:lang w:val="id-ID"/>
        </w:rPr>
      </w:pPr>
      <w:r>
        <w:rPr>
          <w:noProof/>
          <w:lang w:val="id-ID"/>
        </w:rPr>
        <w:drawing>
          <wp:inline distT="0" distB="0" distL="0" distR="0" wp14:anchorId="35966904" wp14:editId="1869DDEF">
            <wp:extent cx="2103649" cy="3000513"/>
            <wp:effectExtent l="0" t="0" r="0" b="0"/>
            <wp:docPr id="1359144288" name="Picture 2" descr="A diagram of a business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44288" name="Picture 2" descr="A diagram of a business proces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14368" cy="3015801"/>
                    </a:xfrm>
                    <a:prstGeom prst="rect">
                      <a:avLst/>
                    </a:prstGeom>
                  </pic:spPr>
                </pic:pic>
              </a:graphicData>
            </a:graphic>
          </wp:inline>
        </w:drawing>
      </w:r>
    </w:p>
    <w:p w14:paraId="32F150AE" w14:textId="51D531D2" w:rsidR="00E732D5" w:rsidRPr="00E732D5" w:rsidRDefault="00567913" w:rsidP="00E732D5">
      <w:pPr>
        <w:tabs>
          <w:tab w:val="left" w:pos="288"/>
        </w:tabs>
        <w:spacing w:after="120" w:line="228" w:lineRule="auto"/>
        <w:ind w:firstLine="288"/>
      </w:pPr>
      <w:r w:rsidRPr="00567913">
        <w:t>Figure 1. Research Stages</w:t>
      </w:r>
    </w:p>
    <w:p w14:paraId="6EB0F8ED" w14:textId="19CA24F9" w:rsidR="00E732D5" w:rsidRPr="00E732D5" w:rsidRDefault="00567913" w:rsidP="00567913">
      <w:pPr>
        <w:tabs>
          <w:tab w:val="left" w:pos="288"/>
        </w:tabs>
        <w:spacing w:after="120" w:line="228" w:lineRule="auto"/>
        <w:jc w:val="both"/>
      </w:pPr>
      <w:r w:rsidRPr="00567913">
        <w:t>Figure 1 describes the stages of the research, as follows:</w:t>
      </w:r>
    </w:p>
    <w:p w14:paraId="02AA6585" w14:textId="77777777" w:rsidR="00AE23FC" w:rsidRPr="00AE23FC" w:rsidRDefault="00567913" w:rsidP="00AE23FC">
      <w:pPr>
        <w:pStyle w:val="ListParagraph"/>
        <w:numPr>
          <w:ilvl w:val="0"/>
          <w:numId w:val="10"/>
        </w:numPr>
        <w:tabs>
          <w:tab w:val="left" w:pos="288"/>
        </w:tabs>
        <w:spacing w:after="120"/>
        <w:ind w:left="426" w:hanging="426"/>
        <w:jc w:val="both"/>
      </w:pPr>
      <w:r w:rsidRPr="006C1BB9">
        <w:rPr>
          <w:lang w:val="en-ID"/>
        </w:rPr>
        <w:t>Literature study</w:t>
      </w:r>
    </w:p>
    <w:p w14:paraId="63E233AB" w14:textId="510ABCCE" w:rsidR="002E051F" w:rsidRPr="00E732D5" w:rsidRDefault="006C1BB9" w:rsidP="00AE23FC">
      <w:pPr>
        <w:pStyle w:val="ListParagraph"/>
        <w:spacing w:after="120"/>
        <w:ind w:left="0" w:firstLine="284"/>
        <w:jc w:val="both"/>
      </w:pPr>
      <w:r w:rsidRPr="00AE23FC">
        <w:rPr>
          <w:lang w:val="en-ID"/>
        </w:rPr>
        <w:t>I</w:t>
      </w:r>
      <w:r w:rsidR="00567913" w:rsidRPr="00AE23FC">
        <w:rPr>
          <w:lang w:val="en-ID"/>
        </w:rPr>
        <w:t>ncludes exploring various sources of knowledge such as leading journals and classic literature, is carried out as a solid foundation for in-depth understanding of Enterprise Architecture Planning (EAP) and Odoo software. The information obtained from the literature provides a strong intellectual foundation and a critical basis for designing holistic and innovative solutions to overcome various challenges faced by the organization.</w:t>
      </w:r>
    </w:p>
    <w:p w14:paraId="1B28BA06" w14:textId="77777777" w:rsidR="00AE23FC" w:rsidRDefault="00567913" w:rsidP="00AE23FC">
      <w:pPr>
        <w:pStyle w:val="ListParagraph"/>
        <w:numPr>
          <w:ilvl w:val="0"/>
          <w:numId w:val="10"/>
        </w:numPr>
        <w:tabs>
          <w:tab w:val="left" w:pos="288"/>
        </w:tabs>
        <w:spacing w:after="120"/>
        <w:ind w:left="426" w:hanging="426"/>
        <w:jc w:val="both"/>
      </w:pPr>
      <w:r w:rsidRPr="00567913">
        <w:t>Data collection</w:t>
      </w:r>
    </w:p>
    <w:p w14:paraId="4630152B" w14:textId="04754549" w:rsidR="00E732D5" w:rsidRPr="00E732D5" w:rsidRDefault="00AE23FC" w:rsidP="00AE23FC">
      <w:pPr>
        <w:pStyle w:val="ListParagraph"/>
        <w:spacing w:after="120"/>
        <w:ind w:left="0" w:firstLine="284"/>
        <w:jc w:val="both"/>
      </w:pPr>
      <w:r>
        <w:t>I</w:t>
      </w:r>
      <w:r w:rsidR="00567913" w:rsidRPr="00567913">
        <w:t xml:space="preserve">ncludes conducting interviews and observations at Pitcar Service with the aim of documenting accurate information and gathering additional supporting data, which will be the main source in formulating and analyzing the implementation of EAP </w:t>
      </w:r>
      <w:r w:rsidR="00567913" w:rsidRPr="00567913">
        <w:lastRenderedPageBreak/>
        <w:t>in the company's environment</w:t>
      </w:r>
      <w:r w:rsidR="00E732D5" w:rsidRPr="00E732D5">
        <w:rPr>
          <w:lang w:val="id-ID"/>
        </w:rPr>
        <w:t>.</w:t>
      </w:r>
    </w:p>
    <w:p w14:paraId="44BFA3FC" w14:textId="77777777" w:rsidR="00A7380C" w:rsidRPr="00A7380C" w:rsidRDefault="00567913" w:rsidP="00AE23FC">
      <w:pPr>
        <w:pStyle w:val="ListParagraph"/>
        <w:numPr>
          <w:ilvl w:val="0"/>
          <w:numId w:val="10"/>
        </w:numPr>
        <w:tabs>
          <w:tab w:val="left" w:pos="288"/>
        </w:tabs>
        <w:spacing w:after="120"/>
        <w:ind w:left="426" w:hanging="426"/>
        <w:jc w:val="both"/>
      </w:pPr>
      <w:r w:rsidRPr="00567913">
        <w:rPr>
          <w:lang w:val="id-ID"/>
        </w:rPr>
        <w:t>EAP implementation</w:t>
      </w:r>
    </w:p>
    <w:p w14:paraId="60C099AD" w14:textId="13965FAE" w:rsidR="00F66C57" w:rsidRDefault="00A7380C" w:rsidP="00A7380C">
      <w:pPr>
        <w:pStyle w:val="ListParagraph"/>
        <w:spacing w:after="120"/>
        <w:ind w:left="0" w:firstLine="284"/>
        <w:jc w:val="both"/>
      </w:pPr>
      <w:r>
        <w:t>I</w:t>
      </w:r>
      <w:r w:rsidR="00567913" w:rsidRPr="00A7380C">
        <w:rPr>
          <w:lang w:val="id-ID"/>
        </w:rPr>
        <w:t>nvolves processing the collected data to formulate and analyze the information that has been gathered. This is done by applying the EAP method in the business modeling process, defining the existing system and technology framework, developing a measurable data architecture plan, carefully designing the appropriate application and technology architecture, and formulating an efficient implementation plan. The approach covers technical aspects and integrates strategic aspects that support the organization's vision and mission comprehensively.</w:t>
      </w:r>
    </w:p>
    <w:p w14:paraId="5193D52B" w14:textId="77777777" w:rsidR="00737769" w:rsidRDefault="00737769" w:rsidP="00737769">
      <w:pPr>
        <w:tabs>
          <w:tab w:val="left" w:pos="288"/>
        </w:tabs>
        <w:spacing w:after="120" w:line="228" w:lineRule="auto"/>
        <w:ind w:left="720"/>
        <w:jc w:val="both"/>
      </w:pPr>
    </w:p>
    <w:p w14:paraId="61D6A5C4" w14:textId="11434EA4" w:rsidR="007E4B36" w:rsidRDefault="006C1BB9" w:rsidP="00810DBD">
      <w:pPr>
        <w:pStyle w:val="Heading1"/>
        <w:numPr>
          <w:ilvl w:val="0"/>
          <w:numId w:val="1"/>
        </w:numPr>
      </w:pPr>
      <w:r>
        <w:t>RESULT AND DISCUSSION</w:t>
      </w:r>
    </w:p>
    <w:p w14:paraId="5B367E83" w14:textId="62FE3867" w:rsidR="004A5CE0" w:rsidRPr="004A5CE0" w:rsidRDefault="004A5CE0" w:rsidP="004A5CE0">
      <w:pPr>
        <w:pStyle w:val="Style1"/>
        <w:rPr>
          <w:b w:val="0"/>
          <w:bCs/>
          <w:lang w:val="en-US"/>
        </w:rPr>
      </w:pPr>
      <w:r w:rsidRPr="004A5CE0">
        <w:rPr>
          <w:b w:val="0"/>
          <w:bCs/>
        </w:rPr>
        <w:t>In general, the Results and Discussion chapter aims to explain and interpret</w:t>
      </w:r>
      <w:r w:rsidR="00824029">
        <w:rPr>
          <w:b w:val="0"/>
          <w:bCs/>
          <w:lang w:val="en-US"/>
        </w:rPr>
        <w:t>ation</w:t>
      </w:r>
      <w:r w:rsidRPr="004A5CE0">
        <w:rPr>
          <w:b w:val="0"/>
          <w:bCs/>
        </w:rPr>
        <w:t xml:space="preserve"> the research findings</w:t>
      </w:r>
      <w:r>
        <w:rPr>
          <w:b w:val="0"/>
          <w:bCs/>
          <w:lang w:val="en-US"/>
        </w:rPr>
        <w:t>.</w:t>
      </w:r>
    </w:p>
    <w:p w14:paraId="3BCE2E65" w14:textId="77777777" w:rsidR="004A5CE0" w:rsidRPr="004A5CE0" w:rsidRDefault="00F02462" w:rsidP="004A5CE0">
      <w:pPr>
        <w:pStyle w:val="Style1"/>
        <w:numPr>
          <w:ilvl w:val="1"/>
          <w:numId w:val="1"/>
        </w:numPr>
        <w:spacing w:line="240" w:lineRule="auto"/>
        <w:rPr>
          <w:b w:val="0"/>
          <w:bCs/>
        </w:rPr>
      </w:pPr>
      <w:r w:rsidRPr="00F02462">
        <w:rPr>
          <w:b w:val="0"/>
          <w:bCs/>
          <w:lang w:val="en-US"/>
        </w:rPr>
        <w:t>Company Data Documentation</w:t>
      </w:r>
    </w:p>
    <w:p w14:paraId="7962D040" w14:textId="4CFDB323" w:rsidR="00EA2854" w:rsidRPr="00731009" w:rsidRDefault="00F02462" w:rsidP="004A5CE0">
      <w:pPr>
        <w:pStyle w:val="ListParagraph"/>
        <w:spacing w:after="120"/>
        <w:ind w:left="0" w:firstLine="284"/>
        <w:jc w:val="both"/>
      </w:pPr>
      <w:r w:rsidRPr="00731009">
        <w:t>Based on the results of interviews and observations at Pitcar Service, documentation about the organizational structure was designed, represented in Figure 2. The information in Figure 2 and other supporting data will serve as a source of information to be used in the formulation and analysis stages of EAP implementation in the company.</w:t>
      </w:r>
    </w:p>
    <w:p w14:paraId="60F324D6" w14:textId="6551BA58" w:rsidR="007E4B36" w:rsidRPr="007E4B36" w:rsidRDefault="00583865" w:rsidP="00810DBD">
      <w:pPr>
        <w:tabs>
          <w:tab w:val="left" w:pos="288"/>
        </w:tabs>
        <w:spacing w:after="120" w:line="228" w:lineRule="auto"/>
        <w:jc w:val="both"/>
        <w:rPr>
          <w:lang w:val="id-ID"/>
        </w:rPr>
      </w:pPr>
      <w:r>
        <w:rPr>
          <w:noProof/>
          <w:lang w:val="id-ID"/>
        </w:rPr>
        <w:drawing>
          <wp:inline distT="0" distB="0" distL="0" distR="0" wp14:anchorId="0B66A396" wp14:editId="1C42869A">
            <wp:extent cx="3181350" cy="1656789"/>
            <wp:effectExtent l="0" t="0" r="0" b="635"/>
            <wp:docPr id="881034464" name="Picture 4"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34464" name="Picture 4" descr="A diagram of a compan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189978" cy="1661282"/>
                    </a:xfrm>
                    <a:prstGeom prst="rect">
                      <a:avLst/>
                    </a:prstGeom>
                  </pic:spPr>
                </pic:pic>
              </a:graphicData>
            </a:graphic>
          </wp:inline>
        </w:drawing>
      </w:r>
    </w:p>
    <w:p w14:paraId="66876E7F" w14:textId="1FF29BB7" w:rsidR="007E4B36" w:rsidRPr="00F95FDA" w:rsidRDefault="001E7A5F" w:rsidP="00F95FDA">
      <w:pPr>
        <w:tabs>
          <w:tab w:val="left" w:pos="288"/>
        </w:tabs>
        <w:spacing w:after="120" w:line="228" w:lineRule="auto"/>
        <w:rPr>
          <w:b/>
          <w:lang w:val="id-ID"/>
        </w:rPr>
      </w:pPr>
      <w:r w:rsidRPr="001E7A5F">
        <w:t>Figure 2. Pitcar Service Organizational Structure</w:t>
      </w:r>
    </w:p>
    <w:p w14:paraId="731B3679" w14:textId="77777777" w:rsidR="004A5CE0" w:rsidRPr="004A5CE0" w:rsidRDefault="0079476C" w:rsidP="004A5CE0">
      <w:pPr>
        <w:pStyle w:val="ListParagraph"/>
        <w:numPr>
          <w:ilvl w:val="1"/>
          <w:numId w:val="1"/>
        </w:numPr>
        <w:tabs>
          <w:tab w:val="left" w:pos="426"/>
        </w:tabs>
        <w:spacing w:after="120" w:line="228" w:lineRule="auto"/>
        <w:jc w:val="both"/>
        <w:rPr>
          <w:bCs/>
          <w:lang w:val="id-ID"/>
        </w:rPr>
      </w:pPr>
      <w:r w:rsidRPr="004A5CE0">
        <w:rPr>
          <w:bCs/>
        </w:rPr>
        <w:t>Business Modeling</w:t>
      </w:r>
    </w:p>
    <w:p w14:paraId="11834490" w14:textId="34DBE634" w:rsidR="004054E9" w:rsidRPr="004A5CE0" w:rsidRDefault="0079476C" w:rsidP="004A5CE0">
      <w:pPr>
        <w:pStyle w:val="ListParagraph"/>
        <w:spacing w:after="120"/>
        <w:ind w:left="0" w:firstLine="284"/>
        <w:jc w:val="both"/>
        <w:rPr>
          <w:bCs/>
          <w:lang w:val="id-ID"/>
        </w:rPr>
      </w:pPr>
      <w:r w:rsidRPr="0079476C">
        <w:t>A value chain analysis is used to evaluate the business environment of Pitcar Service with the aim of identifying the business processes that take place within the company. There are two dominant types of activities, namely primary activities and supporting activities, as seen in Figure 3.</w:t>
      </w:r>
    </w:p>
    <w:p w14:paraId="73EA05AD" w14:textId="62C19A20" w:rsidR="004054E9" w:rsidRPr="004054E9" w:rsidRDefault="00ED4E13" w:rsidP="00810DBD">
      <w:pPr>
        <w:tabs>
          <w:tab w:val="left" w:pos="288"/>
        </w:tabs>
        <w:spacing w:after="120" w:line="228" w:lineRule="auto"/>
        <w:jc w:val="both"/>
        <w:rPr>
          <w:lang w:val="id-ID"/>
        </w:rPr>
      </w:pPr>
      <w:r>
        <w:rPr>
          <w:noProof/>
          <w:lang w:val="id-ID"/>
        </w:rPr>
        <w:drawing>
          <wp:inline distT="0" distB="0" distL="0" distR="0" wp14:anchorId="3842A2EE" wp14:editId="609067F9">
            <wp:extent cx="3276600" cy="1353789"/>
            <wp:effectExtent l="0" t="0" r="0" b="0"/>
            <wp:docPr id="1332911921"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1921" name="Picture 5" descr="A screenshot of a compu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10732" cy="1367891"/>
                    </a:xfrm>
                    <a:prstGeom prst="rect">
                      <a:avLst/>
                    </a:prstGeom>
                  </pic:spPr>
                </pic:pic>
              </a:graphicData>
            </a:graphic>
          </wp:inline>
        </w:drawing>
      </w:r>
    </w:p>
    <w:p w14:paraId="73E8B4FB" w14:textId="493DC658" w:rsidR="004054E9" w:rsidRPr="004054E9" w:rsidRDefault="0079476C" w:rsidP="00810DBD">
      <w:pPr>
        <w:tabs>
          <w:tab w:val="left" w:pos="288"/>
        </w:tabs>
        <w:spacing w:after="120" w:line="228" w:lineRule="auto"/>
        <w:rPr>
          <w:lang w:val="id-ID"/>
        </w:rPr>
      </w:pPr>
      <w:r w:rsidRPr="0079476C">
        <w:t>Figure 3. Pitcar Service Value Chain</w:t>
      </w:r>
    </w:p>
    <w:p w14:paraId="4173FA31" w14:textId="63996014" w:rsidR="004054E9" w:rsidRPr="004054E9" w:rsidRDefault="0079476C" w:rsidP="004054E9">
      <w:pPr>
        <w:numPr>
          <w:ilvl w:val="0"/>
          <w:numId w:val="11"/>
        </w:numPr>
        <w:tabs>
          <w:tab w:val="left" w:pos="288"/>
        </w:tabs>
        <w:spacing w:after="120" w:line="228" w:lineRule="auto"/>
        <w:jc w:val="both"/>
        <w:rPr>
          <w:lang w:val="en-GB"/>
        </w:rPr>
      </w:pPr>
      <w:r w:rsidRPr="0079476C">
        <w:rPr>
          <w:lang w:val="en-GB"/>
        </w:rPr>
        <w:t>Primary Activities</w:t>
      </w:r>
    </w:p>
    <w:p w14:paraId="19521121" w14:textId="77777777" w:rsidR="004054E9" w:rsidRPr="004054E9" w:rsidRDefault="004054E9" w:rsidP="004054E9">
      <w:pPr>
        <w:numPr>
          <w:ilvl w:val="0"/>
          <w:numId w:val="15"/>
        </w:numPr>
        <w:tabs>
          <w:tab w:val="left" w:pos="288"/>
        </w:tabs>
        <w:spacing w:after="120" w:line="228" w:lineRule="auto"/>
        <w:jc w:val="both"/>
        <w:rPr>
          <w:i/>
          <w:iCs/>
          <w:lang w:val="en-GB"/>
        </w:rPr>
      </w:pPr>
      <w:r w:rsidRPr="004054E9">
        <w:rPr>
          <w:i/>
          <w:iCs/>
          <w:lang w:val="en-GB"/>
        </w:rPr>
        <w:t>Inbound Logistic</w:t>
      </w:r>
    </w:p>
    <w:p w14:paraId="7C67E4F8" w14:textId="2814BC9F" w:rsidR="004054E9" w:rsidRPr="004054E9" w:rsidRDefault="00CD581D" w:rsidP="004054E9">
      <w:pPr>
        <w:numPr>
          <w:ilvl w:val="0"/>
          <w:numId w:val="12"/>
        </w:numPr>
        <w:tabs>
          <w:tab w:val="left" w:pos="288"/>
        </w:tabs>
        <w:spacing w:after="120" w:line="228" w:lineRule="auto"/>
        <w:jc w:val="both"/>
        <w:rPr>
          <w:lang w:val="en-GB"/>
        </w:rPr>
      </w:pPr>
      <w:r w:rsidRPr="00CD581D">
        <w:rPr>
          <w:lang w:val="en-ID"/>
        </w:rPr>
        <w:t>Receive and inspect spare parts required for vehicle repair or maintenance.</w:t>
      </w:r>
    </w:p>
    <w:p w14:paraId="38C7F0F6" w14:textId="3C9C4A95" w:rsidR="004054E9" w:rsidRPr="004054E9" w:rsidRDefault="00CD581D" w:rsidP="004054E9">
      <w:pPr>
        <w:numPr>
          <w:ilvl w:val="0"/>
          <w:numId w:val="12"/>
        </w:numPr>
        <w:tabs>
          <w:tab w:val="left" w:pos="288"/>
        </w:tabs>
        <w:spacing w:after="120" w:line="228" w:lineRule="auto"/>
        <w:jc w:val="both"/>
        <w:rPr>
          <w:lang w:val="en-GB"/>
        </w:rPr>
      </w:pPr>
      <w:r w:rsidRPr="00CD581D">
        <w:rPr>
          <w:lang w:val="en-ID"/>
        </w:rPr>
        <w:t>Receive vehicles from customers for repair or maintenance.</w:t>
      </w:r>
    </w:p>
    <w:p w14:paraId="6973D260" w14:textId="77777777" w:rsidR="004054E9" w:rsidRPr="004054E9" w:rsidRDefault="004054E9" w:rsidP="004054E9">
      <w:pPr>
        <w:numPr>
          <w:ilvl w:val="0"/>
          <w:numId w:val="15"/>
        </w:numPr>
        <w:tabs>
          <w:tab w:val="left" w:pos="288"/>
        </w:tabs>
        <w:spacing w:after="120" w:line="228" w:lineRule="auto"/>
        <w:jc w:val="both"/>
        <w:rPr>
          <w:i/>
          <w:iCs/>
          <w:lang w:val="en-GB"/>
        </w:rPr>
      </w:pPr>
      <w:r w:rsidRPr="004054E9">
        <w:rPr>
          <w:i/>
          <w:iCs/>
          <w:lang w:val="en-GB"/>
        </w:rPr>
        <w:t>Operations</w:t>
      </w:r>
    </w:p>
    <w:p w14:paraId="1B5A91E2" w14:textId="3C73636F" w:rsidR="004054E9" w:rsidRPr="004054E9" w:rsidRDefault="006347D9" w:rsidP="004054E9">
      <w:pPr>
        <w:numPr>
          <w:ilvl w:val="0"/>
          <w:numId w:val="13"/>
        </w:numPr>
        <w:tabs>
          <w:tab w:val="left" w:pos="288"/>
        </w:tabs>
        <w:spacing w:after="120" w:line="228" w:lineRule="auto"/>
        <w:jc w:val="both"/>
        <w:rPr>
          <w:lang w:val="en-GB"/>
        </w:rPr>
      </w:pPr>
      <w:r w:rsidRPr="006347D9">
        <w:rPr>
          <w:lang w:val="en-GB"/>
        </w:rPr>
        <w:t>Communicate with customers to understand vehicle problems and their needs.</w:t>
      </w:r>
    </w:p>
    <w:p w14:paraId="7C9B38E1" w14:textId="3393F8CA" w:rsidR="004054E9" w:rsidRPr="004054E9" w:rsidRDefault="006347D9" w:rsidP="004054E9">
      <w:pPr>
        <w:numPr>
          <w:ilvl w:val="0"/>
          <w:numId w:val="13"/>
        </w:numPr>
        <w:tabs>
          <w:tab w:val="left" w:pos="288"/>
        </w:tabs>
        <w:spacing w:after="120" w:line="228" w:lineRule="auto"/>
        <w:jc w:val="both"/>
        <w:rPr>
          <w:lang w:val="en-GB"/>
        </w:rPr>
      </w:pPr>
      <w:r w:rsidRPr="006347D9">
        <w:rPr>
          <w:lang w:val="en-GB"/>
        </w:rPr>
        <w:t>Perform repairs, maintenance, or modifications on vehicles according to customer needs and requests.</w:t>
      </w:r>
    </w:p>
    <w:p w14:paraId="69E20F44" w14:textId="77777777" w:rsidR="004054E9" w:rsidRPr="004054E9" w:rsidRDefault="004054E9" w:rsidP="004054E9">
      <w:pPr>
        <w:numPr>
          <w:ilvl w:val="0"/>
          <w:numId w:val="15"/>
        </w:numPr>
        <w:tabs>
          <w:tab w:val="left" w:pos="288"/>
        </w:tabs>
        <w:spacing w:after="120" w:line="228" w:lineRule="auto"/>
        <w:jc w:val="both"/>
        <w:rPr>
          <w:i/>
          <w:iCs/>
          <w:lang w:val="en-GB"/>
        </w:rPr>
      </w:pPr>
      <w:r w:rsidRPr="004054E9">
        <w:rPr>
          <w:i/>
          <w:iCs/>
          <w:lang w:val="en-GB"/>
        </w:rPr>
        <w:t>Outbound Logistic</w:t>
      </w:r>
    </w:p>
    <w:p w14:paraId="2070838A" w14:textId="724341BF"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After the repair or maintenance is complete, arrange the delivery of the vehicle back to the customer.</w:t>
      </w:r>
    </w:p>
    <w:p w14:paraId="177304D3" w14:textId="77777777" w:rsidR="004054E9" w:rsidRPr="004054E9" w:rsidRDefault="004054E9" w:rsidP="004054E9">
      <w:pPr>
        <w:numPr>
          <w:ilvl w:val="0"/>
          <w:numId w:val="15"/>
        </w:numPr>
        <w:tabs>
          <w:tab w:val="left" w:pos="288"/>
        </w:tabs>
        <w:spacing w:after="120" w:line="228" w:lineRule="auto"/>
        <w:jc w:val="both"/>
        <w:rPr>
          <w:i/>
          <w:iCs/>
          <w:lang w:val="en-GB"/>
        </w:rPr>
      </w:pPr>
      <w:r w:rsidRPr="004054E9">
        <w:rPr>
          <w:i/>
          <w:iCs/>
          <w:lang w:val="en-GB"/>
        </w:rPr>
        <w:t>Marketing and Sales</w:t>
      </w:r>
    </w:p>
    <w:p w14:paraId="328CD544" w14:textId="012893CB"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Use social media platforms to promote garage services, interact with potential customers, and drive service sales.</w:t>
      </w:r>
    </w:p>
    <w:p w14:paraId="5FDE5789" w14:textId="77777777" w:rsidR="004054E9" w:rsidRPr="004054E9" w:rsidRDefault="004054E9" w:rsidP="004054E9">
      <w:pPr>
        <w:numPr>
          <w:ilvl w:val="0"/>
          <w:numId w:val="15"/>
        </w:numPr>
        <w:tabs>
          <w:tab w:val="left" w:pos="288"/>
        </w:tabs>
        <w:spacing w:after="120" w:line="228" w:lineRule="auto"/>
        <w:jc w:val="both"/>
        <w:rPr>
          <w:i/>
          <w:iCs/>
          <w:lang w:val="en-GB"/>
        </w:rPr>
      </w:pPr>
      <w:r w:rsidRPr="004054E9">
        <w:rPr>
          <w:i/>
          <w:iCs/>
          <w:lang w:val="en-GB"/>
        </w:rPr>
        <w:t>Services</w:t>
      </w:r>
    </w:p>
    <w:p w14:paraId="6FD107B2" w14:textId="1E84272B"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Handle customer complaints by processing warranty claims if there are issues after the service is complete.</w:t>
      </w:r>
    </w:p>
    <w:p w14:paraId="41212B34" w14:textId="5FDF1351" w:rsidR="004054E9" w:rsidRPr="004054E9" w:rsidRDefault="007C18F4" w:rsidP="004054E9">
      <w:pPr>
        <w:numPr>
          <w:ilvl w:val="0"/>
          <w:numId w:val="11"/>
        </w:numPr>
        <w:tabs>
          <w:tab w:val="left" w:pos="288"/>
        </w:tabs>
        <w:spacing w:after="120" w:line="228" w:lineRule="auto"/>
        <w:jc w:val="both"/>
        <w:rPr>
          <w:lang w:val="en-GB"/>
        </w:rPr>
      </w:pPr>
      <w:r w:rsidRPr="007C18F4">
        <w:rPr>
          <w:lang w:val="en-GB"/>
        </w:rPr>
        <w:t>Supporting Activities</w:t>
      </w:r>
    </w:p>
    <w:p w14:paraId="30834754" w14:textId="77777777" w:rsidR="004054E9" w:rsidRPr="004054E9" w:rsidRDefault="004054E9" w:rsidP="004054E9">
      <w:pPr>
        <w:numPr>
          <w:ilvl w:val="1"/>
          <w:numId w:val="11"/>
        </w:numPr>
        <w:tabs>
          <w:tab w:val="left" w:pos="288"/>
        </w:tabs>
        <w:spacing w:after="120" w:line="228" w:lineRule="auto"/>
        <w:jc w:val="both"/>
        <w:rPr>
          <w:i/>
          <w:iCs/>
          <w:lang w:val="en-GB"/>
        </w:rPr>
      </w:pPr>
      <w:r w:rsidRPr="004054E9">
        <w:rPr>
          <w:i/>
          <w:iCs/>
          <w:lang w:val="en-GB"/>
        </w:rPr>
        <w:t>Firm Infrastucture</w:t>
      </w:r>
    </w:p>
    <w:p w14:paraId="37542866" w14:textId="457144F3"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General Management: Strategic planning, resource management, and high-level decision-making.</w:t>
      </w:r>
    </w:p>
    <w:p w14:paraId="329EA473" w14:textId="6849D056"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Finance and Accounting: Budget management, financial reporting, and monitoring of the garage's financial health.</w:t>
      </w:r>
    </w:p>
    <w:p w14:paraId="0B17AFFD" w14:textId="2CEAA782"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Administration: Administrative activities such as document management, internal communication, and licensing.</w:t>
      </w:r>
    </w:p>
    <w:p w14:paraId="26C73914" w14:textId="2B8D4314"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Quality Management: Implementing quality standards and ensuring operations comply with applicable regulations.</w:t>
      </w:r>
    </w:p>
    <w:p w14:paraId="43E588A3" w14:textId="77777777" w:rsidR="004054E9" w:rsidRPr="004054E9" w:rsidRDefault="004054E9" w:rsidP="004054E9">
      <w:pPr>
        <w:numPr>
          <w:ilvl w:val="1"/>
          <w:numId w:val="11"/>
        </w:numPr>
        <w:tabs>
          <w:tab w:val="left" w:pos="288"/>
        </w:tabs>
        <w:spacing w:after="120" w:line="228" w:lineRule="auto"/>
        <w:jc w:val="both"/>
        <w:rPr>
          <w:i/>
          <w:iCs/>
          <w:lang w:val="en-GB"/>
        </w:rPr>
      </w:pPr>
      <w:r w:rsidRPr="004054E9">
        <w:rPr>
          <w:i/>
          <w:iCs/>
          <w:lang w:val="en-GB"/>
        </w:rPr>
        <w:t>Human Resource Management</w:t>
      </w:r>
    </w:p>
    <w:p w14:paraId="57B79CEC" w14:textId="06F2A2D3" w:rsidR="004054E9" w:rsidRDefault="007C18F4" w:rsidP="004054E9">
      <w:pPr>
        <w:numPr>
          <w:ilvl w:val="0"/>
          <w:numId w:val="14"/>
        </w:numPr>
        <w:tabs>
          <w:tab w:val="left" w:pos="288"/>
        </w:tabs>
        <w:spacing w:after="120" w:line="228" w:lineRule="auto"/>
        <w:jc w:val="both"/>
        <w:rPr>
          <w:lang w:val="en-GB"/>
        </w:rPr>
      </w:pPr>
      <w:r w:rsidRPr="007C18F4">
        <w:rPr>
          <w:lang w:val="en-GB"/>
        </w:rPr>
        <w:t>Recruitment and selection of employees.</w:t>
      </w:r>
    </w:p>
    <w:p w14:paraId="6F051E32" w14:textId="68F19DE3" w:rsidR="007C18F4" w:rsidRPr="004054E9" w:rsidRDefault="007C18F4" w:rsidP="004054E9">
      <w:pPr>
        <w:numPr>
          <w:ilvl w:val="0"/>
          <w:numId w:val="14"/>
        </w:numPr>
        <w:tabs>
          <w:tab w:val="left" w:pos="288"/>
        </w:tabs>
        <w:spacing w:after="120" w:line="228" w:lineRule="auto"/>
        <w:jc w:val="both"/>
        <w:rPr>
          <w:lang w:val="en-GB"/>
        </w:rPr>
      </w:pPr>
      <w:r w:rsidRPr="007C18F4">
        <w:rPr>
          <w:lang w:val="en-GB"/>
        </w:rPr>
        <w:t>Training and development of employees in the automotive field.</w:t>
      </w:r>
    </w:p>
    <w:p w14:paraId="3A0BDD0E" w14:textId="652C5624"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 xml:space="preserve">Monitoring employee performance, </w:t>
      </w:r>
      <w:r w:rsidRPr="007C18F4">
        <w:rPr>
          <w:lang w:val="en-GB"/>
        </w:rPr>
        <w:lastRenderedPageBreak/>
        <w:t>managing salaries, benefits, and other benefits for employees.</w:t>
      </w:r>
    </w:p>
    <w:p w14:paraId="742C3B53" w14:textId="4F8657CB"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Building a positive work culture, ensuring compliance with rules and regulations, and handling employee issues.</w:t>
      </w:r>
    </w:p>
    <w:p w14:paraId="196D43FC" w14:textId="77777777" w:rsidR="004054E9" w:rsidRPr="004054E9" w:rsidRDefault="004054E9" w:rsidP="004054E9">
      <w:pPr>
        <w:numPr>
          <w:ilvl w:val="1"/>
          <w:numId w:val="11"/>
        </w:numPr>
        <w:tabs>
          <w:tab w:val="left" w:pos="288"/>
        </w:tabs>
        <w:spacing w:after="120" w:line="228" w:lineRule="auto"/>
        <w:jc w:val="both"/>
        <w:rPr>
          <w:i/>
          <w:iCs/>
          <w:lang w:val="en-GB"/>
        </w:rPr>
      </w:pPr>
      <w:r w:rsidRPr="004054E9">
        <w:rPr>
          <w:i/>
          <w:iCs/>
          <w:lang w:val="en-GB"/>
        </w:rPr>
        <w:t>Technology Development</w:t>
      </w:r>
    </w:p>
    <w:p w14:paraId="0FD5CD5A" w14:textId="721405D0"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Research and Innovation: Technical knowledge and innovation in automotive repair, using the latest technology to improve services.</w:t>
      </w:r>
    </w:p>
    <w:p w14:paraId="1833AF05" w14:textId="3511DB73"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Equipment Maintenance: Ensuring that the equipment in the garage remains in good condition and is in line with technological developments.</w:t>
      </w:r>
    </w:p>
    <w:p w14:paraId="11CE0492" w14:textId="40F6F0CD"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Technology Integration: Using information systems and software to manage operational processes and customers.</w:t>
      </w:r>
    </w:p>
    <w:p w14:paraId="27921FE5" w14:textId="7FEA4494" w:rsidR="004054E9" w:rsidRPr="004054E9" w:rsidRDefault="004054E9" w:rsidP="004054E9">
      <w:pPr>
        <w:numPr>
          <w:ilvl w:val="1"/>
          <w:numId w:val="11"/>
        </w:numPr>
        <w:tabs>
          <w:tab w:val="left" w:pos="288"/>
        </w:tabs>
        <w:spacing w:after="120" w:line="228" w:lineRule="auto"/>
        <w:jc w:val="both"/>
        <w:rPr>
          <w:i/>
          <w:iCs/>
          <w:lang w:val="en-GB"/>
        </w:rPr>
      </w:pPr>
      <w:r w:rsidRPr="004054E9">
        <w:rPr>
          <w:i/>
          <w:iCs/>
          <w:lang w:val="en-GB"/>
        </w:rPr>
        <w:t>Pro</w:t>
      </w:r>
      <w:r w:rsidR="006C66C9">
        <w:rPr>
          <w:i/>
          <w:iCs/>
          <w:lang w:val="en-GB"/>
        </w:rPr>
        <w:t>curement</w:t>
      </w:r>
    </w:p>
    <w:p w14:paraId="2BDE5947" w14:textId="1BC9627B"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Spare Parts Ordering: Identify the needs for spare parts and materials, and order from suitable suppliers.</w:t>
      </w:r>
    </w:p>
    <w:p w14:paraId="0C13BE68" w14:textId="75524A65"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Contract Negotiation: Negotiate with suppliers to ensure favorable prices and terms.</w:t>
      </w:r>
    </w:p>
    <w:p w14:paraId="6C7C4570" w14:textId="6F87BC08"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Supplier Management: Build strong relationships with reliable suppliers, monitor the quality and availability of goods.</w:t>
      </w:r>
    </w:p>
    <w:p w14:paraId="7680D996" w14:textId="6277A679" w:rsidR="004054E9" w:rsidRPr="004054E9" w:rsidRDefault="007C18F4" w:rsidP="004054E9">
      <w:pPr>
        <w:numPr>
          <w:ilvl w:val="0"/>
          <w:numId w:val="14"/>
        </w:numPr>
        <w:tabs>
          <w:tab w:val="left" w:pos="288"/>
        </w:tabs>
        <w:spacing w:after="120" w:line="228" w:lineRule="auto"/>
        <w:jc w:val="both"/>
        <w:rPr>
          <w:lang w:val="en-GB"/>
        </w:rPr>
      </w:pPr>
      <w:r w:rsidRPr="007C18F4">
        <w:rPr>
          <w:lang w:val="en-GB"/>
        </w:rPr>
        <w:t>Inventory Management: Efficiently manage stock of spare parts and materials, prevent overstock or shortage of inventory.</w:t>
      </w:r>
    </w:p>
    <w:p w14:paraId="48285218" w14:textId="2CE2A4B6" w:rsidR="004054E9" w:rsidRPr="004A5CE0" w:rsidRDefault="00945A5D" w:rsidP="00731009">
      <w:pPr>
        <w:pStyle w:val="ListParagraph"/>
        <w:numPr>
          <w:ilvl w:val="1"/>
          <w:numId w:val="1"/>
        </w:numPr>
        <w:tabs>
          <w:tab w:val="left" w:pos="288"/>
        </w:tabs>
        <w:spacing w:after="120"/>
        <w:jc w:val="both"/>
        <w:rPr>
          <w:bCs/>
          <w:lang w:val="id-ID"/>
        </w:rPr>
      </w:pPr>
      <w:r w:rsidRPr="004A5CE0">
        <w:rPr>
          <w:bCs/>
        </w:rPr>
        <w:t>Current Systems and Technology</w:t>
      </w:r>
    </w:p>
    <w:p w14:paraId="4DE22D46" w14:textId="3E52D1CE" w:rsidR="004054E9" w:rsidRPr="004054E9" w:rsidRDefault="004054E9" w:rsidP="00731009">
      <w:pPr>
        <w:pStyle w:val="ListParagraph"/>
        <w:spacing w:after="120"/>
        <w:ind w:left="0" w:firstLine="284"/>
        <w:jc w:val="both"/>
        <w:rPr>
          <w:lang w:val="id-ID"/>
        </w:rPr>
      </w:pPr>
      <w:r w:rsidRPr="004054E9">
        <w:rPr>
          <w:lang w:val="id-ID"/>
        </w:rPr>
        <w:tab/>
      </w:r>
      <w:r w:rsidR="00945A5D" w:rsidRPr="00731009">
        <w:rPr>
          <w:bCs/>
        </w:rPr>
        <w:t>The condition of the use of systems and technology that is currently taking place is assessed by analyzing its use at Pitcar Service, to assess whether integration has occurred or not. Details related to system integration in current use are recorded in Table I below.</w:t>
      </w:r>
    </w:p>
    <w:p w14:paraId="4A256D18" w14:textId="5B42BA1F" w:rsidR="00CC37C1" w:rsidRPr="00543278" w:rsidRDefault="00CC37C1" w:rsidP="00CC37C1">
      <w:pPr>
        <w:pStyle w:val="Caption"/>
        <w:keepNext/>
        <w:rPr>
          <w:i w:val="0"/>
          <w:iCs w:val="0"/>
          <w:color w:val="auto"/>
          <w:sz w:val="20"/>
          <w:szCs w:val="20"/>
        </w:rPr>
      </w:pPr>
      <w:r w:rsidRPr="00543278">
        <w:rPr>
          <w:i w:val="0"/>
          <w:iCs w:val="0"/>
          <w:color w:val="auto"/>
          <w:sz w:val="20"/>
          <w:szCs w:val="20"/>
        </w:rPr>
        <w:t>TAB</w:t>
      </w:r>
      <w:r w:rsidR="00CB39B3">
        <w:rPr>
          <w:i w:val="0"/>
          <w:iCs w:val="0"/>
          <w:color w:val="auto"/>
          <w:sz w:val="20"/>
          <w:szCs w:val="20"/>
        </w:rPr>
        <w:t>LE</w:t>
      </w:r>
      <w:r w:rsidRPr="00543278">
        <w:rPr>
          <w:i w:val="0"/>
          <w:iCs w:val="0"/>
          <w:color w:val="auto"/>
          <w:sz w:val="20"/>
          <w:szCs w:val="20"/>
        </w:rPr>
        <w:t xml:space="preserve"> </w:t>
      </w:r>
      <w:r w:rsidRPr="00543278">
        <w:rPr>
          <w:i w:val="0"/>
          <w:iCs w:val="0"/>
          <w:color w:val="auto"/>
          <w:sz w:val="20"/>
          <w:szCs w:val="20"/>
        </w:rPr>
        <w:fldChar w:fldCharType="begin"/>
      </w:r>
      <w:r w:rsidRPr="00945A5D">
        <w:rPr>
          <w:i w:val="0"/>
          <w:iCs w:val="0"/>
          <w:color w:val="auto"/>
          <w:sz w:val="20"/>
          <w:szCs w:val="20"/>
        </w:rPr>
        <w:instrText xml:space="preserve"> SEQ TABEL \* ROMAN </w:instrText>
      </w:r>
      <w:r w:rsidRPr="00543278">
        <w:rPr>
          <w:i w:val="0"/>
          <w:iCs w:val="0"/>
          <w:color w:val="auto"/>
          <w:sz w:val="20"/>
          <w:szCs w:val="20"/>
        </w:rPr>
        <w:fldChar w:fldCharType="separate"/>
      </w:r>
      <w:r w:rsidR="000456D5" w:rsidRPr="00543278">
        <w:rPr>
          <w:i w:val="0"/>
          <w:iCs w:val="0"/>
          <w:noProof/>
          <w:color w:val="auto"/>
          <w:sz w:val="20"/>
          <w:szCs w:val="20"/>
        </w:rPr>
        <w:t>I</w:t>
      </w:r>
      <w:r w:rsidRPr="00543278">
        <w:rPr>
          <w:i w:val="0"/>
          <w:iCs w:val="0"/>
          <w:color w:val="auto"/>
          <w:sz w:val="20"/>
          <w:szCs w:val="20"/>
        </w:rPr>
        <w:fldChar w:fldCharType="end"/>
      </w:r>
      <w:r w:rsidR="000456D5" w:rsidRPr="00543278">
        <w:rPr>
          <w:i w:val="0"/>
          <w:iCs w:val="0"/>
          <w:color w:val="auto"/>
          <w:sz w:val="20"/>
          <w:szCs w:val="20"/>
        </w:rPr>
        <w:t xml:space="preserve">. </w:t>
      </w:r>
      <w:r w:rsidR="00CB39B3">
        <w:rPr>
          <w:i w:val="0"/>
          <w:iCs w:val="0"/>
          <w:color w:val="auto"/>
          <w:sz w:val="20"/>
          <w:szCs w:val="20"/>
        </w:rPr>
        <w:t>CURRENT SYSTEM</w:t>
      </w:r>
    </w:p>
    <w:tbl>
      <w:tblPr>
        <w:tblStyle w:val="a"/>
        <w:tblW w:w="4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477"/>
        <w:gridCol w:w="799"/>
      </w:tblGrid>
      <w:tr w:rsidR="00C155A6" w14:paraId="359C890A" w14:textId="77777777" w:rsidTr="006E1CA7">
        <w:trPr>
          <w:trHeight w:val="240"/>
          <w:jc w:val="center"/>
        </w:trPr>
        <w:tc>
          <w:tcPr>
            <w:tcW w:w="3680" w:type="dxa"/>
            <w:vMerge w:val="restart"/>
            <w:vAlign w:val="center"/>
          </w:tcPr>
          <w:p w14:paraId="1CC04A75" w14:textId="7B59214C" w:rsidR="00C155A6" w:rsidRDefault="00226550" w:rsidP="00E0624B">
            <w:pPr>
              <w:rPr>
                <w:b/>
                <w:sz w:val="16"/>
                <w:szCs w:val="16"/>
              </w:rPr>
            </w:pPr>
            <w:r>
              <w:rPr>
                <w:b/>
                <w:sz w:val="16"/>
                <w:szCs w:val="16"/>
              </w:rPr>
              <w:t>Identifi</w:t>
            </w:r>
            <w:r w:rsidR="007969AB">
              <w:rPr>
                <w:b/>
                <w:sz w:val="16"/>
                <w:szCs w:val="16"/>
              </w:rPr>
              <w:t>cation</w:t>
            </w:r>
          </w:p>
        </w:tc>
        <w:tc>
          <w:tcPr>
            <w:tcW w:w="1276" w:type="dxa"/>
            <w:gridSpan w:val="2"/>
            <w:vAlign w:val="center"/>
          </w:tcPr>
          <w:p w14:paraId="17F5391B" w14:textId="6D3DE670" w:rsidR="00C155A6" w:rsidRDefault="00D12AF0" w:rsidP="00E0624B">
            <w:pPr>
              <w:rPr>
                <w:b/>
                <w:sz w:val="16"/>
                <w:szCs w:val="16"/>
              </w:rPr>
            </w:pPr>
            <w:r>
              <w:rPr>
                <w:b/>
                <w:sz w:val="16"/>
                <w:szCs w:val="16"/>
              </w:rPr>
              <w:t>Integrated</w:t>
            </w:r>
          </w:p>
        </w:tc>
      </w:tr>
      <w:tr w:rsidR="00226550" w14:paraId="0981A696" w14:textId="77777777" w:rsidTr="007969AB">
        <w:trPr>
          <w:trHeight w:val="240"/>
          <w:jc w:val="center"/>
        </w:trPr>
        <w:tc>
          <w:tcPr>
            <w:tcW w:w="3680" w:type="dxa"/>
            <w:vMerge/>
            <w:vAlign w:val="center"/>
          </w:tcPr>
          <w:p w14:paraId="5142225E" w14:textId="77777777" w:rsidR="00226550" w:rsidRDefault="00226550" w:rsidP="00E0624B">
            <w:pPr>
              <w:rPr>
                <w:sz w:val="16"/>
                <w:szCs w:val="16"/>
              </w:rPr>
            </w:pPr>
          </w:p>
        </w:tc>
        <w:tc>
          <w:tcPr>
            <w:tcW w:w="477" w:type="dxa"/>
            <w:vAlign w:val="center"/>
          </w:tcPr>
          <w:p w14:paraId="712D52E7" w14:textId="07129FAF" w:rsidR="00226550" w:rsidRPr="00FA3D15" w:rsidRDefault="00FA3D15" w:rsidP="00E0624B">
            <w:pPr>
              <w:rPr>
                <w:b/>
                <w:iCs/>
                <w:sz w:val="15"/>
                <w:szCs w:val="15"/>
              </w:rPr>
            </w:pPr>
            <w:r>
              <w:rPr>
                <w:b/>
                <w:iCs/>
                <w:sz w:val="15"/>
                <w:szCs w:val="15"/>
              </w:rPr>
              <w:t>Y</w:t>
            </w:r>
            <w:r w:rsidR="007969AB">
              <w:rPr>
                <w:b/>
                <w:iCs/>
                <w:sz w:val="15"/>
                <w:szCs w:val="15"/>
              </w:rPr>
              <w:t>es</w:t>
            </w:r>
          </w:p>
        </w:tc>
        <w:tc>
          <w:tcPr>
            <w:tcW w:w="799" w:type="dxa"/>
            <w:vAlign w:val="center"/>
          </w:tcPr>
          <w:p w14:paraId="72D25130" w14:textId="08483A79" w:rsidR="00226550" w:rsidRPr="00FA3D15" w:rsidRDefault="007969AB" w:rsidP="007969AB">
            <w:pPr>
              <w:rPr>
                <w:b/>
                <w:iCs/>
                <w:sz w:val="15"/>
                <w:szCs w:val="15"/>
              </w:rPr>
            </w:pPr>
            <w:r>
              <w:rPr>
                <w:b/>
                <w:iCs/>
                <w:sz w:val="15"/>
                <w:szCs w:val="15"/>
              </w:rPr>
              <w:t>No</w:t>
            </w:r>
          </w:p>
        </w:tc>
      </w:tr>
      <w:tr w:rsidR="00226550" w14:paraId="52604BE7" w14:textId="77777777" w:rsidTr="007969AB">
        <w:trPr>
          <w:trHeight w:val="320"/>
          <w:jc w:val="center"/>
        </w:trPr>
        <w:tc>
          <w:tcPr>
            <w:tcW w:w="3680" w:type="dxa"/>
            <w:vAlign w:val="center"/>
          </w:tcPr>
          <w:p w14:paraId="4DE07D9E" w14:textId="42946228" w:rsidR="00226550" w:rsidRPr="00945A5D" w:rsidRDefault="00945A5D" w:rsidP="00E0624B">
            <w:pPr>
              <w:jc w:val="both"/>
              <w:rPr>
                <w:sz w:val="8"/>
                <w:szCs w:val="8"/>
              </w:rPr>
            </w:pPr>
            <w:r w:rsidRPr="00945A5D">
              <w:rPr>
                <w:b/>
                <w:sz w:val="16"/>
                <w:szCs w:val="16"/>
                <w:lang w:val="id-ID"/>
              </w:rPr>
              <w:t>Customer Management System</w:t>
            </w:r>
            <w:r w:rsidR="00FA3D15" w:rsidRPr="00FA3D15">
              <w:rPr>
                <w:b/>
                <w:sz w:val="16"/>
                <w:szCs w:val="16"/>
                <w:lang w:val="id-ID"/>
              </w:rPr>
              <w:t xml:space="preserve">: </w:t>
            </w:r>
            <w:r w:rsidRPr="00945A5D">
              <w:rPr>
                <w:sz w:val="16"/>
                <w:szCs w:val="16"/>
              </w:rPr>
              <w:t>to manage customer information, marketing activities, and interactions with customers</w:t>
            </w:r>
            <w:r w:rsidR="00422B79">
              <w:rPr>
                <w:sz w:val="16"/>
                <w:szCs w:val="16"/>
              </w:rPr>
              <w:t>.</w:t>
            </w:r>
          </w:p>
        </w:tc>
        <w:tc>
          <w:tcPr>
            <w:tcW w:w="477" w:type="dxa"/>
            <w:vAlign w:val="center"/>
          </w:tcPr>
          <w:p w14:paraId="383FE7EC" w14:textId="77777777" w:rsidR="00226550" w:rsidRDefault="00226550" w:rsidP="00E0624B">
            <w:pPr>
              <w:jc w:val="both"/>
              <w:rPr>
                <w:sz w:val="16"/>
                <w:szCs w:val="16"/>
              </w:rPr>
            </w:pPr>
          </w:p>
        </w:tc>
        <w:tc>
          <w:tcPr>
            <w:tcW w:w="799" w:type="dxa"/>
            <w:vAlign w:val="center"/>
          </w:tcPr>
          <w:p w14:paraId="06B11431" w14:textId="62D8CFBF" w:rsidR="00226550" w:rsidRPr="007969AB" w:rsidRDefault="007969AB" w:rsidP="007969AB">
            <w:pPr>
              <w:rPr>
                <w:bCs/>
                <w:sz w:val="16"/>
                <w:szCs w:val="16"/>
              </w:rPr>
            </w:pPr>
            <w:r w:rsidRPr="007969AB">
              <w:rPr>
                <w:bCs/>
                <w:iCs/>
                <w:sz w:val="15"/>
                <w:szCs w:val="15"/>
              </w:rPr>
              <w:t>No</w:t>
            </w:r>
          </w:p>
        </w:tc>
      </w:tr>
      <w:tr w:rsidR="00F44759" w14:paraId="2AF4BD0F" w14:textId="77777777" w:rsidTr="007969AB">
        <w:trPr>
          <w:trHeight w:val="320"/>
          <w:jc w:val="center"/>
        </w:trPr>
        <w:tc>
          <w:tcPr>
            <w:tcW w:w="3680" w:type="dxa"/>
            <w:vAlign w:val="center"/>
          </w:tcPr>
          <w:p w14:paraId="534CCE49" w14:textId="06FA0813" w:rsidR="00F44759" w:rsidRPr="00945A5D" w:rsidRDefault="00945A5D" w:rsidP="00F44759">
            <w:pPr>
              <w:jc w:val="both"/>
              <w:rPr>
                <w:sz w:val="16"/>
                <w:szCs w:val="16"/>
              </w:rPr>
            </w:pPr>
            <w:r w:rsidRPr="00945A5D">
              <w:rPr>
                <w:b/>
                <w:sz w:val="16"/>
                <w:szCs w:val="16"/>
                <w:lang w:val="id-ID"/>
              </w:rPr>
              <w:t>Sales Management System</w:t>
            </w:r>
            <w:r w:rsidR="00F44759" w:rsidRPr="00A652F2">
              <w:rPr>
                <w:b/>
                <w:sz w:val="16"/>
                <w:szCs w:val="16"/>
                <w:lang w:val="id-ID"/>
              </w:rPr>
              <w:t>:</w:t>
            </w:r>
            <w:r w:rsidR="00F44759" w:rsidRPr="00A652F2">
              <w:rPr>
                <w:sz w:val="16"/>
                <w:szCs w:val="16"/>
                <w:lang w:val="id-ID"/>
              </w:rPr>
              <w:t xml:space="preserve"> </w:t>
            </w:r>
            <w:r w:rsidRPr="00945A5D">
              <w:rPr>
                <w:sz w:val="16"/>
                <w:szCs w:val="16"/>
              </w:rPr>
              <w:t>to manage sales status monitoring and sales reporting</w:t>
            </w:r>
          </w:p>
        </w:tc>
        <w:tc>
          <w:tcPr>
            <w:tcW w:w="477" w:type="dxa"/>
            <w:vAlign w:val="center"/>
          </w:tcPr>
          <w:p w14:paraId="4492998A" w14:textId="77777777" w:rsidR="00F44759" w:rsidRDefault="00F44759" w:rsidP="00F44759">
            <w:pPr>
              <w:jc w:val="both"/>
              <w:rPr>
                <w:sz w:val="16"/>
                <w:szCs w:val="16"/>
              </w:rPr>
            </w:pPr>
          </w:p>
        </w:tc>
        <w:tc>
          <w:tcPr>
            <w:tcW w:w="799" w:type="dxa"/>
            <w:vAlign w:val="center"/>
          </w:tcPr>
          <w:p w14:paraId="471926DD" w14:textId="07B8B4CC" w:rsidR="00F44759" w:rsidRDefault="007969AB" w:rsidP="007969AB">
            <w:r w:rsidRPr="007969AB">
              <w:rPr>
                <w:bCs/>
                <w:iCs/>
                <w:sz w:val="15"/>
                <w:szCs w:val="15"/>
              </w:rPr>
              <w:t>No</w:t>
            </w:r>
          </w:p>
        </w:tc>
      </w:tr>
      <w:tr w:rsidR="00F44759" w14:paraId="5FDB232C" w14:textId="77777777" w:rsidTr="007969AB">
        <w:trPr>
          <w:trHeight w:val="320"/>
          <w:jc w:val="center"/>
        </w:trPr>
        <w:tc>
          <w:tcPr>
            <w:tcW w:w="3680" w:type="dxa"/>
            <w:vAlign w:val="center"/>
          </w:tcPr>
          <w:p w14:paraId="0A05BAF3" w14:textId="72E126A4" w:rsidR="00F44759" w:rsidRPr="00945A5D" w:rsidRDefault="00945A5D" w:rsidP="00F44759">
            <w:pPr>
              <w:jc w:val="both"/>
              <w:rPr>
                <w:sz w:val="16"/>
                <w:szCs w:val="16"/>
              </w:rPr>
            </w:pPr>
            <w:r w:rsidRPr="00945A5D">
              <w:rPr>
                <w:b/>
                <w:sz w:val="16"/>
                <w:szCs w:val="16"/>
                <w:lang w:val="id-ID"/>
              </w:rPr>
              <w:t>Purchase Management System</w:t>
            </w:r>
            <w:r w:rsidR="00F44759" w:rsidRPr="00A652F2">
              <w:rPr>
                <w:b/>
                <w:sz w:val="16"/>
                <w:szCs w:val="16"/>
                <w:lang w:val="id-ID"/>
              </w:rPr>
              <w:t>:</w:t>
            </w:r>
            <w:r w:rsidR="00F44759" w:rsidRPr="00A652F2">
              <w:rPr>
                <w:sz w:val="16"/>
                <w:szCs w:val="16"/>
                <w:lang w:val="id-ID"/>
              </w:rPr>
              <w:t xml:space="preserve"> </w:t>
            </w:r>
            <w:r w:rsidRPr="00945A5D">
              <w:rPr>
                <w:sz w:val="16"/>
                <w:szCs w:val="16"/>
              </w:rPr>
              <w:t>to manage the process of purchasing spare parts and raw materials needed</w:t>
            </w:r>
            <w:r w:rsidR="00422B79">
              <w:rPr>
                <w:sz w:val="16"/>
                <w:szCs w:val="16"/>
              </w:rPr>
              <w:t>.</w:t>
            </w:r>
          </w:p>
        </w:tc>
        <w:tc>
          <w:tcPr>
            <w:tcW w:w="477" w:type="dxa"/>
            <w:vAlign w:val="center"/>
          </w:tcPr>
          <w:p w14:paraId="18E1AF3B" w14:textId="77777777" w:rsidR="00F44759" w:rsidRDefault="00F44759" w:rsidP="00F44759">
            <w:pPr>
              <w:jc w:val="both"/>
              <w:rPr>
                <w:sz w:val="16"/>
                <w:szCs w:val="16"/>
              </w:rPr>
            </w:pPr>
          </w:p>
        </w:tc>
        <w:tc>
          <w:tcPr>
            <w:tcW w:w="799" w:type="dxa"/>
            <w:vAlign w:val="center"/>
          </w:tcPr>
          <w:p w14:paraId="250C31B1" w14:textId="1CDDA9DE" w:rsidR="00F44759" w:rsidRDefault="007969AB" w:rsidP="007969AB">
            <w:r w:rsidRPr="007969AB">
              <w:rPr>
                <w:bCs/>
                <w:iCs/>
                <w:sz w:val="15"/>
                <w:szCs w:val="15"/>
              </w:rPr>
              <w:t>No</w:t>
            </w:r>
          </w:p>
        </w:tc>
      </w:tr>
      <w:tr w:rsidR="00F44759" w14:paraId="365DC104" w14:textId="77777777" w:rsidTr="007969AB">
        <w:trPr>
          <w:trHeight w:val="320"/>
          <w:jc w:val="center"/>
        </w:trPr>
        <w:tc>
          <w:tcPr>
            <w:tcW w:w="3680" w:type="dxa"/>
            <w:vAlign w:val="center"/>
          </w:tcPr>
          <w:p w14:paraId="74E140F3" w14:textId="5DA08E46" w:rsidR="00F44759" w:rsidRDefault="00422B79" w:rsidP="00F44759">
            <w:pPr>
              <w:jc w:val="both"/>
              <w:rPr>
                <w:sz w:val="16"/>
                <w:szCs w:val="16"/>
              </w:rPr>
            </w:pPr>
            <w:r w:rsidRPr="00422B79">
              <w:rPr>
                <w:b/>
                <w:sz w:val="16"/>
                <w:szCs w:val="16"/>
                <w:lang w:val="id-ID"/>
              </w:rPr>
              <w:t>Inventory Management System:</w:t>
            </w:r>
            <w:r w:rsidR="00F44759" w:rsidRPr="00A652F2">
              <w:rPr>
                <w:sz w:val="16"/>
                <w:szCs w:val="16"/>
                <w:lang w:val="id-ID"/>
              </w:rPr>
              <w:t xml:space="preserve"> </w:t>
            </w:r>
            <w:r w:rsidRPr="00422B79">
              <w:rPr>
                <w:sz w:val="16"/>
                <w:szCs w:val="16"/>
                <w:lang w:val="id-ID"/>
              </w:rPr>
              <w:t xml:space="preserve">to manage the inventory of spare parts efficiently and monitor spare </w:t>
            </w:r>
            <w:r w:rsidRPr="00422B79">
              <w:rPr>
                <w:sz w:val="16"/>
                <w:szCs w:val="16"/>
                <w:lang w:val="id-ID"/>
              </w:rPr>
              <w:t>parts stock.</w:t>
            </w:r>
          </w:p>
        </w:tc>
        <w:tc>
          <w:tcPr>
            <w:tcW w:w="477" w:type="dxa"/>
            <w:vAlign w:val="center"/>
          </w:tcPr>
          <w:p w14:paraId="00858EAF" w14:textId="77777777" w:rsidR="00F44759" w:rsidRDefault="00F44759" w:rsidP="00F44759">
            <w:pPr>
              <w:jc w:val="both"/>
              <w:rPr>
                <w:sz w:val="16"/>
                <w:szCs w:val="16"/>
              </w:rPr>
            </w:pPr>
          </w:p>
        </w:tc>
        <w:tc>
          <w:tcPr>
            <w:tcW w:w="799" w:type="dxa"/>
            <w:vAlign w:val="center"/>
          </w:tcPr>
          <w:p w14:paraId="1EBF9256" w14:textId="374BE4CD" w:rsidR="00F44759" w:rsidRDefault="007969AB" w:rsidP="007969AB">
            <w:r w:rsidRPr="007969AB">
              <w:rPr>
                <w:bCs/>
                <w:iCs/>
                <w:sz w:val="15"/>
                <w:szCs w:val="15"/>
              </w:rPr>
              <w:t>No</w:t>
            </w:r>
          </w:p>
        </w:tc>
      </w:tr>
      <w:tr w:rsidR="00F44759" w14:paraId="7B9E7105" w14:textId="77777777" w:rsidTr="007969AB">
        <w:trPr>
          <w:trHeight w:val="320"/>
          <w:jc w:val="center"/>
        </w:trPr>
        <w:tc>
          <w:tcPr>
            <w:tcW w:w="3680" w:type="dxa"/>
            <w:vAlign w:val="center"/>
          </w:tcPr>
          <w:p w14:paraId="45C27847" w14:textId="4836A192" w:rsidR="00F44759" w:rsidRPr="00422B79" w:rsidRDefault="00422B79" w:rsidP="00F44759">
            <w:pPr>
              <w:jc w:val="both"/>
              <w:rPr>
                <w:sz w:val="16"/>
                <w:szCs w:val="16"/>
              </w:rPr>
            </w:pPr>
            <w:r w:rsidRPr="00422B79">
              <w:rPr>
                <w:b/>
                <w:sz w:val="16"/>
                <w:szCs w:val="16"/>
                <w:lang w:val="id-ID"/>
              </w:rPr>
              <w:t xml:space="preserve">Financial Management System: </w:t>
            </w:r>
            <w:r w:rsidR="00F44759" w:rsidRPr="00A652F2">
              <w:rPr>
                <w:sz w:val="16"/>
                <w:szCs w:val="16"/>
                <w:lang w:val="id-ID"/>
              </w:rPr>
              <w:t xml:space="preserve"> </w:t>
            </w:r>
            <w:r w:rsidRPr="00422B79">
              <w:rPr>
                <w:sz w:val="16"/>
                <w:szCs w:val="16"/>
              </w:rPr>
              <w:t>to manage the recording of financial transactions, and financial reports.</w:t>
            </w:r>
          </w:p>
        </w:tc>
        <w:tc>
          <w:tcPr>
            <w:tcW w:w="477" w:type="dxa"/>
            <w:vAlign w:val="center"/>
          </w:tcPr>
          <w:p w14:paraId="508D1867" w14:textId="77777777" w:rsidR="00F44759" w:rsidRDefault="00F44759" w:rsidP="00F44759">
            <w:pPr>
              <w:jc w:val="both"/>
              <w:rPr>
                <w:sz w:val="16"/>
                <w:szCs w:val="16"/>
              </w:rPr>
            </w:pPr>
          </w:p>
        </w:tc>
        <w:tc>
          <w:tcPr>
            <w:tcW w:w="799" w:type="dxa"/>
            <w:vAlign w:val="center"/>
          </w:tcPr>
          <w:p w14:paraId="4FEE14BD" w14:textId="007A119E" w:rsidR="00F44759" w:rsidRDefault="007969AB" w:rsidP="007969AB">
            <w:r w:rsidRPr="007969AB">
              <w:rPr>
                <w:bCs/>
                <w:iCs/>
                <w:sz w:val="15"/>
                <w:szCs w:val="15"/>
              </w:rPr>
              <w:t>No</w:t>
            </w:r>
          </w:p>
        </w:tc>
      </w:tr>
      <w:tr w:rsidR="00F44759" w14:paraId="389DF4AC" w14:textId="77777777" w:rsidTr="007969AB">
        <w:trPr>
          <w:trHeight w:val="320"/>
          <w:jc w:val="center"/>
        </w:trPr>
        <w:tc>
          <w:tcPr>
            <w:tcW w:w="3680" w:type="dxa"/>
            <w:vAlign w:val="center"/>
          </w:tcPr>
          <w:p w14:paraId="0862CF45" w14:textId="55ADFEE6" w:rsidR="00F44759" w:rsidRPr="00422B79" w:rsidRDefault="00422B79" w:rsidP="00F44759">
            <w:pPr>
              <w:jc w:val="both"/>
              <w:rPr>
                <w:sz w:val="16"/>
                <w:szCs w:val="16"/>
              </w:rPr>
            </w:pPr>
            <w:r w:rsidRPr="00422B79">
              <w:rPr>
                <w:b/>
                <w:sz w:val="16"/>
                <w:szCs w:val="16"/>
                <w:lang w:val="id-ID"/>
              </w:rPr>
              <w:t>Transaction Management System:</w:t>
            </w:r>
            <w:r w:rsidR="00F44759" w:rsidRPr="00A652F2">
              <w:rPr>
                <w:sz w:val="16"/>
                <w:szCs w:val="16"/>
                <w:lang w:val="id-ID"/>
              </w:rPr>
              <w:t xml:space="preserve"> </w:t>
            </w:r>
            <w:r w:rsidRPr="00422B79">
              <w:rPr>
                <w:sz w:val="16"/>
                <w:szCs w:val="16"/>
              </w:rPr>
              <w:t>to manage the recording of sales, payments, and inventory management, with the integration of sales and inventory management systems.</w:t>
            </w:r>
          </w:p>
        </w:tc>
        <w:tc>
          <w:tcPr>
            <w:tcW w:w="477" w:type="dxa"/>
            <w:vAlign w:val="center"/>
          </w:tcPr>
          <w:p w14:paraId="51B646AF" w14:textId="77777777" w:rsidR="00F44759" w:rsidRDefault="00F44759" w:rsidP="00F44759">
            <w:pPr>
              <w:jc w:val="both"/>
              <w:rPr>
                <w:sz w:val="16"/>
                <w:szCs w:val="16"/>
              </w:rPr>
            </w:pPr>
          </w:p>
        </w:tc>
        <w:tc>
          <w:tcPr>
            <w:tcW w:w="799" w:type="dxa"/>
            <w:vAlign w:val="center"/>
          </w:tcPr>
          <w:p w14:paraId="58C27F64" w14:textId="0999AC9B" w:rsidR="00F44759" w:rsidRDefault="007969AB" w:rsidP="007969AB">
            <w:r w:rsidRPr="007969AB">
              <w:rPr>
                <w:bCs/>
                <w:iCs/>
                <w:sz w:val="15"/>
                <w:szCs w:val="15"/>
              </w:rPr>
              <w:t>No</w:t>
            </w:r>
          </w:p>
        </w:tc>
      </w:tr>
      <w:tr w:rsidR="00A652F2" w14:paraId="1DBA8DAA" w14:textId="77777777" w:rsidTr="007969AB">
        <w:trPr>
          <w:trHeight w:val="320"/>
          <w:jc w:val="center"/>
        </w:trPr>
        <w:tc>
          <w:tcPr>
            <w:tcW w:w="3680" w:type="dxa"/>
            <w:vAlign w:val="center"/>
          </w:tcPr>
          <w:p w14:paraId="1EC0400E" w14:textId="444DA27E" w:rsidR="00A652F2" w:rsidRPr="00A652F2" w:rsidRDefault="00422B79" w:rsidP="00E0624B">
            <w:pPr>
              <w:jc w:val="both"/>
              <w:rPr>
                <w:b/>
                <w:sz w:val="16"/>
                <w:szCs w:val="16"/>
                <w:lang w:val="id-ID"/>
              </w:rPr>
            </w:pPr>
            <w:r w:rsidRPr="00422B79">
              <w:rPr>
                <w:b/>
                <w:sz w:val="16"/>
                <w:szCs w:val="16"/>
                <w:lang w:val="id-ID"/>
              </w:rPr>
              <w:t>Vehicle Management System:</w:t>
            </w:r>
            <w:r w:rsidR="00F44759" w:rsidRPr="00F44759">
              <w:rPr>
                <w:b/>
                <w:sz w:val="16"/>
                <w:szCs w:val="16"/>
                <w:lang w:val="id-ID"/>
              </w:rPr>
              <w:t xml:space="preserve"> </w:t>
            </w:r>
            <w:r w:rsidRPr="00422B79">
              <w:rPr>
                <w:bCs/>
                <w:sz w:val="16"/>
                <w:szCs w:val="16"/>
                <w:lang w:val="id-ID"/>
              </w:rPr>
              <w:t>to manage customer vehicle information and maintenance history.</w:t>
            </w:r>
          </w:p>
        </w:tc>
        <w:tc>
          <w:tcPr>
            <w:tcW w:w="477" w:type="dxa"/>
            <w:vAlign w:val="center"/>
          </w:tcPr>
          <w:p w14:paraId="50661D32" w14:textId="77777777" w:rsidR="00A652F2" w:rsidRDefault="00A652F2" w:rsidP="00E0624B">
            <w:pPr>
              <w:jc w:val="both"/>
              <w:rPr>
                <w:sz w:val="16"/>
                <w:szCs w:val="16"/>
              </w:rPr>
            </w:pPr>
          </w:p>
        </w:tc>
        <w:tc>
          <w:tcPr>
            <w:tcW w:w="799" w:type="dxa"/>
            <w:vAlign w:val="center"/>
          </w:tcPr>
          <w:p w14:paraId="787AE545" w14:textId="1E40B33D" w:rsidR="00A652F2" w:rsidRDefault="007969AB" w:rsidP="007969AB">
            <w:pPr>
              <w:rPr>
                <w:sz w:val="16"/>
                <w:szCs w:val="16"/>
              </w:rPr>
            </w:pPr>
            <w:r w:rsidRPr="007969AB">
              <w:rPr>
                <w:bCs/>
                <w:iCs/>
                <w:sz w:val="15"/>
                <w:szCs w:val="15"/>
              </w:rPr>
              <w:t>No</w:t>
            </w:r>
          </w:p>
        </w:tc>
      </w:tr>
    </w:tbl>
    <w:p w14:paraId="18D98781" w14:textId="77777777" w:rsidR="00226550" w:rsidRDefault="00226550" w:rsidP="00020E85">
      <w:pPr>
        <w:tabs>
          <w:tab w:val="left" w:pos="288"/>
        </w:tabs>
        <w:spacing w:after="120" w:line="228" w:lineRule="auto"/>
        <w:jc w:val="both"/>
        <w:rPr>
          <w:lang w:val="id-ID"/>
        </w:rPr>
      </w:pPr>
    </w:p>
    <w:p w14:paraId="0DE3C571" w14:textId="612124D8" w:rsidR="004054E9" w:rsidRPr="004054E9" w:rsidRDefault="007969AB" w:rsidP="00731009">
      <w:pPr>
        <w:tabs>
          <w:tab w:val="left" w:pos="288"/>
        </w:tabs>
        <w:spacing w:after="120" w:line="228" w:lineRule="auto"/>
        <w:ind w:firstLine="288"/>
        <w:jc w:val="both"/>
        <w:rPr>
          <w:bCs/>
        </w:rPr>
      </w:pPr>
      <w:r w:rsidRPr="007969AB">
        <w:t>Details related to current technology use are recorded in Table I below.</w:t>
      </w:r>
    </w:p>
    <w:p w14:paraId="460F6852" w14:textId="78D1A102" w:rsidR="000456D5" w:rsidRPr="00543278" w:rsidRDefault="00922642" w:rsidP="00543278">
      <w:pPr>
        <w:tabs>
          <w:tab w:val="left" w:pos="288"/>
        </w:tabs>
        <w:spacing w:after="120" w:line="228" w:lineRule="auto"/>
        <w:rPr>
          <w:lang w:val="id-ID"/>
        </w:rPr>
      </w:pPr>
      <w:r>
        <w:t>TAB</w:t>
      </w:r>
      <w:r w:rsidR="007969AB">
        <w:t>LE</w:t>
      </w:r>
      <w:r w:rsidR="004054E9" w:rsidRPr="004054E9">
        <w:rPr>
          <w:lang w:val="id-ID"/>
        </w:rPr>
        <w:t xml:space="preserve"> </w:t>
      </w:r>
      <w:r w:rsidR="00CC37C1">
        <w:rPr>
          <w:lang w:val="id-ID"/>
        </w:rPr>
        <w:fldChar w:fldCharType="begin"/>
      </w:r>
      <w:r w:rsidR="00CC37C1" w:rsidRPr="007969AB">
        <w:rPr>
          <w:lang w:val="id-ID"/>
        </w:rPr>
        <w:instrText xml:space="preserve"> SEQ TABEL \* ROMAN </w:instrText>
      </w:r>
      <w:r w:rsidR="00CC37C1">
        <w:rPr>
          <w:lang w:val="id-ID"/>
        </w:rPr>
        <w:fldChar w:fldCharType="separate"/>
      </w:r>
      <w:r w:rsidR="000456D5">
        <w:rPr>
          <w:noProof/>
          <w:lang w:val="id-ID"/>
        </w:rPr>
        <w:t>II</w:t>
      </w:r>
      <w:r w:rsidR="00CC37C1">
        <w:rPr>
          <w:lang w:val="id-ID"/>
        </w:rPr>
        <w:fldChar w:fldCharType="end"/>
      </w:r>
      <w:r w:rsidR="004054E9" w:rsidRPr="004054E9">
        <w:t xml:space="preserve">. </w:t>
      </w:r>
      <w:r w:rsidR="007969AB" w:rsidRPr="007969AB">
        <w:t>CURRENT TECHNOLOGY</w:t>
      </w:r>
    </w:p>
    <w:tbl>
      <w:tblPr>
        <w:tblStyle w:val="a"/>
        <w:tblW w:w="4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562"/>
        <w:gridCol w:w="807"/>
      </w:tblGrid>
      <w:tr w:rsidR="00020E85" w14:paraId="249458E3" w14:textId="77777777" w:rsidTr="006E1CA7">
        <w:trPr>
          <w:trHeight w:val="240"/>
          <w:jc w:val="center"/>
        </w:trPr>
        <w:tc>
          <w:tcPr>
            <w:tcW w:w="3544" w:type="dxa"/>
            <w:vMerge w:val="restart"/>
            <w:vAlign w:val="center"/>
          </w:tcPr>
          <w:p w14:paraId="666B5163" w14:textId="0DB169EE" w:rsidR="00020E85" w:rsidRDefault="00020E85" w:rsidP="00E0624B">
            <w:pPr>
              <w:rPr>
                <w:b/>
                <w:sz w:val="16"/>
                <w:szCs w:val="16"/>
              </w:rPr>
            </w:pPr>
            <w:r>
              <w:rPr>
                <w:b/>
                <w:sz w:val="16"/>
                <w:szCs w:val="16"/>
              </w:rPr>
              <w:t>Identifi</w:t>
            </w:r>
            <w:r w:rsidR="007969AB">
              <w:rPr>
                <w:b/>
                <w:sz w:val="16"/>
                <w:szCs w:val="16"/>
              </w:rPr>
              <w:t>cation</w:t>
            </w:r>
          </w:p>
        </w:tc>
        <w:tc>
          <w:tcPr>
            <w:tcW w:w="1369" w:type="dxa"/>
            <w:gridSpan w:val="2"/>
            <w:vAlign w:val="center"/>
          </w:tcPr>
          <w:p w14:paraId="3E1E1EE7" w14:textId="429E0AC6" w:rsidR="00020E85" w:rsidRDefault="00D12AF0" w:rsidP="00E0624B">
            <w:pPr>
              <w:rPr>
                <w:b/>
                <w:sz w:val="16"/>
                <w:szCs w:val="16"/>
              </w:rPr>
            </w:pPr>
            <w:r>
              <w:rPr>
                <w:b/>
                <w:sz w:val="16"/>
                <w:szCs w:val="16"/>
              </w:rPr>
              <w:t>Integrated</w:t>
            </w:r>
          </w:p>
        </w:tc>
      </w:tr>
      <w:tr w:rsidR="00020E85" w14:paraId="49973918" w14:textId="77777777" w:rsidTr="007969AB">
        <w:trPr>
          <w:trHeight w:val="240"/>
          <w:jc w:val="center"/>
        </w:trPr>
        <w:tc>
          <w:tcPr>
            <w:tcW w:w="3544" w:type="dxa"/>
            <w:vMerge/>
            <w:vAlign w:val="center"/>
          </w:tcPr>
          <w:p w14:paraId="6A22D58D" w14:textId="77777777" w:rsidR="00020E85" w:rsidRDefault="00020E85" w:rsidP="00E0624B">
            <w:pPr>
              <w:rPr>
                <w:sz w:val="16"/>
                <w:szCs w:val="16"/>
              </w:rPr>
            </w:pPr>
          </w:p>
        </w:tc>
        <w:tc>
          <w:tcPr>
            <w:tcW w:w="562" w:type="dxa"/>
            <w:vAlign w:val="center"/>
          </w:tcPr>
          <w:p w14:paraId="5567814D" w14:textId="55184692" w:rsidR="00020E85" w:rsidRPr="00FA3D15" w:rsidRDefault="00020E85" w:rsidP="00E0624B">
            <w:pPr>
              <w:rPr>
                <w:b/>
                <w:iCs/>
                <w:sz w:val="15"/>
                <w:szCs w:val="15"/>
              </w:rPr>
            </w:pPr>
            <w:r>
              <w:rPr>
                <w:b/>
                <w:iCs/>
                <w:sz w:val="15"/>
                <w:szCs w:val="15"/>
              </w:rPr>
              <w:t>Y</w:t>
            </w:r>
            <w:r w:rsidR="007969AB">
              <w:rPr>
                <w:b/>
                <w:iCs/>
                <w:sz w:val="15"/>
                <w:szCs w:val="15"/>
              </w:rPr>
              <w:t>es</w:t>
            </w:r>
          </w:p>
        </w:tc>
        <w:tc>
          <w:tcPr>
            <w:tcW w:w="807" w:type="dxa"/>
            <w:vAlign w:val="center"/>
          </w:tcPr>
          <w:p w14:paraId="7ED84335" w14:textId="09F345FF" w:rsidR="00020E85" w:rsidRPr="00FA3D15" w:rsidRDefault="007969AB" w:rsidP="00E0624B">
            <w:pPr>
              <w:rPr>
                <w:b/>
                <w:iCs/>
                <w:sz w:val="15"/>
                <w:szCs w:val="15"/>
              </w:rPr>
            </w:pPr>
            <w:r>
              <w:rPr>
                <w:b/>
                <w:iCs/>
                <w:sz w:val="15"/>
                <w:szCs w:val="15"/>
              </w:rPr>
              <w:t>No</w:t>
            </w:r>
          </w:p>
        </w:tc>
      </w:tr>
      <w:tr w:rsidR="00020E85" w14:paraId="0BE9B2FB" w14:textId="77777777" w:rsidTr="00D12AF0">
        <w:trPr>
          <w:trHeight w:val="320"/>
          <w:jc w:val="center"/>
        </w:trPr>
        <w:tc>
          <w:tcPr>
            <w:tcW w:w="3544" w:type="dxa"/>
            <w:vAlign w:val="center"/>
          </w:tcPr>
          <w:p w14:paraId="49763CD6" w14:textId="109D5F40" w:rsidR="00020E85" w:rsidRPr="00B91FF7" w:rsidRDefault="007969AB" w:rsidP="00E0624B">
            <w:pPr>
              <w:jc w:val="both"/>
              <w:rPr>
                <w:sz w:val="8"/>
                <w:szCs w:val="8"/>
              </w:rPr>
            </w:pPr>
            <w:r w:rsidRPr="007969AB">
              <w:rPr>
                <w:b/>
                <w:sz w:val="16"/>
                <w:szCs w:val="16"/>
                <w:lang w:val="id-ID"/>
              </w:rPr>
              <w:t xml:space="preserve">Hardware: </w:t>
            </w:r>
            <w:r w:rsidRPr="00B91FF7">
              <w:rPr>
                <w:bCs/>
                <w:iCs/>
                <w:sz w:val="16"/>
                <w:szCs w:val="16"/>
                <w:lang w:val="id-ID"/>
              </w:rPr>
              <w:t>server, computer, laptop, printer, and network devices</w:t>
            </w:r>
            <w:r w:rsidR="00B91FF7">
              <w:rPr>
                <w:bCs/>
                <w:iCs/>
                <w:sz w:val="16"/>
                <w:szCs w:val="16"/>
              </w:rPr>
              <w:t>.</w:t>
            </w:r>
          </w:p>
        </w:tc>
        <w:tc>
          <w:tcPr>
            <w:tcW w:w="562" w:type="dxa"/>
            <w:vAlign w:val="center"/>
          </w:tcPr>
          <w:p w14:paraId="5808C5E4" w14:textId="1B992BF4" w:rsidR="00020E85" w:rsidRDefault="00A679E7" w:rsidP="00D12AF0">
            <w:pPr>
              <w:rPr>
                <w:sz w:val="16"/>
                <w:szCs w:val="16"/>
              </w:rPr>
            </w:pPr>
            <w:r>
              <w:rPr>
                <w:sz w:val="16"/>
                <w:szCs w:val="16"/>
              </w:rPr>
              <w:t>Y</w:t>
            </w:r>
            <w:r w:rsidR="00D12AF0">
              <w:rPr>
                <w:sz w:val="16"/>
                <w:szCs w:val="16"/>
              </w:rPr>
              <w:t>es</w:t>
            </w:r>
          </w:p>
        </w:tc>
        <w:tc>
          <w:tcPr>
            <w:tcW w:w="807" w:type="dxa"/>
            <w:vAlign w:val="center"/>
          </w:tcPr>
          <w:p w14:paraId="639CA819" w14:textId="77777777" w:rsidR="00020E85" w:rsidRDefault="00020E85" w:rsidP="00D12AF0">
            <w:pPr>
              <w:rPr>
                <w:sz w:val="16"/>
                <w:szCs w:val="16"/>
              </w:rPr>
            </w:pPr>
          </w:p>
        </w:tc>
      </w:tr>
      <w:tr w:rsidR="00020E85" w14:paraId="4ABA634C" w14:textId="77777777" w:rsidTr="00D12AF0">
        <w:trPr>
          <w:trHeight w:val="320"/>
          <w:jc w:val="center"/>
        </w:trPr>
        <w:tc>
          <w:tcPr>
            <w:tcW w:w="3544" w:type="dxa"/>
            <w:vAlign w:val="center"/>
          </w:tcPr>
          <w:p w14:paraId="1F84103E" w14:textId="005BC351" w:rsidR="00020E85" w:rsidRPr="007969AB" w:rsidRDefault="007969AB" w:rsidP="00E0624B">
            <w:pPr>
              <w:jc w:val="both"/>
              <w:rPr>
                <w:sz w:val="16"/>
                <w:szCs w:val="16"/>
              </w:rPr>
            </w:pPr>
            <w:r w:rsidRPr="007969AB">
              <w:rPr>
                <w:b/>
                <w:sz w:val="16"/>
                <w:szCs w:val="16"/>
                <w:lang w:val="id-ID"/>
              </w:rPr>
              <w:t>Software:</w:t>
            </w:r>
            <w:r w:rsidR="00DE47A6" w:rsidRPr="00DE47A6">
              <w:rPr>
                <w:b/>
                <w:sz w:val="16"/>
                <w:szCs w:val="16"/>
                <w:lang w:val="id-ID"/>
              </w:rPr>
              <w:t xml:space="preserve"> </w:t>
            </w:r>
            <w:r w:rsidRPr="007969AB">
              <w:rPr>
                <w:bCs/>
                <w:sz w:val="16"/>
                <w:szCs w:val="16"/>
              </w:rPr>
              <w:t>communication applications, garage management system</w:t>
            </w:r>
            <w:r w:rsidR="00B91FF7">
              <w:rPr>
                <w:bCs/>
                <w:sz w:val="16"/>
                <w:szCs w:val="16"/>
              </w:rPr>
              <w:t>.</w:t>
            </w:r>
          </w:p>
        </w:tc>
        <w:tc>
          <w:tcPr>
            <w:tcW w:w="562" w:type="dxa"/>
            <w:vAlign w:val="center"/>
          </w:tcPr>
          <w:p w14:paraId="286FD1D3" w14:textId="77777777" w:rsidR="00020E85" w:rsidRDefault="00020E85" w:rsidP="00D12AF0">
            <w:pPr>
              <w:rPr>
                <w:sz w:val="16"/>
                <w:szCs w:val="16"/>
              </w:rPr>
            </w:pPr>
          </w:p>
        </w:tc>
        <w:tc>
          <w:tcPr>
            <w:tcW w:w="807" w:type="dxa"/>
            <w:vAlign w:val="center"/>
          </w:tcPr>
          <w:p w14:paraId="64D14113" w14:textId="453C0DC0" w:rsidR="00020E85" w:rsidRDefault="00D12AF0" w:rsidP="00D12AF0">
            <w:r>
              <w:rPr>
                <w:sz w:val="16"/>
                <w:szCs w:val="16"/>
              </w:rPr>
              <w:t>No</w:t>
            </w:r>
          </w:p>
        </w:tc>
      </w:tr>
      <w:tr w:rsidR="00020E85" w14:paraId="01462DDE" w14:textId="77777777" w:rsidTr="00D12AF0">
        <w:trPr>
          <w:trHeight w:val="320"/>
          <w:jc w:val="center"/>
        </w:trPr>
        <w:tc>
          <w:tcPr>
            <w:tcW w:w="3544" w:type="dxa"/>
            <w:vAlign w:val="center"/>
          </w:tcPr>
          <w:p w14:paraId="6B803BF0" w14:textId="55ACAB37" w:rsidR="00020E85" w:rsidRPr="00B91FF7" w:rsidRDefault="00B91FF7" w:rsidP="00E0624B">
            <w:pPr>
              <w:jc w:val="both"/>
              <w:rPr>
                <w:sz w:val="16"/>
                <w:szCs w:val="16"/>
              </w:rPr>
            </w:pPr>
            <w:r w:rsidRPr="00B91FF7">
              <w:rPr>
                <w:b/>
                <w:sz w:val="16"/>
                <w:szCs w:val="16"/>
                <w:lang w:val="id-ID"/>
              </w:rPr>
              <w:t>Network and communication:</w:t>
            </w:r>
            <w:r>
              <w:rPr>
                <w:b/>
                <w:sz w:val="16"/>
                <w:szCs w:val="16"/>
              </w:rPr>
              <w:t xml:space="preserve"> </w:t>
            </w:r>
            <w:r w:rsidRPr="00B91FF7">
              <w:rPr>
                <w:bCs/>
                <w:sz w:val="16"/>
                <w:szCs w:val="16"/>
              </w:rPr>
              <w:t>wired network, wireless, email, social media, garage website</w:t>
            </w:r>
            <w:r>
              <w:rPr>
                <w:bCs/>
                <w:sz w:val="16"/>
                <w:szCs w:val="16"/>
              </w:rPr>
              <w:t>.</w:t>
            </w:r>
          </w:p>
        </w:tc>
        <w:tc>
          <w:tcPr>
            <w:tcW w:w="562" w:type="dxa"/>
            <w:vAlign w:val="center"/>
          </w:tcPr>
          <w:p w14:paraId="31886485" w14:textId="5E803E6A" w:rsidR="00020E85" w:rsidRDefault="00A679E7" w:rsidP="00D12AF0">
            <w:pPr>
              <w:rPr>
                <w:sz w:val="16"/>
                <w:szCs w:val="16"/>
              </w:rPr>
            </w:pPr>
            <w:r>
              <w:rPr>
                <w:sz w:val="16"/>
                <w:szCs w:val="16"/>
              </w:rPr>
              <w:t>Y</w:t>
            </w:r>
            <w:r w:rsidR="00D12AF0">
              <w:rPr>
                <w:sz w:val="16"/>
                <w:szCs w:val="16"/>
              </w:rPr>
              <w:t>es</w:t>
            </w:r>
          </w:p>
        </w:tc>
        <w:tc>
          <w:tcPr>
            <w:tcW w:w="807" w:type="dxa"/>
            <w:vAlign w:val="center"/>
          </w:tcPr>
          <w:p w14:paraId="5884FF62" w14:textId="77777777" w:rsidR="00020E85" w:rsidRDefault="00020E85" w:rsidP="00D12AF0"/>
        </w:tc>
      </w:tr>
      <w:tr w:rsidR="00020E85" w14:paraId="44CAB60C" w14:textId="77777777" w:rsidTr="00D12AF0">
        <w:trPr>
          <w:trHeight w:val="320"/>
          <w:jc w:val="center"/>
        </w:trPr>
        <w:tc>
          <w:tcPr>
            <w:tcW w:w="3544" w:type="dxa"/>
            <w:vAlign w:val="center"/>
          </w:tcPr>
          <w:p w14:paraId="7C5A5A43" w14:textId="1E13F84F" w:rsidR="00DC086F" w:rsidRDefault="00B91FF7" w:rsidP="00E0624B">
            <w:pPr>
              <w:jc w:val="both"/>
              <w:rPr>
                <w:sz w:val="16"/>
                <w:szCs w:val="16"/>
              </w:rPr>
            </w:pPr>
            <w:r w:rsidRPr="00B91FF7">
              <w:rPr>
                <w:b/>
                <w:sz w:val="16"/>
                <w:szCs w:val="16"/>
                <w:lang w:val="id-ID"/>
              </w:rPr>
              <w:t xml:space="preserve">Data storage: </w:t>
            </w:r>
            <w:r w:rsidR="00DC086F" w:rsidRPr="00DC086F">
              <w:rPr>
                <w:b/>
                <w:sz w:val="16"/>
                <w:szCs w:val="16"/>
                <w:lang w:val="id-ID"/>
              </w:rPr>
              <w:t xml:space="preserve"> </w:t>
            </w:r>
            <w:r w:rsidR="00DC086F" w:rsidRPr="00B91FF7">
              <w:rPr>
                <w:iCs/>
                <w:sz w:val="16"/>
                <w:szCs w:val="16"/>
                <w:lang w:val="id-ID"/>
              </w:rPr>
              <w:t>backup data</w:t>
            </w:r>
            <w:r w:rsidRPr="00B91FF7">
              <w:rPr>
                <w:iCs/>
              </w:rPr>
              <w:t xml:space="preserve"> </w:t>
            </w:r>
            <w:r w:rsidRPr="00B91FF7">
              <w:rPr>
                <w:iCs/>
                <w:sz w:val="16"/>
                <w:szCs w:val="16"/>
                <w:lang w:val="id-ID"/>
              </w:rPr>
              <w:t>data storage server, data backup</w:t>
            </w:r>
          </w:p>
        </w:tc>
        <w:tc>
          <w:tcPr>
            <w:tcW w:w="562" w:type="dxa"/>
            <w:vAlign w:val="center"/>
          </w:tcPr>
          <w:p w14:paraId="3145BA85" w14:textId="77777777" w:rsidR="00020E85" w:rsidRDefault="00020E85" w:rsidP="00D12AF0">
            <w:pPr>
              <w:rPr>
                <w:sz w:val="16"/>
                <w:szCs w:val="16"/>
              </w:rPr>
            </w:pPr>
          </w:p>
        </w:tc>
        <w:tc>
          <w:tcPr>
            <w:tcW w:w="807" w:type="dxa"/>
            <w:vAlign w:val="center"/>
          </w:tcPr>
          <w:p w14:paraId="5B116133" w14:textId="04923F41" w:rsidR="00020E85" w:rsidRDefault="00D12AF0" w:rsidP="00D12AF0">
            <w:r>
              <w:rPr>
                <w:sz w:val="16"/>
                <w:szCs w:val="16"/>
              </w:rPr>
              <w:t>No</w:t>
            </w:r>
          </w:p>
        </w:tc>
      </w:tr>
      <w:tr w:rsidR="00020E85" w14:paraId="6F5E5D3D" w14:textId="77777777" w:rsidTr="00D12AF0">
        <w:trPr>
          <w:trHeight w:val="320"/>
          <w:jc w:val="center"/>
        </w:trPr>
        <w:tc>
          <w:tcPr>
            <w:tcW w:w="3544" w:type="dxa"/>
            <w:vAlign w:val="center"/>
          </w:tcPr>
          <w:p w14:paraId="2FB6C001" w14:textId="7C304D7E" w:rsidR="00A679E7" w:rsidRDefault="00B91FF7" w:rsidP="00E0624B">
            <w:pPr>
              <w:jc w:val="both"/>
              <w:rPr>
                <w:sz w:val="16"/>
                <w:szCs w:val="16"/>
              </w:rPr>
            </w:pPr>
            <w:r w:rsidRPr="00B91FF7">
              <w:rPr>
                <w:b/>
                <w:sz w:val="16"/>
                <w:szCs w:val="16"/>
                <w:lang w:val="id-ID"/>
              </w:rPr>
              <w:t>Security:</w:t>
            </w:r>
            <w:r w:rsidR="00A679E7" w:rsidRPr="00A679E7">
              <w:rPr>
                <w:b/>
                <w:sz w:val="16"/>
                <w:szCs w:val="16"/>
                <w:lang w:val="id-ID"/>
              </w:rPr>
              <w:t xml:space="preserve"> </w:t>
            </w:r>
            <w:r w:rsidRPr="00B91FF7">
              <w:rPr>
                <w:iCs/>
                <w:sz w:val="16"/>
                <w:szCs w:val="16"/>
                <w:lang w:val="id-ID"/>
              </w:rPr>
              <w:t>firewall, antivirus, data encryption</w:t>
            </w:r>
          </w:p>
        </w:tc>
        <w:tc>
          <w:tcPr>
            <w:tcW w:w="562" w:type="dxa"/>
            <w:vAlign w:val="center"/>
          </w:tcPr>
          <w:p w14:paraId="10F0B172" w14:textId="77777777" w:rsidR="00020E85" w:rsidRDefault="00020E85" w:rsidP="00D12AF0">
            <w:pPr>
              <w:rPr>
                <w:sz w:val="16"/>
                <w:szCs w:val="16"/>
              </w:rPr>
            </w:pPr>
          </w:p>
        </w:tc>
        <w:tc>
          <w:tcPr>
            <w:tcW w:w="807" w:type="dxa"/>
            <w:vAlign w:val="center"/>
          </w:tcPr>
          <w:p w14:paraId="7CD41609" w14:textId="24D300E2" w:rsidR="00020E85" w:rsidRDefault="00D12AF0" w:rsidP="00D12AF0">
            <w:r>
              <w:rPr>
                <w:sz w:val="16"/>
                <w:szCs w:val="16"/>
              </w:rPr>
              <w:t>No</w:t>
            </w:r>
          </w:p>
        </w:tc>
      </w:tr>
    </w:tbl>
    <w:p w14:paraId="122BE4AD" w14:textId="77777777" w:rsidR="00020E85" w:rsidRPr="004054E9" w:rsidRDefault="00020E85" w:rsidP="00A679E7">
      <w:pPr>
        <w:tabs>
          <w:tab w:val="left" w:pos="288"/>
        </w:tabs>
        <w:spacing w:after="120" w:line="228" w:lineRule="auto"/>
        <w:jc w:val="both"/>
        <w:rPr>
          <w:b/>
          <w:lang w:val="id-ID"/>
        </w:rPr>
      </w:pPr>
    </w:p>
    <w:p w14:paraId="7A0D7872" w14:textId="30ADB732" w:rsidR="004054E9" w:rsidRPr="00D12AF0" w:rsidRDefault="004054E9" w:rsidP="00B26037">
      <w:pPr>
        <w:tabs>
          <w:tab w:val="left" w:pos="288"/>
        </w:tabs>
        <w:spacing w:after="120" w:line="228" w:lineRule="auto"/>
        <w:ind w:firstLine="288"/>
        <w:jc w:val="both"/>
        <w:rPr>
          <w:bCs/>
        </w:rPr>
      </w:pPr>
      <w:r w:rsidRPr="004054E9">
        <w:rPr>
          <w:bCs/>
          <w:lang w:val="id-ID"/>
        </w:rPr>
        <w:t>Tabl</w:t>
      </w:r>
      <w:r w:rsidR="00D12AF0">
        <w:rPr>
          <w:bCs/>
        </w:rPr>
        <w:t>e</w:t>
      </w:r>
      <w:r w:rsidRPr="004054E9">
        <w:rPr>
          <w:bCs/>
          <w:lang w:val="id-ID"/>
        </w:rPr>
        <w:t xml:space="preserve"> </w:t>
      </w:r>
      <w:r w:rsidR="005E05AF">
        <w:rPr>
          <w:bCs/>
        </w:rPr>
        <w:t>I</w:t>
      </w:r>
      <w:r w:rsidRPr="004054E9">
        <w:rPr>
          <w:bCs/>
          <w:lang w:val="id-ID"/>
        </w:rPr>
        <w:t xml:space="preserve"> </w:t>
      </w:r>
      <w:r w:rsidR="00D12AF0" w:rsidRPr="00D12AF0">
        <w:rPr>
          <w:bCs/>
        </w:rPr>
        <w:t>which contains information about the Current System, and Table II, which includes information about the Current Technology, are used to perform a gap analysis, so that the results can be used to formulate a system and technology improvement plan at Pitcar Service, with the aim of ensuring smooth integration in its operations.</w:t>
      </w:r>
    </w:p>
    <w:p w14:paraId="71D298C9" w14:textId="60CAEDE5" w:rsidR="004054E9" w:rsidRPr="004A5CE0" w:rsidRDefault="00D12AF0" w:rsidP="004A5CE0">
      <w:pPr>
        <w:pStyle w:val="ListParagraph"/>
        <w:numPr>
          <w:ilvl w:val="1"/>
          <w:numId w:val="1"/>
        </w:numPr>
        <w:tabs>
          <w:tab w:val="left" w:pos="288"/>
        </w:tabs>
        <w:spacing w:after="120" w:line="228" w:lineRule="auto"/>
        <w:jc w:val="both"/>
        <w:rPr>
          <w:bCs/>
          <w:lang w:val="id-ID"/>
        </w:rPr>
      </w:pPr>
      <w:r w:rsidRPr="004A5CE0">
        <w:rPr>
          <w:bCs/>
        </w:rPr>
        <w:t>Data Architecture</w:t>
      </w:r>
    </w:p>
    <w:p w14:paraId="373C3C19" w14:textId="68515E12" w:rsidR="004054E9" w:rsidRPr="00D12AF0" w:rsidRDefault="00D12AF0" w:rsidP="004A5CE0">
      <w:pPr>
        <w:pStyle w:val="ListParagraph"/>
        <w:spacing w:after="120"/>
        <w:ind w:left="0" w:firstLine="284"/>
        <w:jc w:val="both"/>
        <w:rPr>
          <w:bCs/>
        </w:rPr>
      </w:pPr>
      <w:r w:rsidRPr="00D12AF0">
        <w:rPr>
          <w:bCs/>
        </w:rPr>
        <w:t>Data architecture plays an important role in articulating the existing business functions at Pitcar Service. This function focuses on the development of system activities and provides support for the business processes that are taking place in the company, as seen in Table III.</w:t>
      </w:r>
    </w:p>
    <w:p w14:paraId="18145198" w14:textId="4ABD743D" w:rsidR="006E1CA7" w:rsidRPr="006E1CA7" w:rsidRDefault="004950FF" w:rsidP="00731009">
      <w:pPr>
        <w:tabs>
          <w:tab w:val="left" w:pos="288"/>
        </w:tabs>
        <w:spacing w:after="120" w:line="228" w:lineRule="auto"/>
        <w:ind w:firstLine="288"/>
        <w:jc w:val="both"/>
        <w:rPr>
          <w:bCs/>
          <w:lang w:val="id-ID"/>
        </w:rPr>
      </w:pPr>
      <w:r w:rsidRPr="004950FF">
        <w:rPr>
          <w:bCs/>
          <w:lang w:val="id-ID"/>
        </w:rPr>
        <w:t>The business entities and data described in Table III Pitcar Service Data Architecture stem from a value chain analysis of the business environment. This entity depiction illustrates the system flow planned for developing the proposed integrated project management application solution.</w:t>
      </w:r>
    </w:p>
    <w:p w14:paraId="62D77833" w14:textId="09C0C380" w:rsidR="00A679E7" w:rsidRPr="00A679E7" w:rsidRDefault="00314735" w:rsidP="00A679E7">
      <w:pPr>
        <w:tabs>
          <w:tab w:val="left" w:pos="288"/>
        </w:tabs>
        <w:spacing w:after="120" w:line="228" w:lineRule="auto"/>
        <w:rPr>
          <w:lang w:val="id-ID"/>
        </w:rPr>
      </w:pPr>
      <w:r>
        <w:t>TAB</w:t>
      </w:r>
      <w:r w:rsidR="004950FF">
        <w:t>LE</w:t>
      </w:r>
      <w:r w:rsidR="004054E9" w:rsidRPr="004054E9">
        <w:rPr>
          <w:lang w:val="id-ID"/>
        </w:rPr>
        <w:t xml:space="preserve"> </w:t>
      </w:r>
      <w:r w:rsidR="00CC37C1">
        <w:rPr>
          <w:lang w:val="id-ID"/>
        </w:rPr>
        <w:fldChar w:fldCharType="begin"/>
      </w:r>
      <w:r w:rsidR="00CC37C1" w:rsidRPr="004950FF">
        <w:rPr>
          <w:lang w:val="id-ID"/>
        </w:rPr>
        <w:instrText xml:space="preserve"> SEQ TABEL \* ROMAN </w:instrText>
      </w:r>
      <w:r w:rsidR="00CC37C1">
        <w:rPr>
          <w:lang w:val="id-ID"/>
        </w:rPr>
        <w:fldChar w:fldCharType="separate"/>
      </w:r>
      <w:r w:rsidR="000456D5">
        <w:rPr>
          <w:noProof/>
          <w:lang w:val="id-ID"/>
        </w:rPr>
        <w:t>IV</w:t>
      </w:r>
      <w:r w:rsidR="00CC37C1">
        <w:rPr>
          <w:lang w:val="id-ID"/>
        </w:rPr>
        <w:fldChar w:fldCharType="end"/>
      </w:r>
      <w:r w:rsidR="004054E9" w:rsidRPr="004054E9">
        <w:t xml:space="preserve">. </w:t>
      </w:r>
      <w:r w:rsidR="004950FF" w:rsidRPr="004950FF">
        <w:t>PITCAR SERVICE DATA ARCHITECTURE</w:t>
      </w:r>
    </w:p>
    <w:tbl>
      <w:tblPr>
        <w:tblStyle w:val="a"/>
        <w:tblW w:w="4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540"/>
      </w:tblGrid>
      <w:tr w:rsidR="009177F4" w14:paraId="12F9342C" w14:textId="77777777" w:rsidTr="00A1350C">
        <w:trPr>
          <w:trHeight w:val="320"/>
          <w:jc w:val="center"/>
        </w:trPr>
        <w:tc>
          <w:tcPr>
            <w:tcW w:w="1418" w:type="dxa"/>
            <w:vAlign w:val="center"/>
          </w:tcPr>
          <w:p w14:paraId="7F2B37DB" w14:textId="2940764C" w:rsidR="009177F4" w:rsidRPr="009177F4" w:rsidRDefault="00F231D6" w:rsidP="00400546">
            <w:pPr>
              <w:rPr>
                <w:b/>
                <w:sz w:val="8"/>
                <w:szCs w:val="8"/>
              </w:rPr>
            </w:pPr>
            <w:r w:rsidRPr="00F231D6">
              <w:rPr>
                <w:b/>
                <w:sz w:val="16"/>
                <w:szCs w:val="16"/>
              </w:rPr>
              <w:t>Business Entity</w:t>
            </w:r>
          </w:p>
        </w:tc>
        <w:tc>
          <w:tcPr>
            <w:tcW w:w="3540" w:type="dxa"/>
            <w:vAlign w:val="center"/>
          </w:tcPr>
          <w:p w14:paraId="380AD77A" w14:textId="54CABE21" w:rsidR="009177F4" w:rsidRPr="009177F4" w:rsidRDefault="00F231D6" w:rsidP="00400546">
            <w:pPr>
              <w:rPr>
                <w:b/>
                <w:bCs/>
                <w:sz w:val="16"/>
                <w:szCs w:val="16"/>
              </w:rPr>
            </w:pPr>
            <w:r w:rsidRPr="00F231D6">
              <w:rPr>
                <w:b/>
                <w:bCs/>
                <w:sz w:val="16"/>
                <w:szCs w:val="16"/>
              </w:rPr>
              <w:t>Data Entity</w:t>
            </w:r>
          </w:p>
        </w:tc>
      </w:tr>
      <w:tr w:rsidR="00400546" w14:paraId="35D8DD25" w14:textId="77777777" w:rsidTr="00A1350C">
        <w:trPr>
          <w:trHeight w:val="320"/>
          <w:jc w:val="center"/>
        </w:trPr>
        <w:tc>
          <w:tcPr>
            <w:tcW w:w="1418" w:type="dxa"/>
            <w:vAlign w:val="center"/>
          </w:tcPr>
          <w:p w14:paraId="7D532F15" w14:textId="232F5A1E" w:rsidR="00400546" w:rsidRPr="00400546" w:rsidRDefault="000452AF" w:rsidP="00400546">
            <w:pPr>
              <w:rPr>
                <w:b/>
                <w:sz w:val="16"/>
                <w:szCs w:val="16"/>
              </w:rPr>
            </w:pPr>
            <w:r>
              <w:rPr>
                <w:sz w:val="16"/>
                <w:szCs w:val="16"/>
              </w:rPr>
              <w:t xml:space="preserve"> </w:t>
            </w:r>
            <w:r w:rsidRPr="000452AF">
              <w:rPr>
                <w:sz w:val="16"/>
                <w:szCs w:val="16"/>
              </w:rPr>
              <w:t>Management</w:t>
            </w:r>
          </w:p>
        </w:tc>
        <w:tc>
          <w:tcPr>
            <w:tcW w:w="3540" w:type="dxa"/>
            <w:vAlign w:val="center"/>
          </w:tcPr>
          <w:p w14:paraId="7B42342F" w14:textId="1E28AF9F" w:rsidR="00400546" w:rsidRPr="0009565A" w:rsidRDefault="000452AF" w:rsidP="00400546">
            <w:pPr>
              <w:rPr>
                <w:b/>
                <w:sz w:val="16"/>
                <w:szCs w:val="16"/>
              </w:rPr>
            </w:pPr>
            <w:r w:rsidRPr="000452AF">
              <w:rPr>
                <w:sz w:val="16"/>
                <w:szCs w:val="16"/>
              </w:rPr>
              <w:t>Operational performance reports, employee evaluation reports</w:t>
            </w:r>
          </w:p>
        </w:tc>
      </w:tr>
      <w:tr w:rsidR="00400546" w14:paraId="3A00F8CF" w14:textId="77777777" w:rsidTr="00A1350C">
        <w:trPr>
          <w:trHeight w:val="320"/>
          <w:jc w:val="center"/>
        </w:trPr>
        <w:tc>
          <w:tcPr>
            <w:tcW w:w="1418" w:type="dxa"/>
            <w:vAlign w:val="center"/>
          </w:tcPr>
          <w:p w14:paraId="5BA8A7D6" w14:textId="758303EA" w:rsidR="00400546" w:rsidRPr="00400546" w:rsidRDefault="00B15F7F" w:rsidP="00400546">
            <w:pPr>
              <w:rPr>
                <w:b/>
                <w:sz w:val="16"/>
                <w:szCs w:val="16"/>
              </w:rPr>
            </w:pPr>
            <w:r w:rsidRPr="00B15F7F">
              <w:rPr>
                <w:sz w:val="16"/>
                <w:szCs w:val="16"/>
              </w:rPr>
              <w:t>Finance and Accounting</w:t>
            </w:r>
          </w:p>
        </w:tc>
        <w:tc>
          <w:tcPr>
            <w:tcW w:w="3540" w:type="dxa"/>
            <w:vAlign w:val="center"/>
          </w:tcPr>
          <w:p w14:paraId="703B9CF3" w14:textId="03B96823" w:rsidR="00400546" w:rsidRPr="0009565A" w:rsidRDefault="00B15F7F" w:rsidP="00400546">
            <w:pPr>
              <w:rPr>
                <w:b/>
                <w:sz w:val="16"/>
                <w:szCs w:val="16"/>
              </w:rPr>
            </w:pPr>
            <w:r w:rsidRPr="00B15F7F">
              <w:rPr>
                <w:sz w:val="16"/>
                <w:szCs w:val="16"/>
              </w:rPr>
              <w:t>Financial reports, tax reports</w:t>
            </w:r>
          </w:p>
        </w:tc>
      </w:tr>
      <w:tr w:rsidR="00400546" w14:paraId="715E1D98" w14:textId="77777777" w:rsidTr="00A1350C">
        <w:trPr>
          <w:trHeight w:val="320"/>
          <w:jc w:val="center"/>
        </w:trPr>
        <w:tc>
          <w:tcPr>
            <w:tcW w:w="1418" w:type="dxa"/>
            <w:vAlign w:val="center"/>
          </w:tcPr>
          <w:p w14:paraId="5255F1A5" w14:textId="001BE216" w:rsidR="00400546" w:rsidRPr="00400546" w:rsidRDefault="00B15F7F" w:rsidP="00400546">
            <w:pPr>
              <w:rPr>
                <w:sz w:val="16"/>
                <w:szCs w:val="16"/>
              </w:rPr>
            </w:pPr>
            <w:r w:rsidRPr="00B15F7F">
              <w:rPr>
                <w:sz w:val="16"/>
                <w:szCs w:val="16"/>
              </w:rPr>
              <w:t>Customer Relations</w:t>
            </w:r>
          </w:p>
        </w:tc>
        <w:tc>
          <w:tcPr>
            <w:tcW w:w="3540" w:type="dxa"/>
            <w:vAlign w:val="center"/>
          </w:tcPr>
          <w:p w14:paraId="4624159E" w14:textId="56B966BE" w:rsidR="00400546" w:rsidRPr="0009565A" w:rsidRDefault="00B15F7F" w:rsidP="00400546">
            <w:pPr>
              <w:rPr>
                <w:b/>
                <w:sz w:val="16"/>
                <w:szCs w:val="16"/>
              </w:rPr>
            </w:pPr>
            <w:r w:rsidRPr="00B15F7F">
              <w:rPr>
                <w:sz w:val="16"/>
                <w:szCs w:val="16"/>
              </w:rPr>
              <w:t>Customer history, contact information, and customer feedback</w:t>
            </w:r>
          </w:p>
        </w:tc>
      </w:tr>
      <w:tr w:rsidR="00400546" w14:paraId="4E663000" w14:textId="77777777" w:rsidTr="00A1350C">
        <w:trPr>
          <w:trHeight w:val="320"/>
          <w:jc w:val="center"/>
        </w:trPr>
        <w:tc>
          <w:tcPr>
            <w:tcW w:w="1418" w:type="dxa"/>
            <w:vAlign w:val="center"/>
          </w:tcPr>
          <w:p w14:paraId="42A25032" w14:textId="3D68EF40" w:rsidR="00400546" w:rsidRPr="00400546" w:rsidRDefault="00D76697" w:rsidP="00400546">
            <w:pPr>
              <w:rPr>
                <w:b/>
                <w:sz w:val="16"/>
                <w:szCs w:val="16"/>
              </w:rPr>
            </w:pPr>
            <w:r w:rsidRPr="00D76697">
              <w:rPr>
                <w:sz w:val="16"/>
                <w:szCs w:val="16"/>
              </w:rPr>
              <w:t>Administrative Staff</w:t>
            </w:r>
          </w:p>
        </w:tc>
        <w:tc>
          <w:tcPr>
            <w:tcW w:w="3540" w:type="dxa"/>
            <w:vAlign w:val="center"/>
          </w:tcPr>
          <w:p w14:paraId="67EB714B" w14:textId="351F6DAC" w:rsidR="00400546" w:rsidRPr="0009565A" w:rsidRDefault="00D76697" w:rsidP="00400546">
            <w:pPr>
              <w:rPr>
                <w:b/>
                <w:sz w:val="16"/>
                <w:szCs w:val="16"/>
              </w:rPr>
            </w:pPr>
            <w:r w:rsidRPr="00D76697">
              <w:rPr>
                <w:sz w:val="16"/>
                <w:szCs w:val="16"/>
              </w:rPr>
              <w:t>Service scheduling, sales data</w:t>
            </w:r>
          </w:p>
        </w:tc>
      </w:tr>
    </w:tbl>
    <w:p w14:paraId="414C3D1A" w14:textId="77777777" w:rsidR="00A679E7" w:rsidRDefault="00A679E7" w:rsidP="004054E9">
      <w:pPr>
        <w:tabs>
          <w:tab w:val="left" w:pos="288"/>
        </w:tabs>
        <w:spacing w:after="120" w:line="228" w:lineRule="auto"/>
        <w:ind w:firstLine="288"/>
        <w:jc w:val="both"/>
        <w:rPr>
          <w:bCs/>
        </w:rPr>
      </w:pPr>
    </w:p>
    <w:p w14:paraId="2557E517" w14:textId="77777777" w:rsidR="00786F6F" w:rsidRPr="004054E9" w:rsidRDefault="00786F6F" w:rsidP="004054E9">
      <w:pPr>
        <w:tabs>
          <w:tab w:val="left" w:pos="288"/>
        </w:tabs>
        <w:spacing w:after="120" w:line="228" w:lineRule="auto"/>
        <w:ind w:firstLine="288"/>
        <w:jc w:val="both"/>
        <w:rPr>
          <w:bCs/>
        </w:rPr>
      </w:pPr>
    </w:p>
    <w:p w14:paraId="24D0E4C4" w14:textId="5512EAA0" w:rsidR="004054E9" w:rsidRPr="004A5CE0" w:rsidRDefault="003E05A3" w:rsidP="004A5CE0">
      <w:pPr>
        <w:pStyle w:val="ListParagraph"/>
        <w:numPr>
          <w:ilvl w:val="1"/>
          <w:numId w:val="1"/>
        </w:numPr>
        <w:tabs>
          <w:tab w:val="left" w:pos="288"/>
        </w:tabs>
        <w:spacing w:after="120" w:line="228" w:lineRule="auto"/>
        <w:jc w:val="both"/>
        <w:rPr>
          <w:bCs/>
          <w:lang w:val="id-ID"/>
        </w:rPr>
      </w:pPr>
      <w:r w:rsidRPr="004A5CE0">
        <w:rPr>
          <w:bCs/>
        </w:rPr>
        <w:t>Application and Technology Architecture</w:t>
      </w:r>
    </w:p>
    <w:p w14:paraId="19DC4DDF" w14:textId="153714E5" w:rsidR="003E05A3" w:rsidRDefault="003E05A3" w:rsidP="004A5CE0">
      <w:pPr>
        <w:pStyle w:val="ListParagraph"/>
        <w:spacing w:after="120"/>
        <w:ind w:left="0" w:firstLine="284"/>
        <w:jc w:val="both"/>
        <w:rPr>
          <w:bCs/>
          <w:lang w:val="id-ID"/>
        </w:rPr>
      </w:pPr>
      <w:r w:rsidRPr="004A5CE0">
        <w:rPr>
          <w:bCs/>
        </w:rPr>
        <w:lastRenderedPageBreak/>
        <w:t>The</w:t>
      </w:r>
      <w:r w:rsidRPr="003E05A3">
        <w:rPr>
          <w:bCs/>
          <w:lang w:val="id-ID"/>
        </w:rPr>
        <w:t xml:space="preserve"> application and technology architecture is used to rejuvenate and develop applications needed by the company, with the aim of supporting data management and existing business functions at Pitcar Service, as seen in Table IV.</w:t>
      </w:r>
    </w:p>
    <w:p w14:paraId="75E26253" w14:textId="1B2E8836" w:rsidR="004054E9" w:rsidRPr="004054E9" w:rsidRDefault="003E05A3" w:rsidP="004054E9">
      <w:pPr>
        <w:tabs>
          <w:tab w:val="left" w:pos="288"/>
        </w:tabs>
        <w:spacing w:after="120" w:line="228" w:lineRule="auto"/>
        <w:ind w:firstLine="288"/>
        <w:jc w:val="both"/>
        <w:rPr>
          <w:bCs/>
          <w:lang w:val="id-ID"/>
        </w:rPr>
      </w:pPr>
      <w:r w:rsidRPr="003E05A3">
        <w:rPr>
          <w:bCs/>
        </w:rPr>
        <w:t>Based on Table IV there are seven recommendations for the use of modules in Odoo software that are planned to be adopted at Pitcar Service.</w:t>
      </w:r>
    </w:p>
    <w:p w14:paraId="08E313A6" w14:textId="77777777" w:rsidR="004054E9" w:rsidRPr="004054E9" w:rsidRDefault="004054E9" w:rsidP="004054E9">
      <w:pPr>
        <w:tabs>
          <w:tab w:val="left" w:pos="288"/>
        </w:tabs>
        <w:spacing w:after="120" w:line="228" w:lineRule="auto"/>
        <w:ind w:firstLine="288"/>
        <w:jc w:val="both"/>
        <w:rPr>
          <w:i/>
          <w:lang w:val="id-ID"/>
        </w:rPr>
      </w:pPr>
    </w:p>
    <w:p w14:paraId="0A7586C6" w14:textId="389B2BDC" w:rsidR="004054E9" w:rsidRPr="004054E9" w:rsidRDefault="00314735" w:rsidP="00314735">
      <w:pPr>
        <w:tabs>
          <w:tab w:val="left" w:pos="288"/>
        </w:tabs>
        <w:spacing w:after="120" w:line="228" w:lineRule="auto"/>
        <w:rPr>
          <w:lang w:val="id-ID"/>
        </w:rPr>
      </w:pPr>
      <w:r>
        <w:t>TAB</w:t>
      </w:r>
      <w:r w:rsidR="004B2435">
        <w:t>LE</w:t>
      </w:r>
      <w:r w:rsidR="004054E9" w:rsidRPr="004054E9">
        <w:rPr>
          <w:lang w:val="id-ID"/>
        </w:rPr>
        <w:t xml:space="preserve"> </w:t>
      </w:r>
      <w:r w:rsidR="00CC37C1">
        <w:rPr>
          <w:lang w:val="id-ID"/>
        </w:rPr>
        <w:fldChar w:fldCharType="begin"/>
      </w:r>
      <w:r w:rsidR="00CC37C1">
        <w:rPr>
          <w:lang w:val="id-ID"/>
        </w:rPr>
        <w:instrText xml:space="preserve"> SEQ TABEL \* ROMAN </w:instrText>
      </w:r>
      <w:r w:rsidR="00CC37C1">
        <w:rPr>
          <w:lang w:val="id-ID"/>
        </w:rPr>
        <w:fldChar w:fldCharType="separate"/>
      </w:r>
      <w:r w:rsidR="000456D5">
        <w:rPr>
          <w:noProof/>
          <w:lang w:val="id-ID"/>
        </w:rPr>
        <w:t>V</w:t>
      </w:r>
      <w:r w:rsidR="00CC37C1">
        <w:rPr>
          <w:lang w:val="id-ID"/>
        </w:rPr>
        <w:fldChar w:fldCharType="end"/>
      </w:r>
      <w:r w:rsidR="004054E9" w:rsidRPr="004054E9">
        <w:t xml:space="preserve">. </w:t>
      </w:r>
      <w:r w:rsidR="00311F97" w:rsidRPr="00311F97">
        <w:t>PITCAR SERVICE APPLICATION AND TECHNOLOGY ARCHITECTURE</w:t>
      </w:r>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
        <w:gridCol w:w="2628"/>
        <w:gridCol w:w="1169"/>
      </w:tblGrid>
      <w:tr w:rsidR="00A1350C" w14:paraId="102A9F06" w14:textId="77777777" w:rsidTr="00A110B2">
        <w:trPr>
          <w:trHeight w:val="320"/>
          <w:jc w:val="center"/>
        </w:trPr>
        <w:tc>
          <w:tcPr>
            <w:tcW w:w="1086" w:type="pct"/>
            <w:vAlign w:val="center"/>
          </w:tcPr>
          <w:p w14:paraId="59C007A2" w14:textId="4C35A68C" w:rsidR="00A1350C" w:rsidRPr="009177F4" w:rsidRDefault="00AC6481" w:rsidP="00E0624B">
            <w:pPr>
              <w:rPr>
                <w:b/>
                <w:sz w:val="8"/>
                <w:szCs w:val="8"/>
              </w:rPr>
            </w:pPr>
            <w:r>
              <w:rPr>
                <w:b/>
                <w:sz w:val="16"/>
                <w:szCs w:val="16"/>
              </w:rPr>
              <w:t>A</w:t>
            </w:r>
            <w:r w:rsidR="005C3820">
              <w:rPr>
                <w:b/>
                <w:sz w:val="16"/>
                <w:szCs w:val="16"/>
              </w:rPr>
              <w:t>ctivity</w:t>
            </w:r>
          </w:p>
        </w:tc>
        <w:tc>
          <w:tcPr>
            <w:tcW w:w="2709" w:type="pct"/>
            <w:vAlign w:val="center"/>
          </w:tcPr>
          <w:p w14:paraId="36F1CA69" w14:textId="74C6C44D" w:rsidR="00A1350C" w:rsidRPr="009177F4" w:rsidRDefault="00F50EB3" w:rsidP="00E0624B">
            <w:pPr>
              <w:rPr>
                <w:b/>
                <w:bCs/>
                <w:sz w:val="16"/>
                <w:szCs w:val="16"/>
              </w:rPr>
            </w:pPr>
            <w:r>
              <w:rPr>
                <w:b/>
                <w:bCs/>
                <w:sz w:val="16"/>
                <w:szCs w:val="16"/>
              </w:rPr>
              <w:t>Requierement</w:t>
            </w:r>
          </w:p>
        </w:tc>
        <w:tc>
          <w:tcPr>
            <w:tcW w:w="1205" w:type="pct"/>
            <w:vAlign w:val="center"/>
          </w:tcPr>
          <w:p w14:paraId="74EF01F2" w14:textId="64ED2BAD" w:rsidR="00A1350C" w:rsidRPr="009177F4" w:rsidRDefault="00AC6481" w:rsidP="00AC6481">
            <w:pPr>
              <w:rPr>
                <w:b/>
                <w:bCs/>
                <w:sz w:val="16"/>
                <w:szCs w:val="16"/>
              </w:rPr>
            </w:pPr>
            <w:r>
              <w:rPr>
                <w:b/>
                <w:bCs/>
                <w:sz w:val="16"/>
                <w:szCs w:val="16"/>
              </w:rPr>
              <w:t>SI/TI</w:t>
            </w:r>
            <w:r w:rsidR="00F50EB3">
              <w:rPr>
                <w:b/>
                <w:bCs/>
                <w:sz w:val="16"/>
                <w:szCs w:val="16"/>
              </w:rPr>
              <w:t xml:space="preserve"> Proposal</w:t>
            </w:r>
          </w:p>
        </w:tc>
      </w:tr>
      <w:tr w:rsidR="003F2CFE" w14:paraId="4669AC10" w14:textId="77777777" w:rsidTr="00A110B2">
        <w:trPr>
          <w:trHeight w:val="320"/>
          <w:jc w:val="center"/>
        </w:trPr>
        <w:tc>
          <w:tcPr>
            <w:tcW w:w="1086" w:type="pct"/>
            <w:vAlign w:val="center"/>
          </w:tcPr>
          <w:p w14:paraId="4E235144" w14:textId="41201144" w:rsidR="003F2CFE" w:rsidRPr="003F2CFE" w:rsidRDefault="00665439" w:rsidP="00A110B2">
            <w:pPr>
              <w:rPr>
                <w:sz w:val="16"/>
                <w:szCs w:val="16"/>
              </w:rPr>
            </w:pPr>
            <w:r w:rsidRPr="00665439">
              <w:rPr>
                <w:sz w:val="16"/>
                <w:szCs w:val="16"/>
              </w:rPr>
              <w:t>Customer Management</w:t>
            </w:r>
          </w:p>
        </w:tc>
        <w:tc>
          <w:tcPr>
            <w:tcW w:w="2709" w:type="pct"/>
            <w:vAlign w:val="center"/>
          </w:tcPr>
          <w:p w14:paraId="3BF17E5C" w14:textId="6387EC37" w:rsidR="003F2CFE" w:rsidRPr="003F2CFE" w:rsidRDefault="00665439" w:rsidP="000D0520">
            <w:pPr>
              <w:jc w:val="both"/>
              <w:rPr>
                <w:sz w:val="16"/>
                <w:szCs w:val="16"/>
              </w:rPr>
            </w:pPr>
            <w:r w:rsidRPr="00665439">
              <w:rPr>
                <w:sz w:val="16"/>
                <w:szCs w:val="16"/>
              </w:rPr>
              <w:t>Manage customer information, marketing activities, and customer interactions. Includes customer contact management, tracking communication history, scheduling visits or calls, and customer data analysis.</w:t>
            </w:r>
          </w:p>
        </w:tc>
        <w:tc>
          <w:tcPr>
            <w:tcW w:w="1205" w:type="pct"/>
            <w:vAlign w:val="center"/>
          </w:tcPr>
          <w:p w14:paraId="3A897566" w14:textId="749AF05C" w:rsidR="003F2CFE" w:rsidRPr="003F2CFE" w:rsidRDefault="006626A7" w:rsidP="00A110B2">
            <w:pPr>
              <w:rPr>
                <w:sz w:val="16"/>
                <w:szCs w:val="16"/>
              </w:rPr>
            </w:pPr>
            <w:r w:rsidRPr="006626A7">
              <w:rPr>
                <w:sz w:val="16"/>
                <w:szCs w:val="16"/>
              </w:rPr>
              <w:t>CRM (Customer Relationship Management) Module</w:t>
            </w:r>
          </w:p>
        </w:tc>
      </w:tr>
      <w:tr w:rsidR="003F2CFE" w14:paraId="571FF2E0" w14:textId="77777777" w:rsidTr="00A110B2">
        <w:trPr>
          <w:trHeight w:val="320"/>
          <w:jc w:val="center"/>
        </w:trPr>
        <w:tc>
          <w:tcPr>
            <w:tcW w:w="1086" w:type="pct"/>
            <w:vAlign w:val="center"/>
          </w:tcPr>
          <w:p w14:paraId="5EFAABC4" w14:textId="2A0FFD6C" w:rsidR="003F2CFE" w:rsidRPr="003F2CFE" w:rsidRDefault="00665439" w:rsidP="00A110B2">
            <w:pPr>
              <w:rPr>
                <w:sz w:val="16"/>
                <w:szCs w:val="16"/>
              </w:rPr>
            </w:pPr>
            <w:r w:rsidRPr="00665439">
              <w:rPr>
                <w:sz w:val="16"/>
                <w:szCs w:val="16"/>
              </w:rPr>
              <w:t>Sales Management</w:t>
            </w:r>
          </w:p>
        </w:tc>
        <w:tc>
          <w:tcPr>
            <w:tcW w:w="2709" w:type="pct"/>
            <w:vAlign w:val="center"/>
          </w:tcPr>
          <w:p w14:paraId="519C62C2" w14:textId="4A833FAA" w:rsidR="003F2CFE" w:rsidRPr="003F2CFE" w:rsidRDefault="00700955" w:rsidP="000D0520">
            <w:pPr>
              <w:jc w:val="both"/>
              <w:rPr>
                <w:sz w:val="16"/>
                <w:szCs w:val="16"/>
              </w:rPr>
            </w:pPr>
            <w:r w:rsidRPr="00700955">
              <w:rPr>
                <w:sz w:val="16"/>
                <w:szCs w:val="16"/>
              </w:rPr>
              <w:t>Manage price quotes, creation of sales orders, sales status monitoring, and sales reporting.</w:t>
            </w:r>
          </w:p>
        </w:tc>
        <w:tc>
          <w:tcPr>
            <w:tcW w:w="1205" w:type="pct"/>
            <w:vAlign w:val="center"/>
          </w:tcPr>
          <w:p w14:paraId="77857D2C" w14:textId="244119A4" w:rsidR="003F2CFE" w:rsidRPr="003F2CFE" w:rsidRDefault="006626A7" w:rsidP="00A110B2">
            <w:pPr>
              <w:rPr>
                <w:sz w:val="16"/>
                <w:szCs w:val="16"/>
              </w:rPr>
            </w:pPr>
            <w:r w:rsidRPr="006626A7">
              <w:rPr>
                <w:sz w:val="16"/>
                <w:szCs w:val="16"/>
              </w:rPr>
              <w:t>Sales Module</w:t>
            </w:r>
          </w:p>
        </w:tc>
      </w:tr>
      <w:tr w:rsidR="003F2CFE" w14:paraId="6DF4A739" w14:textId="77777777" w:rsidTr="00A110B2">
        <w:trPr>
          <w:trHeight w:val="320"/>
          <w:jc w:val="center"/>
        </w:trPr>
        <w:tc>
          <w:tcPr>
            <w:tcW w:w="1086" w:type="pct"/>
            <w:vAlign w:val="center"/>
          </w:tcPr>
          <w:p w14:paraId="7FB558CF" w14:textId="2EF29DC4" w:rsidR="003F2CFE" w:rsidRPr="003F2CFE" w:rsidRDefault="00665439" w:rsidP="00A110B2">
            <w:pPr>
              <w:rPr>
                <w:sz w:val="16"/>
                <w:szCs w:val="16"/>
              </w:rPr>
            </w:pPr>
            <w:r w:rsidRPr="00665439">
              <w:rPr>
                <w:sz w:val="16"/>
                <w:szCs w:val="16"/>
              </w:rPr>
              <w:t>Purchase Management</w:t>
            </w:r>
          </w:p>
        </w:tc>
        <w:tc>
          <w:tcPr>
            <w:tcW w:w="2709" w:type="pct"/>
            <w:vAlign w:val="center"/>
          </w:tcPr>
          <w:p w14:paraId="6B1CEA71" w14:textId="6B8D542C" w:rsidR="003F2CFE" w:rsidRPr="003F2CFE" w:rsidRDefault="000D0520" w:rsidP="000D0520">
            <w:pPr>
              <w:jc w:val="both"/>
              <w:rPr>
                <w:sz w:val="16"/>
                <w:szCs w:val="16"/>
              </w:rPr>
            </w:pPr>
            <w:r w:rsidRPr="000D0520">
              <w:rPr>
                <w:sz w:val="16"/>
                <w:szCs w:val="16"/>
              </w:rPr>
              <w:t>Management Manage the purchase process of spare parts and raw materials needed. Includes features such as creating purchase orders, receiving goods, supplier management, and creating purchase invoices.</w:t>
            </w:r>
          </w:p>
        </w:tc>
        <w:tc>
          <w:tcPr>
            <w:tcW w:w="1205" w:type="pct"/>
            <w:vAlign w:val="center"/>
          </w:tcPr>
          <w:p w14:paraId="4F5AEAF5" w14:textId="3A912F7D" w:rsidR="003F2CFE" w:rsidRPr="003F2CFE" w:rsidRDefault="000D0520" w:rsidP="00A110B2">
            <w:pPr>
              <w:rPr>
                <w:sz w:val="16"/>
                <w:szCs w:val="16"/>
              </w:rPr>
            </w:pPr>
            <w:r w:rsidRPr="000D0520">
              <w:rPr>
                <w:sz w:val="16"/>
                <w:szCs w:val="16"/>
              </w:rPr>
              <w:t>Purchase Module</w:t>
            </w:r>
          </w:p>
        </w:tc>
      </w:tr>
      <w:tr w:rsidR="003F2CFE" w14:paraId="3A86C131" w14:textId="77777777" w:rsidTr="00A110B2">
        <w:trPr>
          <w:trHeight w:val="320"/>
          <w:jc w:val="center"/>
        </w:trPr>
        <w:tc>
          <w:tcPr>
            <w:tcW w:w="1086" w:type="pct"/>
            <w:vAlign w:val="center"/>
          </w:tcPr>
          <w:p w14:paraId="5DC016F6" w14:textId="0297AEB4" w:rsidR="003F2CFE" w:rsidRPr="003F2CFE" w:rsidRDefault="00A110B2" w:rsidP="00A110B2">
            <w:pPr>
              <w:rPr>
                <w:sz w:val="16"/>
                <w:szCs w:val="16"/>
              </w:rPr>
            </w:pPr>
            <w:r w:rsidRPr="00A110B2">
              <w:rPr>
                <w:sz w:val="16"/>
                <w:szCs w:val="16"/>
              </w:rPr>
              <w:t>Inventory Management</w:t>
            </w:r>
          </w:p>
        </w:tc>
        <w:tc>
          <w:tcPr>
            <w:tcW w:w="2709" w:type="pct"/>
            <w:vAlign w:val="center"/>
          </w:tcPr>
          <w:p w14:paraId="2D3DD2E1" w14:textId="6436C0B6" w:rsidR="003F2CFE" w:rsidRPr="003F2CFE" w:rsidRDefault="00A110B2" w:rsidP="00A438BB">
            <w:pPr>
              <w:jc w:val="both"/>
              <w:rPr>
                <w:sz w:val="16"/>
                <w:szCs w:val="16"/>
              </w:rPr>
            </w:pPr>
            <w:r w:rsidRPr="00A110B2">
              <w:rPr>
                <w:sz w:val="16"/>
                <w:szCs w:val="16"/>
              </w:rPr>
              <w:t>Manage spare part inventory efficiently. This module includes stock monitoring features, storage location management, low inventory alerts, and stock adjustments.</w:t>
            </w:r>
          </w:p>
        </w:tc>
        <w:tc>
          <w:tcPr>
            <w:tcW w:w="1205" w:type="pct"/>
            <w:vAlign w:val="center"/>
          </w:tcPr>
          <w:p w14:paraId="37CFD0B7" w14:textId="2D10C382" w:rsidR="003F2CFE" w:rsidRPr="003F2CFE" w:rsidRDefault="00A110B2" w:rsidP="00A110B2">
            <w:pPr>
              <w:rPr>
                <w:sz w:val="16"/>
                <w:szCs w:val="16"/>
              </w:rPr>
            </w:pPr>
            <w:r w:rsidRPr="00A110B2">
              <w:rPr>
                <w:sz w:val="16"/>
                <w:szCs w:val="16"/>
              </w:rPr>
              <w:t>Inventory Module</w:t>
            </w:r>
          </w:p>
        </w:tc>
      </w:tr>
      <w:tr w:rsidR="00F70B6D" w14:paraId="7EB70795" w14:textId="77777777" w:rsidTr="00A110B2">
        <w:trPr>
          <w:trHeight w:val="320"/>
          <w:jc w:val="center"/>
        </w:trPr>
        <w:tc>
          <w:tcPr>
            <w:tcW w:w="1086" w:type="pct"/>
            <w:vAlign w:val="center"/>
          </w:tcPr>
          <w:p w14:paraId="5EAE3DEE" w14:textId="787B865E" w:rsidR="00F70B6D" w:rsidRPr="003F2CFE" w:rsidRDefault="00A110B2" w:rsidP="00A110B2">
            <w:pPr>
              <w:rPr>
                <w:sz w:val="16"/>
                <w:szCs w:val="16"/>
              </w:rPr>
            </w:pPr>
            <w:r w:rsidRPr="00A110B2">
              <w:rPr>
                <w:sz w:val="16"/>
                <w:szCs w:val="16"/>
              </w:rPr>
              <w:t>Financial Management</w:t>
            </w:r>
          </w:p>
        </w:tc>
        <w:tc>
          <w:tcPr>
            <w:tcW w:w="2709" w:type="pct"/>
            <w:vAlign w:val="center"/>
          </w:tcPr>
          <w:p w14:paraId="5D8AB817" w14:textId="37CF8D0D" w:rsidR="00F70B6D" w:rsidRPr="003F2CFE" w:rsidRDefault="00A110B2" w:rsidP="00A438BB">
            <w:pPr>
              <w:jc w:val="both"/>
              <w:rPr>
                <w:sz w:val="16"/>
                <w:szCs w:val="16"/>
              </w:rPr>
            </w:pPr>
            <w:r w:rsidRPr="00A110B2">
              <w:rPr>
                <w:sz w:val="16"/>
                <w:szCs w:val="16"/>
              </w:rPr>
              <w:t>Manage financial aspects of the company such as recording financial transactions, payments, receipts, and compiling financial reports.</w:t>
            </w:r>
          </w:p>
        </w:tc>
        <w:tc>
          <w:tcPr>
            <w:tcW w:w="1205" w:type="pct"/>
            <w:vAlign w:val="center"/>
          </w:tcPr>
          <w:p w14:paraId="2DC52206" w14:textId="3D58C18F" w:rsidR="00F70B6D" w:rsidRPr="003F2CFE" w:rsidRDefault="00A110B2" w:rsidP="00A110B2">
            <w:pPr>
              <w:rPr>
                <w:sz w:val="16"/>
                <w:szCs w:val="16"/>
              </w:rPr>
            </w:pPr>
            <w:r w:rsidRPr="00A110B2">
              <w:rPr>
                <w:sz w:val="16"/>
                <w:szCs w:val="16"/>
              </w:rPr>
              <w:t>Accounting Module</w:t>
            </w:r>
          </w:p>
        </w:tc>
      </w:tr>
      <w:tr w:rsidR="00A438BB" w14:paraId="1BD99B02" w14:textId="77777777" w:rsidTr="00A110B2">
        <w:trPr>
          <w:trHeight w:val="320"/>
          <w:jc w:val="center"/>
        </w:trPr>
        <w:tc>
          <w:tcPr>
            <w:tcW w:w="1086" w:type="pct"/>
            <w:vAlign w:val="center"/>
          </w:tcPr>
          <w:p w14:paraId="4EAAE34D" w14:textId="7EBEE370" w:rsidR="00A438BB" w:rsidRDefault="00A110B2" w:rsidP="00A110B2">
            <w:pPr>
              <w:rPr>
                <w:sz w:val="16"/>
                <w:szCs w:val="16"/>
              </w:rPr>
            </w:pPr>
            <w:r w:rsidRPr="00A110B2">
              <w:rPr>
                <w:sz w:val="16"/>
                <w:szCs w:val="16"/>
              </w:rPr>
              <w:t>Transaction Management</w:t>
            </w:r>
          </w:p>
        </w:tc>
        <w:tc>
          <w:tcPr>
            <w:tcW w:w="2709" w:type="pct"/>
            <w:vAlign w:val="center"/>
          </w:tcPr>
          <w:p w14:paraId="0CDEEAB3" w14:textId="085AF1C7" w:rsidR="00A438BB" w:rsidRPr="003F2CFE" w:rsidRDefault="00A110B2" w:rsidP="00A438BB">
            <w:pPr>
              <w:jc w:val="both"/>
              <w:rPr>
                <w:sz w:val="16"/>
                <w:szCs w:val="16"/>
              </w:rPr>
            </w:pPr>
            <w:r w:rsidRPr="00A110B2">
              <w:rPr>
                <w:sz w:val="16"/>
                <w:szCs w:val="16"/>
              </w:rPr>
              <w:t>Perform sales recording, payments, inventory management, and integration with Sales and Inventory modules.</w:t>
            </w:r>
          </w:p>
        </w:tc>
        <w:tc>
          <w:tcPr>
            <w:tcW w:w="1205" w:type="pct"/>
            <w:vAlign w:val="center"/>
          </w:tcPr>
          <w:p w14:paraId="5EDE93D1" w14:textId="4E6961D0" w:rsidR="00A438BB" w:rsidRPr="003F2CFE" w:rsidRDefault="00A110B2" w:rsidP="00A110B2">
            <w:pPr>
              <w:rPr>
                <w:sz w:val="16"/>
                <w:szCs w:val="16"/>
              </w:rPr>
            </w:pPr>
            <w:r w:rsidRPr="00A110B2">
              <w:rPr>
                <w:sz w:val="16"/>
                <w:szCs w:val="16"/>
              </w:rPr>
              <w:t>POS (Point of Sale) Module</w:t>
            </w:r>
          </w:p>
        </w:tc>
      </w:tr>
      <w:tr w:rsidR="003F2CFE" w14:paraId="5A9E874D" w14:textId="77777777" w:rsidTr="00A110B2">
        <w:trPr>
          <w:trHeight w:val="320"/>
          <w:jc w:val="center"/>
        </w:trPr>
        <w:tc>
          <w:tcPr>
            <w:tcW w:w="1086" w:type="pct"/>
            <w:vAlign w:val="center"/>
          </w:tcPr>
          <w:p w14:paraId="061C6CA7" w14:textId="3B0D6D42" w:rsidR="003F2CFE" w:rsidRPr="003F2CFE" w:rsidRDefault="00A110B2" w:rsidP="00A110B2">
            <w:pPr>
              <w:rPr>
                <w:sz w:val="16"/>
                <w:szCs w:val="16"/>
              </w:rPr>
            </w:pPr>
            <w:r w:rsidRPr="00A110B2">
              <w:rPr>
                <w:sz w:val="16"/>
                <w:szCs w:val="16"/>
              </w:rPr>
              <w:t>Customer Vehicle Management</w:t>
            </w:r>
          </w:p>
        </w:tc>
        <w:tc>
          <w:tcPr>
            <w:tcW w:w="2709" w:type="pct"/>
            <w:vAlign w:val="center"/>
          </w:tcPr>
          <w:p w14:paraId="0B80FCBE" w14:textId="71844C16" w:rsidR="003F2CFE" w:rsidRPr="003F2CFE" w:rsidRDefault="00A110B2" w:rsidP="00A438BB">
            <w:pPr>
              <w:jc w:val="both"/>
              <w:rPr>
                <w:sz w:val="16"/>
                <w:szCs w:val="16"/>
              </w:rPr>
            </w:pPr>
            <w:r w:rsidRPr="00A110B2">
              <w:rPr>
                <w:sz w:val="16"/>
                <w:szCs w:val="16"/>
              </w:rPr>
              <w:t>Manage customer vehicle information and maintenance records, periodic maintenance schedules, service history, and vehicle reporting.</w:t>
            </w:r>
          </w:p>
        </w:tc>
        <w:tc>
          <w:tcPr>
            <w:tcW w:w="1205" w:type="pct"/>
            <w:vAlign w:val="center"/>
          </w:tcPr>
          <w:p w14:paraId="6E6CAFBB" w14:textId="5B46A34A" w:rsidR="003F2CFE" w:rsidRPr="003F2CFE" w:rsidRDefault="00A110B2" w:rsidP="00A110B2">
            <w:pPr>
              <w:rPr>
                <w:sz w:val="16"/>
                <w:szCs w:val="16"/>
              </w:rPr>
            </w:pPr>
            <w:r w:rsidRPr="00A110B2">
              <w:rPr>
                <w:sz w:val="16"/>
                <w:szCs w:val="16"/>
              </w:rPr>
              <w:t>Cars Module *Customization module</w:t>
            </w:r>
          </w:p>
        </w:tc>
      </w:tr>
    </w:tbl>
    <w:p w14:paraId="0EB9843F" w14:textId="77777777" w:rsidR="004054E9" w:rsidRPr="004054E9" w:rsidRDefault="004054E9" w:rsidP="004054E9">
      <w:pPr>
        <w:tabs>
          <w:tab w:val="left" w:pos="288"/>
        </w:tabs>
        <w:spacing w:after="120" w:line="228" w:lineRule="auto"/>
        <w:ind w:firstLine="288"/>
        <w:jc w:val="both"/>
        <w:rPr>
          <w:b/>
          <w:lang w:val="id-ID"/>
        </w:rPr>
      </w:pPr>
    </w:p>
    <w:p w14:paraId="7E130E3E" w14:textId="2B0C3563" w:rsidR="004054E9" w:rsidRPr="00AF714C" w:rsidRDefault="003B2A40" w:rsidP="004A5CE0">
      <w:pPr>
        <w:pStyle w:val="ListParagraph"/>
        <w:numPr>
          <w:ilvl w:val="1"/>
          <w:numId w:val="1"/>
        </w:numPr>
        <w:tabs>
          <w:tab w:val="left" w:pos="288"/>
        </w:tabs>
        <w:spacing w:after="120" w:line="228" w:lineRule="auto"/>
        <w:jc w:val="both"/>
        <w:rPr>
          <w:bCs/>
          <w:lang w:val="id-ID"/>
        </w:rPr>
      </w:pPr>
      <w:r w:rsidRPr="003B2A40">
        <w:rPr>
          <w:bCs/>
        </w:rPr>
        <w:t>Implementation Plan</w:t>
      </w:r>
    </w:p>
    <w:p w14:paraId="43107FBB" w14:textId="0925AB20" w:rsidR="004054E9" w:rsidRPr="004A5CE0" w:rsidRDefault="003B2A40" w:rsidP="004A5CE0">
      <w:pPr>
        <w:pStyle w:val="ListParagraph"/>
        <w:spacing w:after="120"/>
        <w:ind w:left="0" w:firstLine="284"/>
        <w:jc w:val="both"/>
      </w:pPr>
      <w:r w:rsidRPr="004A5CE0">
        <w:rPr>
          <w:bCs/>
        </w:rPr>
        <w:t>The</w:t>
      </w:r>
      <w:r w:rsidRPr="003B2A40">
        <w:t xml:space="preserve"> implementation plan is developed according to the company's needs, as well as the plan for implementing software and Odoo modules over the next 3 (three) years at Pitcar Service, as listed in Table V.</w:t>
      </w:r>
    </w:p>
    <w:p w14:paraId="6B00F1E9" w14:textId="5EDF34C9" w:rsidR="004054E9" w:rsidRPr="004054E9" w:rsidRDefault="00543278" w:rsidP="00677ADF">
      <w:pPr>
        <w:tabs>
          <w:tab w:val="left" w:pos="288"/>
        </w:tabs>
        <w:spacing w:after="120" w:line="228" w:lineRule="auto"/>
        <w:rPr>
          <w:lang w:val="id-ID"/>
        </w:rPr>
      </w:pPr>
      <w:r w:rsidRPr="004054E9">
        <w:rPr>
          <w:lang w:val="id-ID"/>
        </w:rPr>
        <w:t xml:space="preserve">TAB </w:t>
      </w:r>
      <w:r w:rsidR="00CC37C1">
        <w:rPr>
          <w:lang w:val="id-ID"/>
        </w:rPr>
        <w:fldChar w:fldCharType="begin"/>
      </w:r>
      <w:r w:rsidR="00CC37C1" w:rsidRPr="00583865">
        <w:rPr>
          <w:lang w:val="id-ID"/>
        </w:rPr>
        <w:instrText xml:space="preserve"> SEQ TABEL \* ROMAN </w:instrText>
      </w:r>
      <w:r w:rsidR="00CC37C1">
        <w:rPr>
          <w:lang w:val="id-ID"/>
        </w:rPr>
        <w:fldChar w:fldCharType="separate"/>
      </w:r>
      <w:r>
        <w:rPr>
          <w:noProof/>
          <w:lang w:val="id-ID"/>
        </w:rPr>
        <w:t>VI</w:t>
      </w:r>
      <w:r w:rsidR="00CC37C1">
        <w:rPr>
          <w:lang w:val="id-ID"/>
        </w:rPr>
        <w:fldChar w:fldCharType="end"/>
      </w:r>
      <w:r w:rsidRPr="004054E9">
        <w:t xml:space="preserve">. </w:t>
      </w:r>
      <w:r w:rsidR="00583865" w:rsidRPr="00583865">
        <w:t>PITCAR SERVICE IMPLEMENTATION PLAN</w:t>
      </w:r>
    </w:p>
    <w:tbl>
      <w:tblPr>
        <w:tblStyle w:val="a"/>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42"/>
        <w:gridCol w:w="536"/>
        <w:gridCol w:w="536"/>
        <w:gridCol w:w="536"/>
      </w:tblGrid>
      <w:tr w:rsidR="00B2482A" w14:paraId="627F5BB7" w14:textId="77777777" w:rsidTr="000474CC">
        <w:trPr>
          <w:trHeight w:val="320"/>
          <w:jc w:val="center"/>
        </w:trPr>
        <w:tc>
          <w:tcPr>
            <w:tcW w:w="3332" w:type="dxa"/>
            <w:vMerge w:val="restart"/>
            <w:vAlign w:val="center"/>
          </w:tcPr>
          <w:p w14:paraId="1E4D74B4" w14:textId="11167E7C" w:rsidR="00B2482A" w:rsidRPr="0082032F" w:rsidRDefault="00E82502" w:rsidP="00E0624B">
            <w:pPr>
              <w:rPr>
                <w:b/>
                <w:sz w:val="16"/>
                <w:szCs w:val="16"/>
              </w:rPr>
            </w:pPr>
            <w:r w:rsidRPr="00E82502">
              <w:rPr>
                <w:b/>
                <w:sz w:val="16"/>
                <w:szCs w:val="16"/>
              </w:rPr>
              <w:t>Recommended Module</w:t>
            </w:r>
          </w:p>
        </w:tc>
        <w:tc>
          <w:tcPr>
            <w:tcW w:w="0" w:type="auto"/>
            <w:gridSpan w:val="3"/>
            <w:vAlign w:val="center"/>
          </w:tcPr>
          <w:p w14:paraId="1C82D703" w14:textId="1DC00E40" w:rsidR="00B2482A" w:rsidRDefault="00E82502" w:rsidP="00E0624B">
            <w:pPr>
              <w:rPr>
                <w:b/>
                <w:bCs/>
                <w:sz w:val="16"/>
                <w:szCs w:val="16"/>
              </w:rPr>
            </w:pPr>
            <w:r w:rsidRPr="00E82502">
              <w:rPr>
                <w:b/>
                <w:sz w:val="16"/>
                <w:szCs w:val="16"/>
              </w:rPr>
              <w:t>Year</w:t>
            </w:r>
          </w:p>
        </w:tc>
      </w:tr>
      <w:tr w:rsidR="00B2482A" w14:paraId="16495A98" w14:textId="77777777" w:rsidTr="000474CC">
        <w:trPr>
          <w:trHeight w:val="320"/>
          <w:jc w:val="center"/>
        </w:trPr>
        <w:tc>
          <w:tcPr>
            <w:tcW w:w="3332" w:type="dxa"/>
            <w:vMerge/>
            <w:vAlign w:val="center"/>
          </w:tcPr>
          <w:p w14:paraId="4AEE5C36" w14:textId="77777777" w:rsidR="00B2482A" w:rsidRPr="0082032F" w:rsidRDefault="00B2482A" w:rsidP="00E0624B">
            <w:pPr>
              <w:rPr>
                <w:b/>
                <w:sz w:val="16"/>
                <w:szCs w:val="16"/>
              </w:rPr>
            </w:pPr>
          </w:p>
        </w:tc>
        <w:tc>
          <w:tcPr>
            <w:tcW w:w="0" w:type="auto"/>
            <w:vAlign w:val="center"/>
          </w:tcPr>
          <w:p w14:paraId="35547090" w14:textId="77777777" w:rsidR="00B2482A" w:rsidRPr="0082032F" w:rsidRDefault="00B2482A" w:rsidP="00E0624B">
            <w:pPr>
              <w:rPr>
                <w:b/>
                <w:sz w:val="16"/>
                <w:szCs w:val="16"/>
              </w:rPr>
            </w:pPr>
            <w:r>
              <w:rPr>
                <w:b/>
                <w:sz w:val="16"/>
                <w:szCs w:val="16"/>
              </w:rPr>
              <w:t>2023</w:t>
            </w:r>
          </w:p>
        </w:tc>
        <w:tc>
          <w:tcPr>
            <w:tcW w:w="0" w:type="auto"/>
            <w:vAlign w:val="center"/>
          </w:tcPr>
          <w:p w14:paraId="036F2234" w14:textId="77777777" w:rsidR="00B2482A" w:rsidRPr="0082032F" w:rsidRDefault="00B2482A" w:rsidP="00B2482A">
            <w:pPr>
              <w:rPr>
                <w:b/>
                <w:sz w:val="16"/>
                <w:szCs w:val="16"/>
              </w:rPr>
            </w:pPr>
            <w:r>
              <w:rPr>
                <w:b/>
                <w:sz w:val="16"/>
                <w:szCs w:val="16"/>
              </w:rPr>
              <w:t>2024</w:t>
            </w:r>
          </w:p>
        </w:tc>
        <w:tc>
          <w:tcPr>
            <w:tcW w:w="0" w:type="auto"/>
            <w:vAlign w:val="center"/>
          </w:tcPr>
          <w:p w14:paraId="597FC8DB" w14:textId="77777777" w:rsidR="00B2482A" w:rsidRPr="0082032F" w:rsidRDefault="00B2482A" w:rsidP="00B2482A">
            <w:pPr>
              <w:rPr>
                <w:b/>
                <w:sz w:val="16"/>
                <w:szCs w:val="16"/>
              </w:rPr>
            </w:pPr>
            <w:r>
              <w:rPr>
                <w:b/>
                <w:sz w:val="16"/>
                <w:szCs w:val="16"/>
              </w:rPr>
              <w:t>2025</w:t>
            </w:r>
          </w:p>
        </w:tc>
      </w:tr>
      <w:tr w:rsidR="000474CC" w14:paraId="142A2975" w14:textId="77777777" w:rsidTr="00677ADF">
        <w:trPr>
          <w:trHeight w:val="320"/>
          <w:jc w:val="center"/>
        </w:trPr>
        <w:tc>
          <w:tcPr>
            <w:tcW w:w="3332" w:type="dxa"/>
            <w:vAlign w:val="center"/>
          </w:tcPr>
          <w:p w14:paraId="17253550" w14:textId="428AFC02" w:rsidR="000474CC" w:rsidRPr="000C65DC" w:rsidRDefault="000474CC" w:rsidP="000474CC">
            <w:pPr>
              <w:rPr>
                <w:sz w:val="16"/>
                <w:szCs w:val="16"/>
              </w:rPr>
            </w:pPr>
            <w:r w:rsidRPr="000C65DC">
              <w:rPr>
                <w:sz w:val="16"/>
                <w:szCs w:val="16"/>
              </w:rPr>
              <w:t>CRM</w:t>
            </w:r>
            <w:r w:rsidR="000C65DC" w:rsidRPr="000C65DC">
              <w:rPr>
                <w:sz w:val="16"/>
                <w:szCs w:val="16"/>
              </w:rPr>
              <w:t xml:space="preserve"> Module</w:t>
            </w:r>
          </w:p>
        </w:tc>
        <w:tc>
          <w:tcPr>
            <w:tcW w:w="0" w:type="auto"/>
            <w:shd w:val="clear" w:color="auto" w:fill="FFC000"/>
            <w:vAlign w:val="center"/>
          </w:tcPr>
          <w:p w14:paraId="097B0B78" w14:textId="77777777" w:rsidR="000474CC" w:rsidRPr="0082032F" w:rsidRDefault="000474CC" w:rsidP="000474CC">
            <w:pPr>
              <w:rPr>
                <w:b/>
                <w:sz w:val="16"/>
                <w:szCs w:val="16"/>
              </w:rPr>
            </w:pPr>
          </w:p>
        </w:tc>
        <w:tc>
          <w:tcPr>
            <w:tcW w:w="0" w:type="auto"/>
            <w:vAlign w:val="center"/>
          </w:tcPr>
          <w:p w14:paraId="5073A00F" w14:textId="77777777" w:rsidR="000474CC" w:rsidRPr="0082032F" w:rsidRDefault="000474CC" w:rsidP="000474CC">
            <w:pPr>
              <w:rPr>
                <w:b/>
                <w:sz w:val="16"/>
                <w:szCs w:val="16"/>
              </w:rPr>
            </w:pPr>
          </w:p>
        </w:tc>
        <w:tc>
          <w:tcPr>
            <w:tcW w:w="0" w:type="auto"/>
            <w:vAlign w:val="center"/>
          </w:tcPr>
          <w:p w14:paraId="7ED03264" w14:textId="77777777" w:rsidR="000474CC" w:rsidRPr="0082032F" w:rsidRDefault="000474CC" w:rsidP="000474CC">
            <w:pPr>
              <w:rPr>
                <w:b/>
                <w:sz w:val="16"/>
                <w:szCs w:val="16"/>
              </w:rPr>
            </w:pPr>
          </w:p>
        </w:tc>
      </w:tr>
      <w:tr w:rsidR="000474CC" w14:paraId="49F640DF" w14:textId="77777777" w:rsidTr="00677ADF">
        <w:trPr>
          <w:trHeight w:val="320"/>
          <w:jc w:val="center"/>
        </w:trPr>
        <w:tc>
          <w:tcPr>
            <w:tcW w:w="3332" w:type="dxa"/>
            <w:vAlign w:val="center"/>
          </w:tcPr>
          <w:p w14:paraId="30851C2F" w14:textId="5D4FBA0C" w:rsidR="000474CC" w:rsidRPr="000C65DC" w:rsidRDefault="000474CC" w:rsidP="000474CC">
            <w:pPr>
              <w:rPr>
                <w:sz w:val="16"/>
                <w:szCs w:val="16"/>
              </w:rPr>
            </w:pPr>
            <w:r w:rsidRPr="000C65DC">
              <w:rPr>
                <w:sz w:val="16"/>
                <w:szCs w:val="16"/>
              </w:rPr>
              <w:t>Sales</w:t>
            </w:r>
            <w:r w:rsidR="000C65DC">
              <w:rPr>
                <w:sz w:val="16"/>
                <w:szCs w:val="16"/>
              </w:rPr>
              <w:t xml:space="preserve"> </w:t>
            </w:r>
            <w:r w:rsidR="000C65DC" w:rsidRPr="000C65DC">
              <w:rPr>
                <w:sz w:val="16"/>
                <w:szCs w:val="16"/>
              </w:rPr>
              <w:t>Module</w:t>
            </w:r>
          </w:p>
        </w:tc>
        <w:tc>
          <w:tcPr>
            <w:tcW w:w="0" w:type="auto"/>
            <w:shd w:val="clear" w:color="auto" w:fill="FFC000"/>
            <w:vAlign w:val="center"/>
          </w:tcPr>
          <w:p w14:paraId="7D971721" w14:textId="77777777" w:rsidR="000474CC" w:rsidRPr="0082032F" w:rsidRDefault="000474CC" w:rsidP="000474CC">
            <w:pPr>
              <w:rPr>
                <w:b/>
                <w:sz w:val="16"/>
                <w:szCs w:val="16"/>
              </w:rPr>
            </w:pPr>
          </w:p>
        </w:tc>
        <w:tc>
          <w:tcPr>
            <w:tcW w:w="0" w:type="auto"/>
            <w:vAlign w:val="center"/>
          </w:tcPr>
          <w:p w14:paraId="285F47F3" w14:textId="77777777" w:rsidR="000474CC" w:rsidRPr="0082032F" w:rsidRDefault="000474CC" w:rsidP="000474CC">
            <w:pPr>
              <w:rPr>
                <w:b/>
                <w:sz w:val="16"/>
                <w:szCs w:val="16"/>
              </w:rPr>
            </w:pPr>
          </w:p>
        </w:tc>
        <w:tc>
          <w:tcPr>
            <w:tcW w:w="0" w:type="auto"/>
            <w:vAlign w:val="center"/>
          </w:tcPr>
          <w:p w14:paraId="6A57EB99" w14:textId="77777777" w:rsidR="000474CC" w:rsidRPr="0082032F" w:rsidRDefault="000474CC" w:rsidP="000474CC">
            <w:pPr>
              <w:rPr>
                <w:b/>
                <w:sz w:val="16"/>
                <w:szCs w:val="16"/>
              </w:rPr>
            </w:pPr>
          </w:p>
        </w:tc>
      </w:tr>
      <w:tr w:rsidR="000474CC" w14:paraId="78E1F8D5" w14:textId="77777777" w:rsidTr="00677ADF">
        <w:trPr>
          <w:trHeight w:val="320"/>
          <w:jc w:val="center"/>
        </w:trPr>
        <w:tc>
          <w:tcPr>
            <w:tcW w:w="3332" w:type="dxa"/>
            <w:vAlign w:val="center"/>
          </w:tcPr>
          <w:p w14:paraId="07238142" w14:textId="06459C8B" w:rsidR="000474CC" w:rsidRPr="000C65DC" w:rsidRDefault="000474CC" w:rsidP="000474CC">
            <w:pPr>
              <w:rPr>
                <w:sz w:val="16"/>
                <w:szCs w:val="16"/>
              </w:rPr>
            </w:pPr>
            <w:r w:rsidRPr="000C65DC">
              <w:rPr>
                <w:sz w:val="16"/>
                <w:szCs w:val="16"/>
              </w:rPr>
              <w:t>Purchase</w:t>
            </w:r>
            <w:r w:rsidR="000C65DC">
              <w:rPr>
                <w:sz w:val="16"/>
                <w:szCs w:val="16"/>
              </w:rPr>
              <w:t xml:space="preserve"> </w:t>
            </w:r>
            <w:r w:rsidR="000C65DC" w:rsidRPr="000C65DC">
              <w:rPr>
                <w:sz w:val="16"/>
                <w:szCs w:val="16"/>
              </w:rPr>
              <w:t>Module</w:t>
            </w:r>
          </w:p>
        </w:tc>
        <w:tc>
          <w:tcPr>
            <w:tcW w:w="0" w:type="auto"/>
            <w:vAlign w:val="center"/>
          </w:tcPr>
          <w:p w14:paraId="78227712" w14:textId="77777777" w:rsidR="000474CC" w:rsidRPr="0082032F" w:rsidRDefault="000474CC" w:rsidP="000474CC">
            <w:pPr>
              <w:rPr>
                <w:b/>
                <w:sz w:val="16"/>
                <w:szCs w:val="16"/>
              </w:rPr>
            </w:pPr>
          </w:p>
        </w:tc>
        <w:tc>
          <w:tcPr>
            <w:tcW w:w="0" w:type="auto"/>
            <w:shd w:val="clear" w:color="auto" w:fill="FFC000"/>
            <w:vAlign w:val="center"/>
          </w:tcPr>
          <w:p w14:paraId="5D3EF349" w14:textId="77777777" w:rsidR="000474CC" w:rsidRPr="0082032F" w:rsidRDefault="000474CC" w:rsidP="000474CC">
            <w:pPr>
              <w:rPr>
                <w:b/>
                <w:sz w:val="16"/>
                <w:szCs w:val="16"/>
              </w:rPr>
            </w:pPr>
          </w:p>
        </w:tc>
        <w:tc>
          <w:tcPr>
            <w:tcW w:w="0" w:type="auto"/>
            <w:vAlign w:val="center"/>
          </w:tcPr>
          <w:p w14:paraId="53081A33" w14:textId="77777777" w:rsidR="000474CC" w:rsidRPr="0082032F" w:rsidRDefault="000474CC" w:rsidP="000474CC">
            <w:pPr>
              <w:rPr>
                <w:b/>
                <w:sz w:val="16"/>
                <w:szCs w:val="16"/>
              </w:rPr>
            </w:pPr>
          </w:p>
        </w:tc>
      </w:tr>
      <w:tr w:rsidR="000474CC" w14:paraId="69605CA8" w14:textId="77777777" w:rsidTr="00677ADF">
        <w:trPr>
          <w:trHeight w:val="320"/>
          <w:jc w:val="center"/>
        </w:trPr>
        <w:tc>
          <w:tcPr>
            <w:tcW w:w="3332" w:type="dxa"/>
            <w:vAlign w:val="center"/>
          </w:tcPr>
          <w:p w14:paraId="1013E936" w14:textId="23BC7A76" w:rsidR="000474CC" w:rsidRPr="000C65DC" w:rsidRDefault="000474CC" w:rsidP="000474CC">
            <w:pPr>
              <w:rPr>
                <w:sz w:val="16"/>
                <w:szCs w:val="16"/>
              </w:rPr>
            </w:pPr>
            <w:r w:rsidRPr="000C65DC">
              <w:rPr>
                <w:sz w:val="16"/>
                <w:szCs w:val="16"/>
              </w:rPr>
              <w:t>Inventory</w:t>
            </w:r>
            <w:r w:rsidR="000C65DC">
              <w:rPr>
                <w:sz w:val="16"/>
                <w:szCs w:val="16"/>
              </w:rPr>
              <w:t xml:space="preserve"> </w:t>
            </w:r>
            <w:r w:rsidR="000C65DC" w:rsidRPr="000C65DC">
              <w:rPr>
                <w:sz w:val="16"/>
                <w:szCs w:val="16"/>
              </w:rPr>
              <w:t>Module</w:t>
            </w:r>
          </w:p>
        </w:tc>
        <w:tc>
          <w:tcPr>
            <w:tcW w:w="0" w:type="auto"/>
            <w:vAlign w:val="center"/>
          </w:tcPr>
          <w:p w14:paraId="66E66A65" w14:textId="77777777" w:rsidR="000474CC" w:rsidRPr="0082032F" w:rsidRDefault="000474CC" w:rsidP="000474CC">
            <w:pPr>
              <w:rPr>
                <w:b/>
                <w:sz w:val="16"/>
                <w:szCs w:val="16"/>
              </w:rPr>
            </w:pPr>
          </w:p>
        </w:tc>
        <w:tc>
          <w:tcPr>
            <w:tcW w:w="0" w:type="auto"/>
            <w:shd w:val="clear" w:color="auto" w:fill="FFC000"/>
            <w:vAlign w:val="center"/>
          </w:tcPr>
          <w:p w14:paraId="308CA438" w14:textId="77777777" w:rsidR="000474CC" w:rsidRPr="0082032F" w:rsidRDefault="000474CC" w:rsidP="000474CC">
            <w:pPr>
              <w:rPr>
                <w:b/>
                <w:sz w:val="16"/>
                <w:szCs w:val="16"/>
              </w:rPr>
            </w:pPr>
          </w:p>
        </w:tc>
        <w:tc>
          <w:tcPr>
            <w:tcW w:w="0" w:type="auto"/>
            <w:vAlign w:val="center"/>
          </w:tcPr>
          <w:p w14:paraId="1E84D808" w14:textId="77777777" w:rsidR="000474CC" w:rsidRPr="0082032F" w:rsidRDefault="000474CC" w:rsidP="000474CC">
            <w:pPr>
              <w:rPr>
                <w:b/>
                <w:sz w:val="16"/>
                <w:szCs w:val="16"/>
              </w:rPr>
            </w:pPr>
          </w:p>
        </w:tc>
      </w:tr>
      <w:tr w:rsidR="000474CC" w14:paraId="384F4AE2" w14:textId="77777777" w:rsidTr="00677ADF">
        <w:trPr>
          <w:trHeight w:val="320"/>
          <w:jc w:val="center"/>
        </w:trPr>
        <w:tc>
          <w:tcPr>
            <w:tcW w:w="3332" w:type="dxa"/>
            <w:vAlign w:val="center"/>
          </w:tcPr>
          <w:p w14:paraId="30CF8A40" w14:textId="34F0CC4B" w:rsidR="000474CC" w:rsidRPr="000C65DC" w:rsidRDefault="000474CC" w:rsidP="000474CC">
            <w:pPr>
              <w:rPr>
                <w:sz w:val="16"/>
                <w:szCs w:val="16"/>
              </w:rPr>
            </w:pPr>
            <w:r w:rsidRPr="000C65DC">
              <w:rPr>
                <w:sz w:val="16"/>
                <w:szCs w:val="16"/>
              </w:rPr>
              <w:t>Accounting</w:t>
            </w:r>
            <w:r w:rsidR="000C65DC">
              <w:rPr>
                <w:sz w:val="16"/>
                <w:szCs w:val="16"/>
              </w:rPr>
              <w:t xml:space="preserve"> </w:t>
            </w:r>
            <w:r w:rsidR="000C65DC" w:rsidRPr="000C65DC">
              <w:rPr>
                <w:sz w:val="16"/>
                <w:szCs w:val="16"/>
              </w:rPr>
              <w:t>Module</w:t>
            </w:r>
          </w:p>
        </w:tc>
        <w:tc>
          <w:tcPr>
            <w:tcW w:w="0" w:type="auto"/>
            <w:vAlign w:val="center"/>
          </w:tcPr>
          <w:p w14:paraId="24F77E56" w14:textId="77777777" w:rsidR="000474CC" w:rsidRPr="0082032F" w:rsidRDefault="000474CC" w:rsidP="000474CC">
            <w:pPr>
              <w:rPr>
                <w:b/>
                <w:sz w:val="16"/>
                <w:szCs w:val="16"/>
              </w:rPr>
            </w:pPr>
          </w:p>
        </w:tc>
        <w:tc>
          <w:tcPr>
            <w:tcW w:w="0" w:type="auto"/>
            <w:shd w:val="clear" w:color="auto" w:fill="FFC000"/>
            <w:vAlign w:val="center"/>
          </w:tcPr>
          <w:p w14:paraId="45B66EDA" w14:textId="77777777" w:rsidR="000474CC" w:rsidRPr="0082032F" w:rsidRDefault="000474CC" w:rsidP="000474CC">
            <w:pPr>
              <w:rPr>
                <w:b/>
                <w:sz w:val="16"/>
                <w:szCs w:val="16"/>
              </w:rPr>
            </w:pPr>
          </w:p>
        </w:tc>
        <w:tc>
          <w:tcPr>
            <w:tcW w:w="0" w:type="auto"/>
            <w:vAlign w:val="center"/>
          </w:tcPr>
          <w:p w14:paraId="02C77139" w14:textId="77777777" w:rsidR="000474CC" w:rsidRPr="0082032F" w:rsidRDefault="000474CC" w:rsidP="000474CC">
            <w:pPr>
              <w:rPr>
                <w:b/>
                <w:sz w:val="16"/>
                <w:szCs w:val="16"/>
              </w:rPr>
            </w:pPr>
          </w:p>
        </w:tc>
      </w:tr>
      <w:tr w:rsidR="000474CC" w14:paraId="15D83625" w14:textId="77777777" w:rsidTr="00677ADF">
        <w:trPr>
          <w:trHeight w:val="320"/>
          <w:jc w:val="center"/>
        </w:trPr>
        <w:tc>
          <w:tcPr>
            <w:tcW w:w="3332" w:type="dxa"/>
            <w:vAlign w:val="center"/>
          </w:tcPr>
          <w:p w14:paraId="54F89C44" w14:textId="1184E910" w:rsidR="000474CC" w:rsidRPr="000C65DC" w:rsidRDefault="000474CC" w:rsidP="000474CC">
            <w:pPr>
              <w:rPr>
                <w:sz w:val="16"/>
                <w:szCs w:val="16"/>
              </w:rPr>
            </w:pPr>
            <w:r w:rsidRPr="000C65DC">
              <w:rPr>
                <w:sz w:val="16"/>
                <w:szCs w:val="16"/>
              </w:rPr>
              <w:t>POS</w:t>
            </w:r>
            <w:r w:rsidR="000C65DC">
              <w:rPr>
                <w:sz w:val="16"/>
                <w:szCs w:val="16"/>
              </w:rPr>
              <w:t xml:space="preserve"> </w:t>
            </w:r>
            <w:r w:rsidR="000C65DC" w:rsidRPr="000C65DC">
              <w:rPr>
                <w:sz w:val="16"/>
                <w:szCs w:val="16"/>
              </w:rPr>
              <w:t>Module</w:t>
            </w:r>
          </w:p>
        </w:tc>
        <w:tc>
          <w:tcPr>
            <w:tcW w:w="0" w:type="auto"/>
            <w:vAlign w:val="center"/>
          </w:tcPr>
          <w:p w14:paraId="608FB737" w14:textId="77777777" w:rsidR="000474CC" w:rsidRPr="0082032F" w:rsidRDefault="000474CC" w:rsidP="000474CC">
            <w:pPr>
              <w:rPr>
                <w:b/>
                <w:sz w:val="16"/>
                <w:szCs w:val="16"/>
              </w:rPr>
            </w:pPr>
          </w:p>
        </w:tc>
        <w:tc>
          <w:tcPr>
            <w:tcW w:w="0" w:type="auto"/>
            <w:vAlign w:val="center"/>
          </w:tcPr>
          <w:p w14:paraId="0474A302" w14:textId="77777777" w:rsidR="000474CC" w:rsidRPr="0082032F" w:rsidRDefault="000474CC" w:rsidP="000474CC">
            <w:pPr>
              <w:rPr>
                <w:b/>
                <w:sz w:val="16"/>
                <w:szCs w:val="16"/>
              </w:rPr>
            </w:pPr>
          </w:p>
        </w:tc>
        <w:tc>
          <w:tcPr>
            <w:tcW w:w="0" w:type="auto"/>
            <w:shd w:val="clear" w:color="auto" w:fill="FFC000"/>
            <w:vAlign w:val="center"/>
          </w:tcPr>
          <w:p w14:paraId="099E3808" w14:textId="77777777" w:rsidR="000474CC" w:rsidRPr="0082032F" w:rsidRDefault="000474CC" w:rsidP="000474CC">
            <w:pPr>
              <w:rPr>
                <w:b/>
                <w:sz w:val="16"/>
                <w:szCs w:val="16"/>
              </w:rPr>
            </w:pPr>
          </w:p>
        </w:tc>
      </w:tr>
      <w:tr w:rsidR="000474CC" w14:paraId="1108EE07" w14:textId="77777777" w:rsidTr="00677ADF">
        <w:trPr>
          <w:trHeight w:val="320"/>
          <w:jc w:val="center"/>
        </w:trPr>
        <w:tc>
          <w:tcPr>
            <w:tcW w:w="3332" w:type="dxa"/>
            <w:vAlign w:val="center"/>
          </w:tcPr>
          <w:p w14:paraId="22A1D580" w14:textId="6958C422" w:rsidR="000474CC" w:rsidRPr="000C65DC" w:rsidRDefault="000474CC" w:rsidP="000474CC">
            <w:pPr>
              <w:rPr>
                <w:sz w:val="16"/>
                <w:szCs w:val="16"/>
              </w:rPr>
            </w:pPr>
            <w:r w:rsidRPr="000C65DC">
              <w:rPr>
                <w:sz w:val="16"/>
                <w:szCs w:val="16"/>
              </w:rPr>
              <w:t>Cars</w:t>
            </w:r>
            <w:r w:rsidR="000C65DC">
              <w:rPr>
                <w:sz w:val="16"/>
                <w:szCs w:val="16"/>
              </w:rPr>
              <w:t xml:space="preserve"> </w:t>
            </w:r>
            <w:r w:rsidR="000C65DC" w:rsidRPr="000C65DC">
              <w:rPr>
                <w:sz w:val="16"/>
                <w:szCs w:val="16"/>
              </w:rPr>
              <w:t>Module</w:t>
            </w:r>
          </w:p>
        </w:tc>
        <w:tc>
          <w:tcPr>
            <w:tcW w:w="0" w:type="auto"/>
            <w:vAlign w:val="center"/>
          </w:tcPr>
          <w:p w14:paraId="358861D9" w14:textId="77777777" w:rsidR="000474CC" w:rsidRPr="0082032F" w:rsidRDefault="000474CC" w:rsidP="000474CC">
            <w:pPr>
              <w:rPr>
                <w:b/>
                <w:sz w:val="16"/>
                <w:szCs w:val="16"/>
              </w:rPr>
            </w:pPr>
          </w:p>
        </w:tc>
        <w:tc>
          <w:tcPr>
            <w:tcW w:w="0" w:type="auto"/>
            <w:vAlign w:val="center"/>
          </w:tcPr>
          <w:p w14:paraId="4C1E8D36" w14:textId="77777777" w:rsidR="000474CC" w:rsidRPr="0082032F" w:rsidRDefault="000474CC" w:rsidP="000474CC">
            <w:pPr>
              <w:rPr>
                <w:b/>
                <w:sz w:val="16"/>
                <w:szCs w:val="16"/>
              </w:rPr>
            </w:pPr>
          </w:p>
        </w:tc>
        <w:tc>
          <w:tcPr>
            <w:tcW w:w="0" w:type="auto"/>
            <w:shd w:val="clear" w:color="auto" w:fill="FFC000"/>
            <w:vAlign w:val="center"/>
          </w:tcPr>
          <w:p w14:paraId="4B1C201E" w14:textId="77777777" w:rsidR="000474CC" w:rsidRPr="0082032F" w:rsidRDefault="000474CC" w:rsidP="000474CC">
            <w:pPr>
              <w:rPr>
                <w:b/>
                <w:sz w:val="16"/>
                <w:szCs w:val="16"/>
              </w:rPr>
            </w:pPr>
          </w:p>
        </w:tc>
      </w:tr>
      <w:tr w:rsidR="000474CC" w14:paraId="55ABBF5C" w14:textId="77777777" w:rsidTr="00677ADF">
        <w:trPr>
          <w:trHeight w:val="320"/>
          <w:jc w:val="center"/>
        </w:trPr>
        <w:tc>
          <w:tcPr>
            <w:tcW w:w="3332" w:type="dxa"/>
            <w:vAlign w:val="center"/>
          </w:tcPr>
          <w:p w14:paraId="1EA02ED4" w14:textId="29550C94" w:rsidR="000474CC" w:rsidRPr="000C65DC" w:rsidRDefault="000C65DC" w:rsidP="000474CC">
            <w:pPr>
              <w:rPr>
                <w:sz w:val="16"/>
                <w:szCs w:val="16"/>
              </w:rPr>
            </w:pPr>
            <w:r w:rsidRPr="000C65DC">
              <w:rPr>
                <w:sz w:val="16"/>
                <w:szCs w:val="16"/>
              </w:rPr>
              <w:t>Upgrading and Optimization</w:t>
            </w:r>
          </w:p>
        </w:tc>
        <w:tc>
          <w:tcPr>
            <w:tcW w:w="0" w:type="auto"/>
            <w:vAlign w:val="center"/>
          </w:tcPr>
          <w:p w14:paraId="02313BE8" w14:textId="77777777" w:rsidR="000474CC" w:rsidRPr="0082032F" w:rsidRDefault="000474CC" w:rsidP="000474CC">
            <w:pPr>
              <w:rPr>
                <w:b/>
                <w:sz w:val="16"/>
                <w:szCs w:val="16"/>
              </w:rPr>
            </w:pPr>
          </w:p>
        </w:tc>
        <w:tc>
          <w:tcPr>
            <w:tcW w:w="0" w:type="auto"/>
            <w:vAlign w:val="center"/>
          </w:tcPr>
          <w:p w14:paraId="35D3F24C" w14:textId="77777777" w:rsidR="000474CC" w:rsidRPr="0082032F" w:rsidRDefault="000474CC" w:rsidP="000474CC">
            <w:pPr>
              <w:rPr>
                <w:b/>
                <w:sz w:val="16"/>
                <w:szCs w:val="16"/>
              </w:rPr>
            </w:pPr>
          </w:p>
        </w:tc>
        <w:tc>
          <w:tcPr>
            <w:tcW w:w="0" w:type="auto"/>
            <w:shd w:val="clear" w:color="auto" w:fill="FFC000"/>
            <w:vAlign w:val="center"/>
          </w:tcPr>
          <w:p w14:paraId="1F031E3D" w14:textId="77777777" w:rsidR="000474CC" w:rsidRPr="0082032F" w:rsidRDefault="000474CC" w:rsidP="000474CC">
            <w:pPr>
              <w:rPr>
                <w:b/>
                <w:sz w:val="16"/>
                <w:szCs w:val="16"/>
              </w:rPr>
            </w:pPr>
          </w:p>
        </w:tc>
      </w:tr>
    </w:tbl>
    <w:p w14:paraId="38D904EA" w14:textId="77777777" w:rsidR="00FE3C83" w:rsidRDefault="00FE3C83" w:rsidP="00677ADF">
      <w:pPr>
        <w:tabs>
          <w:tab w:val="left" w:pos="288"/>
        </w:tabs>
        <w:spacing w:after="120" w:line="228" w:lineRule="auto"/>
        <w:jc w:val="both"/>
      </w:pPr>
    </w:p>
    <w:p w14:paraId="789E4C56" w14:textId="77777777" w:rsidR="00914DE2" w:rsidRDefault="0082027A">
      <w:pPr>
        <w:pStyle w:val="Heading1"/>
        <w:numPr>
          <w:ilvl w:val="0"/>
          <w:numId w:val="1"/>
        </w:numPr>
      </w:pPr>
      <w:r>
        <w:t>KESIMPULAN</w:t>
      </w:r>
    </w:p>
    <w:p w14:paraId="433C3D28" w14:textId="17439BE2" w:rsidR="00687B23" w:rsidRPr="00E60973" w:rsidRDefault="00E60973" w:rsidP="0038029C">
      <w:pPr>
        <w:tabs>
          <w:tab w:val="left" w:pos="288"/>
        </w:tabs>
        <w:spacing w:after="120" w:line="228" w:lineRule="auto"/>
        <w:ind w:firstLine="288"/>
        <w:jc w:val="both"/>
      </w:pPr>
      <w:r w:rsidRPr="00E60973">
        <w:t xml:space="preserve">The research on Pitcar Service produced documentation about the company's organizational structure and other supporting data within the company, so that it can visualize the mapping of the company's business model using a value chain. In addition, information related to systems and technology was also recorded to carry out a gap analysis. The results of this analysis were then used to design data architecture, </w:t>
      </w:r>
      <w:r w:rsidR="0087267E" w:rsidRPr="00E60973">
        <w:t>application,</w:t>
      </w:r>
      <w:r w:rsidRPr="00E60973">
        <w:t xml:space="preserve"> and technology architecture, and plan the implementation of an integrated information management system for the next 3 years. This process involves the application of Odoo software with several modules including CRM, Sales, Purchase, Inventory, Accounting, POS, Cars, </w:t>
      </w:r>
      <w:r w:rsidR="0087267E" w:rsidRPr="00E60973">
        <w:t>and</w:t>
      </w:r>
      <w:r w:rsidRPr="00E60973">
        <w:t xml:space="preserve"> scheduling to improve and optimize the implementation of an integrated information management system at Pitcar Service.</w:t>
      </w:r>
    </w:p>
    <w:p w14:paraId="04470074" w14:textId="35007111" w:rsidR="00687B23" w:rsidRDefault="00E60973" w:rsidP="001D50FA">
      <w:pPr>
        <w:tabs>
          <w:tab w:val="left" w:pos="288"/>
        </w:tabs>
        <w:spacing w:after="120" w:line="228" w:lineRule="auto"/>
        <w:ind w:firstLine="288"/>
        <w:jc w:val="both"/>
      </w:pPr>
      <w:r w:rsidRPr="00E60973">
        <w:t>It is hoped that future research related to the implementation of information management modules will conduct an in-depth study of the real effects of the implementation of an integrated information management system at Pitcar Service. This research can focus on quantitative and qualitative analysis of operational efficiency improvements, customer service improvements, and the financial impact generated by the system integration. In addition, consideration should also be given to research related to the long-term sustainability of this system in the context of changing business needs and evolving technology.</w:t>
      </w:r>
    </w:p>
    <w:p w14:paraId="11675848" w14:textId="2C609793" w:rsidR="005E7E3D" w:rsidRPr="00786D38" w:rsidRDefault="004E679F" w:rsidP="00786D38">
      <w:pPr>
        <w:pStyle w:val="Heading5"/>
        <w:rPr>
          <w:color w:val="auto"/>
        </w:rPr>
      </w:pPr>
      <w:r w:rsidRPr="004E679F">
        <w:rPr>
          <w:color w:val="auto"/>
        </w:rPr>
        <w:t>ACKNOWLEDGEMENTS</w:t>
      </w:r>
    </w:p>
    <w:p w14:paraId="6F6432C9" w14:textId="3970305E" w:rsidR="00F65469" w:rsidRPr="00CC052A" w:rsidRDefault="00244A57" w:rsidP="00CC052A">
      <w:pPr>
        <w:tabs>
          <w:tab w:val="left" w:pos="288"/>
        </w:tabs>
        <w:spacing w:after="120" w:line="228" w:lineRule="auto"/>
        <w:ind w:firstLine="288"/>
        <w:jc w:val="both"/>
        <w:rPr>
          <w:color w:val="auto"/>
        </w:rPr>
      </w:pPr>
      <w:r w:rsidRPr="00244A57">
        <w:rPr>
          <w:color w:val="auto"/>
        </w:rPr>
        <w:t>The source of this data comes from observations and interviews with the owner of Pitcar Service, therefore we would like to thank Pitcar Service and friends who have contributed to the process of completing the research so that this research can be completed well.</w:t>
      </w:r>
    </w:p>
    <w:p w14:paraId="62E443F3" w14:textId="610D5A08" w:rsidR="00C06806" w:rsidRPr="000603D7" w:rsidRDefault="00786D38" w:rsidP="000603D7">
      <w:pPr>
        <w:pStyle w:val="Heading5"/>
      </w:pPr>
      <w:r>
        <w:t>DAFTAR PUSTAKA</w:t>
      </w:r>
    </w:p>
    <w:p w14:paraId="47B27C1A" w14:textId="00B48BF2" w:rsidR="00EE5DBA" w:rsidRPr="00EE5DBA" w:rsidRDefault="00C06806" w:rsidP="00EE5DBA">
      <w:pPr>
        <w:autoSpaceDE w:val="0"/>
        <w:autoSpaceDN w:val="0"/>
        <w:adjustRightInd w:val="0"/>
        <w:ind w:left="640" w:hanging="640"/>
        <w:jc w:val="both"/>
        <w:rPr>
          <w:noProof/>
          <w:sz w:val="18"/>
          <w:szCs w:val="24"/>
        </w:rPr>
      </w:pPr>
      <w:r w:rsidRPr="00C06806">
        <w:rPr>
          <w:b/>
          <w:sz w:val="18"/>
          <w:szCs w:val="18"/>
        </w:rPr>
        <w:fldChar w:fldCharType="begin" w:fldLock="1"/>
      </w:r>
      <w:r w:rsidRPr="00C06806">
        <w:rPr>
          <w:b/>
          <w:sz w:val="18"/>
          <w:szCs w:val="18"/>
        </w:rPr>
        <w:instrText xml:space="preserve">ADDIN Mendeley Bibliography CSL_BIBLIOGRAPHY </w:instrText>
      </w:r>
      <w:r w:rsidRPr="00C06806">
        <w:rPr>
          <w:b/>
          <w:sz w:val="18"/>
          <w:szCs w:val="18"/>
        </w:rPr>
        <w:fldChar w:fldCharType="separate"/>
      </w:r>
      <w:r w:rsidR="00EE5DBA" w:rsidRPr="00EE5DBA">
        <w:rPr>
          <w:noProof/>
          <w:sz w:val="18"/>
          <w:szCs w:val="24"/>
        </w:rPr>
        <w:t>[1]</w:t>
      </w:r>
      <w:r w:rsidR="00EE5DBA" w:rsidRPr="00EE5DBA">
        <w:rPr>
          <w:noProof/>
          <w:sz w:val="18"/>
          <w:szCs w:val="24"/>
        </w:rPr>
        <w:tab/>
        <w:t xml:space="preserve">E. P. Noman, A. Wahju, R. Emanuel, F. T. Industri, U. Atma, and J. Yogyakarta, “ENTERPRISE ARCHITECTURE PLANNING PADA PT LINGKAR INOVASI NUSANTARA UNTUK MANAJEMEN,” </w:t>
      </w:r>
      <w:r w:rsidR="00EE5DBA" w:rsidRPr="00EE5DBA">
        <w:rPr>
          <w:i/>
          <w:iCs/>
          <w:noProof/>
          <w:sz w:val="18"/>
          <w:szCs w:val="24"/>
        </w:rPr>
        <w:t>Indones. J. Inf. Syst.</w:t>
      </w:r>
      <w:r w:rsidR="00EE5DBA" w:rsidRPr="00EE5DBA">
        <w:rPr>
          <w:noProof/>
          <w:sz w:val="18"/>
          <w:szCs w:val="24"/>
        </w:rPr>
        <w:t>, vol. 6, pp. 211–219, 2023, [Online]. Available: EAP, enterprise architecture planning, sistem informasi, manajemen proyek, perangkat lunak, odoo</w:t>
      </w:r>
    </w:p>
    <w:p w14:paraId="254FD04E"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[2]</w:t>
      </w:r>
      <w:r w:rsidRPr="00EE5DBA">
        <w:rPr>
          <w:noProof/>
          <w:sz w:val="18"/>
          <w:szCs w:val="24"/>
        </w:rPr>
        <w:tab/>
        <w:t xml:space="preserve">Clemment Marvello Fedihartono, Nerissa Arcellya Virjannah, and Muhammad Yasin, “Analisis Pengaruh Transformasi Struktural Pada Bidang Teknologi Terhadap Kemajuan Industri Di Kota Surabaya,” </w:t>
      </w:r>
      <w:r w:rsidRPr="00EE5DBA">
        <w:rPr>
          <w:i/>
          <w:iCs/>
          <w:noProof/>
          <w:sz w:val="18"/>
          <w:szCs w:val="24"/>
        </w:rPr>
        <w:t>Wawasan  J. Ilmu Manajemen, Ekon. dan Kewirausahaan</w:t>
      </w:r>
      <w:r w:rsidRPr="00EE5DBA">
        <w:rPr>
          <w:noProof/>
          <w:sz w:val="18"/>
          <w:szCs w:val="24"/>
        </w:rPr>
        <w:t>, vol. 1, no. 3, pp. 80–94, 2023, doi: 10.58192/wawasan.v1i3.883.</w:t>
      </w:r>
    </w:p>
    <w:p w14:paraId="01F71888"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[3]</w:t>
      </w:r>
      <w:r w:rsidRPr="00EE5DBA">
        <w:rPr>
          <w:noProof/>
          <w:sz w:val="18"/>
          <w:szCs w:val="24"/>
        </w:rPr>
        <w:tab/>
        <w:t xml:space="preserve">Mahyadi, “Sistem Informasi Manajemen Terhadap Kinerja Organisasi,” </w:t>
      </w:r>
      <w:r w:rsidRPr="00EE5DBA">
        <w:rPr>
          <w:i/>
          <w:iCs/>
          <w:noProof/>
          <w:sz w:val="18"/>
          <w:szCs w:val="24"/>
        </w:rPr>
        <w:t>Inisiat. J. Ekon. Akunt. dan Manaj.</w:t>
      </w:r>
      <w:r w:rsidRPr="00EE5DBA">
        <w:rPr>
          <w:noProof/>
          <w:sz w:val="18"/>
          <w:szCs w:val="24"/>
        </w:rPr>
        <w:t xml:space="preserve">, vol. 2, no. 2, </w:t>
      </w:r>
      <w:r w:rsidRPr="00EE5DBA">
        <w:rPr>
          <w:noProof/>
          <w:sz w:val="18"/>
          <w:szCs w:val="24"/>
        </w:rPr>
        <w:lastRenderedPageBreak/>
        <w:t>pp. 301–311, 2023.</w:t>
      </w:r>
    </w:p>
    <w:p w14:paraId="7F74C4DC"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[4]</w:t>
      </w:r>
      <w:r w:rsidRPr="00EE5DBA">
        <w:rPr>
          <w:noProof/>
          <w:sz w:val="18"/>
          <w:szCs w:val="24"/>
        </w:rPr>
        <w:tab/>
        <w:t xml:space="preserve">E. S. Eriana and S. Farizy, </w:t>
      </w:r>
      <w:r w:rsidRPr="00EE5DBA">
        <w:rPr>
          <w:i/>
          <w:iCs/>
          <w:noProof/>
          <w:sz w:val="18"/>
          <w:szCs w:val="24"/>
        </w:rPr>
        <w:t>Sistem Informasi Manajemen</w:t>
      </w:r>
      <w:r w:rsidRPr="00EE5DBA">
        <w:rPr>
          <w:noProof/>
          <w:sz w:val="18"/>
          <w:szCs w:val="24"/>
        </w:rPr>
        <w:t>, no. 1. 2021. [Online]. Available: http://max21487.blogspot.com/2012/04/tujuan-sistem-informasi-manajemen.html</w:t>
      </w:r>
    </w:p>
    <w:p w14:paraId="3DB1399D"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[5]</w:t>
      </w:r>
      <w:r w:rsidRPr="00EE5DBA">
        <w:rPr>
          <w:noProof/>
          <w:sz w:val="18"/>
          <w:szCs w:val="24"/>
        </w:rPr>
        <w:tab/>
        <w:t xml:space="preserve">S. N. Azizah, </w:t>
      </w:r>
      <w:r w:rsidRPr="00EE5DBA">
        <w:rPr>
          <w:i/>
          <w:iCs/>
          <w:noProof/>
          <w:sz w:val="18"/>
          <w:szCs w:val="24"/>
        </w:rPr>
        <w:t>MANAJEMEN KINERJA</w:t>
      </w:r>
      <w:r w:rsidRPr="00EE5DBA">
        <w:rPr>
          <w:noProof/>
          <w:sz w:val="18"/>
          <w:szCs w:val="24"/>
        </w:rPr>
        <w:t>. Pekalongan: PT. Nasya Expanding Management, 2021. [Online]. Available: https://books.google.co.id/books?hl=id&amp;lr=&amp;id=kaJGEAAAQBAJ&amp;oi=fnd&amp;pg=PR1&amp;dq=Manajemen+melibatkan+seluruh+individu+dalam+suatu+organisasi+dalam+proses+terpadu+yang+mencakup+perencanaan,+pengorganisasian,+pelaksanaan,+dan+pengendalian+berbagai+aktivitas&amp;ots</w:t>
      </w:r>
    </w:p>
    <w:p w14:paraId="52FC1905"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[6]</w:t>
      </w:r>
      <w:r w:rsidRPr="00EE5DBA">
        <w:rPr>
          <w:noProof/>
          <w:sz w:val="18"/>
          <w:szCs w:val="24"/>
        </w:rPr>
        <w:tab/>
        <w:t xml:space="preserve">N. Cahyadi </w:t>
      </w:r>
      <w:r w:rsidRPr="00EE5DBA">
        <w:rPr>
          <w:i/>
          <w:iCs/>
          <w:noProof/>
          <w:sz w:val="18"/>
          <w:szCs w:val="24"/>
        </w:rPr>
        <w:t>et al.</w:t>
      </w:r>
      <w:r w:rsidRPr="00EE5DBA">
        <w:rPr>
          <w:noProof/>
          <w:sz w:val="18"/>
          <w:szCs w:val="24"/>
        </w:rPr>
        <w:t xml:space="preserve">, </w:t>
      </w:r>
      <w:r w:rsidRPr="00EE5DBA">
        <w:rPr>
          <w:i/>
          <w:iCs/>
          <w:noProof/>
          <w:sz w:val="18"/>
          <w:szCs w:val="24"/>
        </w:rPr>
        <w:t>Konsep Dasar Manajemen Strategi</w:t>
      </w:r>
      <w:r w:rsidRPr="00EE5DBA">
        <w:rPr>
          <w:noProof/>
          <w:sz w:val="18"/>
          <w:szCs w:val="24"/>
        </w:rPr>
        <w:t>, 1st ed. Kota Batam: Yayasan Cendekia Mulia Mandiri, 2023. [Online]. Available: https://books.google.co.id/books?hl=id&amp;lr=&amp;id=Nmy2EAAAQBAJ&amp;oi=fnd&amp;pg=PA1&amp;dq=Tujuan+manajemen+adalah+untuk+mengarahkan+pencapaian+tujuan+yang+telah+ditetapkan+oleh+organisasi,+dan+proses+ini+terus+berlangsung+secara+berkesinambungan+seiring+berjalannya+wak</w:t>
      </w:r>
    </w:p>
    <w:p w14:paraId="2C58BE9E"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[7]</w:t>
      </w:r>
      <w:r w:rsidRPr="00EE5DBA">
        <w:rPr>
          <w:noProof/>
          <w:sz w:val="18"/>
          <w:szCs w:val="24"/>
        </w:rPr>
        <w:tab/>
        <w:t xml:space="preserve">F. Rahmadi, M. Munisa, S. Rozana, C. Rangkuti, R. Ependi, and E. Harianto, “Pengembangan Manajemen Sekolah Terintegrasi Berbasis Sistem Informasi di Sumatera Utara,” </w:t>
      </w:r>
      <w:r w:rsidRPr="00EE5DBA">
        <w:rPr>
          <w:i/>
          <w:iCs/>
          <w:noProof/>
          <w:sz w:val="18"/>
          <w:szCs w:val="24"/>
        </w:rPr>
        <w:t>Fitrah J. Islam. Educ.</w:t>
      </w:r>
      <w:r w:rsidRPr="00EE5DBA">
        <w:rPr>
          <w:noProof/>
          <w:sz w:val="18"/>
          <w:szCs w:val="24"/>
        </w:rPr>
        <w:t>, vol. 2, no. 2, pp. 96–109, 2021, doi: 10.53802/fitrah.v2i2.64.</w:t>
      </w:r>
    </w:p>
    <w:p w14:paraId="63957928"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[8]</w:t>
      </w:r>
      <w:r w:rsidRPr="00EE5DBA">
        <w:rPr>
          <w:noProof/>
          <w:sz w:val="18"/>
          <w:szCs w:val="24"/>
        </w:rPr>
        <w:tab/>
        <w:t xml:space="preserve">I. Febrianti </w:t>
      </w:r>
      <w:r w:rsidRPr="00EE5DBA">
        <w:rPr>
          <w:i/>
          <w:iCs/>
          <w:noProof/>
          <w:sz w:val="18"/>
          <w:szCs w:val="24"/>
        </w:rPr>
        <w:t>et al.</w:t>
      </w:r>
      <w:r w:rsidRPr="00EE5DBA">
        <w:rPr>
          <w:noProof/>
          <w:sz w:val="18"/>
          <w:szCs w:val="24"/>
        </w:rPr>
        <w:t xml:space="preserve">, “PENGARUH PENGGUNAAN TEKNOLOGI INFORMASI DALAM MANAJEMEN PERENCANAAN PENDIDIKAN UNTUK MENINGKATKAN EFISIENSI PENDIDIKAN,” </w:t>
      </w:r>
      <w:r w:rsidRPr="00EE5DBA">
        <w:rPr>
          <w:i/>
          <w:iCs/>
          <w:noProof/>
          <w:sz w:val="18"/>
          <w:szCs w:val="24"/>
        </w:rPr>
        <w:t>Environ. Res.</w:t>
      </w:r>
      <w:r w:rsidRPr="00EE5DBA">
        <w:rPr>
          <w:noProof/>
          <w:sz w:val="18"/>
          <w:szCs w:val="24"/>
        </w:rPr>
        <w:t>, vol. 151, no. 1, pp. 130–144, 2023, [Online]. Available: http://dx.doi.org/10.1016/j.envres.2016.07.033</w:t>
      </w:r>
    </w:p>
    <w:p w14:paraId="7855D17D"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[9]</w:t>
      </w:r>
      <w:r w:rsidRPr="00EE5DBA">
        <w:rPr>
          <w:noProof/>
          <w:sz w:val="18"/>
          <w:szCs w:val="24"/>
        </w:rPr>
        <w:tab/>
        <w:t xml:space="preserve">A. Dharmalau, Y. Suhanda, and L. Nurlaela, “PERANCANGAN SISTEM INFORMASI PELAYANAN PURNA JUAL BERBASIS CUSTOMER RELATIONSHIP MANAGEMENT,” </w:t>
      </w:r>
      <w:r w:rsidRPr="00EE5DBA">
        <w:rPr>
          <w:i/>
          <w:iCs/>
          <w:noProof/>
          <w:sz w:val="18"/>
          <w:szCs w:val="24"/>
        </w:rPr>
        <w:t>J. REKAYASA Inf. SWADHARMA</w:t>
      </w:r>
      <w:r w:rsidRPr="00EE5DBA">
        <w:rPr>
          <w:noProof/>
          <w:sz w:val="18"/>
          <w:szCs w:val="24"/>
        </w:rPr>
        <w:t>, vol. 01, no. 01, pp. 1–8, 2021.</w:t>
      </w:r>
    </w:p>
    <w:p w14:paraId="0F52A013"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[10]</w:t>
      </w:r>
      <w:r w:rsidRPr="00EE5DBA">
        <w:rPr>
          <w:noProof/>
          <w:sz w:val="18"/>
          <w:szCs w:val="24"/>
        </w:rPr>
        <w:tab/>
        <w:t xml:space="preserve">S. Aula, S. Hanoum, and P. Prihananto, “Peran Manajemen Sumber Daya Manusia dalam Meningkatkan Resiliensi Organisasi: Sebuah Studi Literatur,” </w:t>
      </w:r>
      <w:r w:rsidRPr="00EE5DBA">
        <w:rPr>
          <w:i/>
          <w:iCs/>
          <w:noProof/>
          <w:sz w:val="18"/>
          <w:szCs w:val="24"/>
        </w:rPr>
        <w:t>J. Sains dan Seni ITS</w:t>
      </w:r>
      <w:r w:rsidRPr="00EE5DBA">
        <w:rPr>
          <w:noProof/>
          <w:sz w:val="18"/>
          <w:szCs w:val="24"/>
        </w:rPr>
        <w:t>, vol. 11, no. 1, 2022, doi: 10.12962/j23373520.v11i1.67483.</w:t>
      </w:r>
    </w:p>
    <w:p w14:paraId="6FD3AF86"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[11]</w:t>
      </w:r>
      <w:r w:rsidRPr="00EE5DBA">
        <w:rPr>
          <w:noProof/>
          <w:sz w:val="18"/>
          <w:szCs w:val="24"/>
        </w:rPr>
        <w:tab/>
        <w:t xml:space="preserve">Y. M. Indey </w:t>
      </w:r>
      <w:r w:rsidRPr="00EE5DBA">
        <w:rPr>
          <w:i/>
          <w:iCs/>
          <w:noProof/>
          <w:sz w:val="18"/>
          <w:szCs w:val="24"/>
        </w:rPr>
        <w:t>et al.</w:t>
      </w:r>
      <w:r w:rsidRPr="00EE5DBA">
        <w:rPr>
          <w:noProof/>
          <w:sz w:val="18"/>
          <w:szCs w:val="24"/>
        </w:rPr>
        <w:t xml:space="preserve">, “Perencanaan Arsitektur SI / TI Pada Universitas Ottow Geissler Papua Menggunakan Enterprise Architecture Planning,” </w:t>
      </w:r>
      <w:r w:rsidRPr="00EE5DBA">
        <w:rPr>
          <w:i/>
          <w:iCs/>
          <w:noProof/>
          <w:sz w:val="18"/>
          <w:szCs w:val="24"/>
        </w:rPr>
        <w:t>J. Tek. Inform. dan Sist. Infromasi</w:t>
      </w:r>
      <w:r w:rsidRPr="00EE5DBA">
        <w:rPr>
          <w:noProof/>
          <w:sz w:val="18"/>
          <w:szCs w:val="24"/>
        </w:rPr>
        <w:t>, vol. 9, no. 4, pp. 3119–3131, 2022.</w:t>
      </w:r>
    </w:p>
    <w:p w14:paraId="2701917B"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[12]</w:t>
      </w:r>
      <w:r w:rsidRPr="00EE5DBA">
        <w:rPr>
          <w:noProof/>
          <w:sz w:val="18"/>
          <w:szCs w:val="24"/>
        </w:rPr>
        <w:tab/>
        <w:t xml:space="preserve">N. S. Sasue and A. F. Wijaya, “Perencanaan Strategis Sistem Informasi Menggunakan Enterprise Architecture Planning (Eap) Framework,” </w:t>
      </w:r>
      <w:r w:rsidRPr="00EE5DBA">
        <w:rPr>
          <w:i/>
          <w:iCs/>
          <w:noProof/>
          <w:sz w:val="18"/>
          <w:szCs w:val="24"/>
        </w:rPr>
        <w:t>J. Bina Komput.</w:t>
      </w:r>
      <w:r w:rsidRPr="00EE5DBA">
        <w:rPr>
          <w:noProof/>
          <w:sz w:val="18"/>
          <w:szCs w:val="24"/>
        </w:rPr>
        <w:t>, vol. 2, no. 2, pp. 79–87, 2020, doi: 10.33557/binakomputer.v2i2.919.</w:t>
      </w:r>
    </w:p>
    <w:p w14:paraId="0236E172"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[13]</w:t>
      </w:r>
      <w:r w:rsidRPr="00EE5DBA">
        <w:rPr>
          <w:noProof/>
          <w:sz w:val="18"/>
          <w:szCs w:val="24"/>
        </w:rPr>
        <w:tab/>
        <w:t xml:space="preserve">R. Swastika and I. Ariyati, “Sistem Inventory Berbasis Cloud Enterprise Resource Planning Menggunakan ODOO 16,” </w:t>
      </w:r>
      <w:r w:rsidRPr="00EE5DBA">
        <w:rPr>
          <w:i/>
          <w:iCs/>
          <w:noProof/>
          <w:sz w:val="18"/>
          <w:szCs w:val="24"/>
        </w:rPr>
        <w:t>J. Students’ Res. Comput. Sience</w:t>
      </w:r>
      <w:r w:rsidRPr="00EE5DBA">
        <w:rPr>
          <w:noProof/>
          <w:sz w:val="18"/>
          <w:szCs w:val="24"/>
        </w:rPr>
        <w:t>, vol. 4, no. 1, pp. 53–62, 2023.</w:t>
      </w:r>
    </w:p>
    <w:p w14:paraId="0E738A04"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[14]</w:t>
      </w:r>
      <w:r w:rsidRPr="00EE5DBA">
        <w:rPr>
          <w:noProof/>
          <w:sz w:val="18"/>
          <w:szCs w:val="24"/>
        </w:rPr>
        <w:tab/>
        <w:t xml:space="preserve">Pitcar Service, “Layanan Pitcar Service,” </w:t>
      </w:r>
      <w:r w:rsidRPr="00EE5DBA">
        <w:rPr>
          <w:i/>
          <w:iCs/>
          <w:noProof/>
          <w:sz w:val="18"/>
          <w:szCs w:val="24"/>
        </w:rPr>
        <w:t>Pitcar Service</w:t>
      </w:r>
      <w:r w:rsidRPr="00EE5DBA">
        <w:rPr>
          <w:noProof/>
          <w:sz w:val="18"/>
          <w:szCs w:val="24"/>
        </w:rPr>
        <w:t>, 2023. https://pitcar.co.id/layanan/ (accessed Jun. 10, 2023).</w:t>
      </w:r>
    </w:p>
    <w:p w14:paraId="01826665"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[15]</w:t>
      </w:r>
      <w:r w:rsidRPr="00EE5DBA">
        <w:rPr>
          <w:noProof/>
          <w:sz w:val="18"/>
          <w:szCs w:val="24"/>
        </w:rPr>
        <w:tab/>
        <w:t xml:space="preserve">M. Eka Apriyani, M. R. Ardiansyah, and B. Hadi Wijaya, “Perancangan Enterprise Resource Planning untuk Perencanaan Sumber Daya pada Industri Peternakan Unggas </w:t>
      </w:r>
      <w:r w:rsidRPr="00EE5DBA">
        <w:rPr>
          <w:noProof/>
          <w:sz w:val="18"/>
          <w:szCs w:val="24"/>
        </w:rPr>
        <w:t xml:space="preserve">menggunakan Odoo,” </w:t>
      </w:r>
      <w:r w:rsidRPr="00EE5DBA">
        <w:rPr>
          <w:i/>
          <w:iCs/>
          <w:noProof/>
          <w:sz w:val="18"/>
          <w:szCs w:val="24"/>
        </w:rPr>
        <w:t>J. Minfo Polgan</w:t>
      </w:r>
      <w:r w:rsidRPr="00EE5DBA">
        <w:rPr>
          <w:noProof/>
          <w:sz w:val="18"/>
          <w:szCs w:val="24"/>
        </w:rPr>
        <w:t>, vol. 12, no. 1, pp. 1014–1021, 2023, doi: 10.33395/jmp.v12i1.12551.</w:t>
      </w:r>
    </w:p>
    <w:p w14:paraId="029ED7E2"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[16]</w:t>
      </w:r>
      <w:r w:rsidRPr="00EE5DBA">
        <w:rPr>
          <w:noProof/>
          <w:sz w:val="18"/>
          <w:szCs w:val="24"/>
        </w:rPr>
        <w:tab/>
        <w:t xml:space="preserve">P. Yunita, A. Salsabila, K. Anggirani, and S. I. Sari, “Perencanaan Arsitektur Enterprise Pada Labor Komputer STMIK Dumai Dengan Enterprise Architecture Planning,” </w:t>
      </w:r>
      <w:r w:rsidRPr="00EE5DBA">
        <w:rPr>
          <w:i/>
          <w:iCs/>
          <w:noProof/>
          <w:sz w:val="18"/>
          <w:szCs w:val="24"/>
        </w:rPr>
        <w:t>Eng. Technol. Int. J.</w:t>
      </w:r>
      <w:r w:rsidRPr="00EE5DBA">
        <w:rPr>
          <w:noProof/>
          <w:sz w:val="18"/>
          <w:szCs w:val="24"/>
        </w:rPr>
        <w:t>, vol. 4, no. 03, pp. 176–184, 2022, doi: 10.55642/eatij.v4i03.246.</w:t>
      </w:r>
    </w:p>
    <w:p w14:paraId="22CCAC81"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[17]</w:t>
      </w:r>
      <w:r w:rsidRPr="00EE5DBA">
        <w:rPr>
          <w:noProof/>
          <w:sz w:val="18"/>
          <w:szCs w:val="24"/>
        </w:rPr>
        <w:tab/>
        <w:t xml:space="preserve">W. Arya and C. Fibriani, “Perencanaan Strategis Sistem Informasi menggunakan Metode Enterprise Architecture Planning Framework,” </w:t>
      </w:r>
      <w:r w:rsidRPr="00EE5DBA">
        <w:rPr>
          <w:i/>
          <w:iCs/>
          <w:noProof/>
          <w:sz w:val="18"/>
          <w:szCs w:val="24"/>
        </w:rPr>
        <w:t>J. Locus Penelit. dan Pengabdi.</w:t>
      </w:r>
      <w:r w:rsidRPr="00EE5DBA">
        <w:rPr>
          <w:noProof/>
          <w:sz w:val="18"/>
          <w:szCs w:val="24"/>
        </w:rPr>
        <w:t>, vol. 1, no. 03, pp. 169–178, 2022, doi: 10.36418/locus.v1i03.28.</w:t>
      </w:r>
    </w:p>
    <w:p w14:paraId="2102A711" w14:textId="77777777" w:rsidR="00EE5DBA" w:rsidRPr="00EE5DBA" w:rsidRDefault="00EE5DBA" w:rsidP="00EE5DBA">
      <w:pPr>
        <w:autoSpaceDE w:val="0"/>
        <w:autoSpaceDN w:val="0"/>
        <w:adjustRightInd w:val="0"/>
        <w:ind w:left="640" w:hanging="640"/>
        <w:jc w:val="both"/>
        <w:rPr>
          <w:noProof/>
          <w:sz w:val="18"/>
          <w:szCs w:val="24"/>
        </w:rPr>
      </w:pPr>
      <w:r w:rsidRPr="00EE5DBA">
        <w:rPr>
          <w:noProof/>
          <w:sz w:val="18"/>
          <w:szCs w:val="24"/>
        </w:rPr>
        <w:t>[18]</w:t>
      </w:r>
      <w:r w:rsidRPr="00EE5DBA">
        <w:rPr>
          <w:noProof/>
          <w:sz w:val="18"/>
          <w:szCs w:val="24"/>
        </w:rPr>
        <w:tab/>
        <w:t xml:space="preserve">D. Fitriani, “Peranan Sistem Informasi Manajemen Terhadap Perkembangan E-Commerce Dalam Pengambilan Keputusan Bagi Usaha Umkm,” </w:t>
      </w:r>
      <w:r w:rsidRPr="00EE5DBA">
        <w:rPr>
          <w:i/>
          <w:iCs/>
          <w:noProof/>
          <w:sz w:val="18"/>
          <w:szCs w:val="24"/>
        </w:rPr>
        <w:t>Jkpim  J. Kaji. dan Penal. Ilmu Manaj.</w:t>
      </w:r>
      <w:r w:rsidRPr="00EE5DBA">
        <w:rPr>
          <w:noProof/>
          <w:sz w:val="18"/>
          <w:szCs w:val="24"/>
        </w:rPr>
        <w:t>, vol. 1, no. 1, pp. 1–14, 2023.</w:t>
      </w:r>
    </w:p>
    <w:p w14:paraId="7DD00C54" w14:textId="77777777" w:rsidR="00EE5DBA" w:rsidRDefault="00EE5DBA" w:rsidP="00EE5DBA">
      <w:pPr>
        <w:autoSpaceDE w:val="0"/>
        <w:autoSpaceDN w:val="0"/>
        <w:adjustRightInd w:val="0"/>
        <w:ind w:left="640" w:hanging="640"/>
        <w:jc w:val="both"/>
        <w:rPr>
          <w:noProof/>
          <w:sz w:val="18"/>
          <w:szCs w:val="24"/>
        </w:rPr>
      </w:pPr>
      <w:r w:rsidRPr="00EE5DBA">
        <w:rPr>
          <w:noProof/>
          <w:sz w:val="18"/>
          <w:szCs w:val="24"/>
        </w:rPr>
        <w:t>[19]</w:t>
      </w:r>
      <w:r w:rsidRPr="00EE5DBA">
        <w:rPr>
          <w:noProof/>
          <w:sz w:val="18"/>
          <w:szCs w:val="24"/>
        </w:rPr>
        <w:tab/>
        <w:t xml:space="preserve">Franky, Binastya Anggara Sekti, and Nizirwan Anwar, “Analisis dan Implementasi Proses Bisnis Penjualan dan Pengelolaan Inventory Berbasis ERP Odoo,” </w:t>
      </w:r>
      <w:r w:rsidRPr="00EE5DBA">
        <w:rPr>
          <w:i/>
          <w:iCs/>
          <w:noProof/>
          <w:sz w:val="18"/>
          <w:szCs w:val="24"/>
        </w:rPr>
        <w:t>IKRA-ITH Inform.  J. Komput. dan Inform.</w:t>
      </w:r>
      <w:r w:rsidRPr="00EE5DBA">
        <w:rPr>
          <w:noProof/>
          <w:sz w:val="18"/>
          <w:szCs w:val="24"/>
        </w:rPr>
        <w:t>, vol. 8, no. 1, pp. 242–251, 2024, doi: 10.37817/ikraith-informatika.v8i1.3218.</w:t>
      </w:r>
    </w:p>
    <w:p w14:paraId="07897D99" w14:textId="77777777" w:rsidR="001D50FA" w:rsidRDefault="001D50FA" w:rsidP="00EE5DBA">
      <w:pPr>
        <w:autoSpaceDE w:val="0"/>
        <w:autoSpaceDN w:val="0"/>
        <w:adjustRightInd w:val="0"/>
        <w:ind w:left="640" w:hanging="640"/>
        <w:jc w:val="both"/>
        <w:rPr>
          <w:noProof/>
          <w:sz w:val="18"/>
          <w:szCs w:val="24"/>
        </w:rPr>
      </w:pPr>
    </w:p>
    <w:p w14:paraId="6DCCCE05" w14:textId="77777777" w:rsidR="001D50FA" w:rsidRDefault="001D50FA" w:rsidP="00EE5DBA">
      <w:pPr>
        <w:autoSpaceDE w:val="0"/>
        <w:autoSpaceDN w:val="0"/>
        <w:adjustRightInd w:val="0"/>
        <w:ind w:left="640" w:hanging="640"/>
        <w:jc w:val="both"/>
        <w:rPr>
          <w:noProof/>
          <w:sz w:val="18"/>
          <w:szCs w:val="24"/>
        </w:rPr>
      </w:pPr>
    </w:p>
    <w:p w14:paraId="1198FBCC" w14:textId="77777777" w:rsidR="001D50FA" w:rsidRDefault="001D50FA" w:rsidP="00EE5DBA">
      <w:pPr>
        <w:autoSpaceDE w:val="0"/>
        <w:autoSpaceDN w:val="0"/>
        <w:adjustRightInd w:val="0"/>
        <w:ind w:left="640" w:hanging="640"/>
        <w:jc w:val="both"/>
        <w:rPr>
          <w:noProof/>
          <w:sz w:val="18"/>
          <w:szCs w:val="24"/>
        </w:rPr>
      </w:pPr>
    </w:p>
    <w:p w14:paraId="4727C8AF" w14:textId="77777777" w:rsidR="001D50FA" w:rsidRDefault="001D50FA" w:rsidP="00EE5DBA">
      <w:pPr>
        <w:autoSpaceDE w:val="0"/>
        <w:autoSpaceDN w:val="0"/>
        <w:adjustRightInd w:val="0"/>
        <w:ind w:left="640" w:hanging="640"/>
        <w:jc w:val="both"/>
        <w:rPr>
          <w:noProof/>
          <w:sz w:val="18"/>
          <w:szCs w:val="24"/>
        </w:rPr>
      </w:pPr>
    </w:p>
    <w:p w14:paraId="3A831D7D" w14:textId="77777777" w:rsidR="001D50FA" w:rsidRDefault="001D50FA" w:rsidP="00EE5DBA">
      <w:pPr>
        <w:autoSpaceDE w:val="0"/>
        <w:autoSpaceDN w:val="0"/>
        <w:adjustRightInd w:val="0"/>
        <w:ind w:left="640" w:hanging="640"/>
        <w:jc w:val="both"/>
        <w:rPr>
          <w:noProof/>
          <w:sz w:val="18"/>
          <w:szCs w:val="24"/>
        </w:rPr>
      </w:pPr>
    </w:p>
    <w:p w14:paraId="5EC0C5F2" w14:textId="77777777" w:rsidR="00EE5DBA" w:rsidRDefault="00EE5DBA" w:rsidP="00EE5DBA">
      <w:pPr>
        <w:autoSpaceDE w:val="0"/>
        <w:autoSpaceDN w:val="0"/>
        <w:adjustRightInd w:val="0"/>
        <w:ind w:left="640" w:hanging="640"/>
        <w:jc w:val="both"/>
        <w:rPr>
          <w:noProof/>
          <w:sz w:val="18"/>
          <w:szCs w:val="24"/>
        </w:rPr>
      </w:pPr>
    </w:p>
    <w:p w14:paraId="56F51E7F" w14:textId="77777777" w:rsidR="00EE5DBA" w:rsidRDefault="00EE5DBA" w:rsidP="00EE5DBA">
      <w:pPr>
        <w:autoSpaceDE w:val="0"/>
        <w:autoSpaceDN w:val="0"/>
        <w:adjustRightInd w:val="0"/>
        <w:ind w:left="640" w:hanging="640"/>
        <w:jc w:val="both"/>
        <w:rPr>
          <w:noProof/>
          <w:sz w:val="18"/>
          <w:szCs w:val="24"/>
        </w:rPr>
      </w:pPr>
    </w:p>
    <w:p w14:paraId="508B3635" w14:textId="77777777" w:rsidR="00EE5DBA" w:rsidRDefault="00EE5DBA" w:rsidP="00EE5DBA">
      <w:pPr>
        <w:autoSpaceDE w:val="0"/>
        <w:autoSpaceDN w:val="0"/>
        <w:adjustRightInd w:val="0"/>
        <w:ind w:left="640" w:hanging="640"/>
        <w:jc w:val="both"/>
        <w:rPr>
          <w:noProof/>
          <w:sz w:val="18"/>
          <w:szCs w:val="24"/>
        </w:rPr>
      </w:pPr>
    </w:p>
    <w:p w14:paraId="3CE30FC0" w14:textId="77777777" w:rsidR="001D50FA" w:rsidRDefault="001D50FA" w:rsidP="00EE5DBA">
      <w:pPr>
        <w:autoSpaceDE w:val="0"/>
        <w:autoSpaceDN w:val="0"/>
        <w:adjustRightInd w:val="0"/>
        <w:ind w:left="640" w:hanging="640"/>
        <w:jc w:val="both"/>
        <w:rPr>
          <w:noProof/>
          <w:sz w:val="18"/>
          <w:szCs w:val="24"/>
        </w:rPr>
      </w:pPr>
    </w:p>
    <w:p w14:paraId="7D39B8CF" w14:textId="77777777" w:rsidR="00EE5DBA" w:rsidRDefault="00EE5DBA" w:rsidP="00EE5DBA">
      <w:pPr>
        <w:autoSpaceDE w:val="0"/>
        <w:autoSpaceDN w:val="0"/>
        <w:adjustRightInd w:val="0"/>
        <w:ind w:left="640" w:hanging="640"/>
        <w:jc w:val="both"/>
        <w:rPr>
          <w:noProof/>
          <w:sz w:val="18"/>
          <w:szCs w:val="24"/>
        </w:rPr>
      </w:pPr>
    </w:p>
    <w:p w14:paraId="3A0749E8" w14:textId="77777777" w:rsidR="00EE5DBA" w:rsidRDefault="00EE5DBA" w:rsidP="00EE5DBA">
      <w:pPr>
        <w:autoSpaceDE w:val="0"/>
        <w:autoSpaceDN w:val="0"/>
        <w:adjustRightInd w:val="0"/>
        <w:ind w:left="640" w:hanging="640"/>
        <w:jc w:val="both"/>
        <w:rPr>
          <w:noProof/>
          <w:sz w:val="18"/>
          <w:szCs w:val="24"/>
        </w:rPr>
      </w:pPr>
    </w:p>
    <w:p w14:paraId="742D10E8" w14:textId="77777777" w:rsidR="00EE5DBA" w:rsidRDefault="00EE5DBA" w:rsidP="00EE5DBA">
      <w:pPr>
        <w:autoSpaceDE w:val="0"/>
        <w:autoSpaceDN w:val="0"/>
        <w:adjustRightInd w:val="0"/>
        <w:ind w:left="640" w:hanging="640"/>
        <w:jc w:val="both"/>
        <w:rPr>
          <w:noProof/>
          <w:sz w:val="18"/>
          <w:szCs w:val="24"/>
        </w:rPr>
      </w:pPr>
    </w:p>
    <w:p w14:paraId="7BA6EEB0" w14:textId="77777777" w:rsidR="00EE5DBA" w:rsidRDefault="00EE5DBA" w:rsidP="00EE5DBA">
      <w:pPr>
        <w:autoSpaceDE w:val="0"/>
        <w:autoSpaceDN w:val="0"/>
        <w:adjustRightInd w:val="0"/>
        <w:ind w:left="640" w:hanging="640"/>
        <w:jc w:val="both"/>
        <w:rPr>
          <w:noProof/>
          <w:sz w:val="18"/>
          <w:szCs w:val="24"/>
        </w:rPr>
      </w:pPr>
    </w:p>
    <w:p w14:paraId="3707ED95" w14:textId="77777777" w:rsidR="00EE5DBA" w:rsidRDefault="00EE5DBA" w:rsidP="00EE5DBA">
      <w:pPr>
        <w:autoSpaceDE w:val="0"/>
        <w:autoSpaceDN w:val="0"/>
        <w:adjustRightInd w:val="0"/>
        <w:ind w:left="640" w:hanging="640"/>
        <w:jc w:val="both"/>
        <w:rPr>
          <w:noProof/>
          <w:sz w:val="18"/>
          <w:szCs w:val="24"/>
        </w:rPr>
      </w:pPr>
    </w:p>
    <w:p w14:paraId="12BC7F8D" w14:textId="77777777" w:rsidR="00EE5DBA" w:rsidRDefault="00EE5DBA" w:rsidP="00EE5DBA">
      <w:pPr>
        <w:autoSpaceDE w:val="0"/>
        <w:autoSpaceDN w:val="0"/>
        <w:adjustRightInd w:val="0"/>
        <w:ind w:left="640" w:hanging="640"/>
        <w:jc w:val="both"/>
        <w:rPr>
          <w:noProof/>
          <w:sz w:val="18"/>
          <w:szCs w:val="24"/>
        </w:rPr>
      </w:pPr>
    </w:p>
    <w:p w14:paraId="1F8F1E77" w14:textId="77777777" w:rsidR="00EE5DBA" w:rsidRDefault="00EE5DBA" w:rsidP="00EE5DBA">
      <w:pPr>
        <w:autoSpaceDE w:val="0"/>
        <w:autoSpaceDN w:val="0"/>
        <w:adjustRightInd w:val="0"/>
        <w:ind w:left="640" w:hanging="640"/>
        <w:jc w:val="both"/>
        <w:rPr>
          <w:noProof/>
          <w:sz w:val="18"/>
          <w:szCs w:val="24"/>
        </w:rPr>
      </w:pPr>
    </w:p>
    <w:p w14:paraId="52246E35" w14:textId="77777777" w:rsidR="00EE5DBA" w:rsidRDefault="00EE5DBA" w:rsidP="00EE5DBA">
      <w:pPr>
        <w:autoSpaceDE w:val="0"/>
        <w:autoSpaceDN w:val="0"/>
        <w:adjustRightInd w:val="0"/>
        <w:ind w:left="640" w:hanging="640"/>
        <w:jc w:val="both"/>
        <w:rPr>
          <w:noProof/>
          <w:sz w:val="18"/>
          <w:szCs w:val="24"/>
        </w:rPr>
      </w:pPr>
    </w:p>
    <w:p w14:paraId="7DCCE4AC" w14:textId="77777777" w:rsidR="00EE5DBA" w:rsidRDefault="00EE5DBA" w:rsidP="00EE5DBA">
      <w:pPr>
        <w:autoSpaceDE w:val="0"/>
        <w:autoSpaceDN w:val="0"/>
        <w:adjustRightInd w:val="0"/>
        <w:ind w:left="640" w:hanging="640"/>
        <w:jc w:val="both"/>
        <w:rPr>
          <w:noProof/>
          <w:sz w:val="18"/>
          <w:szCs w:val="24"/>
        </w:rPr>
      </w:pPr>
    </w:p>
    <w:p w14:paraId="5E4A557A" w14:textId="77777777" w:rsidR="00EE5DBA" w:rsidRDefault="00EE5DBA" w:rsidP="00EE5DBA">
      <w:pPr>
        <w:autoSpaceDE w:val="0"/>
        <w:autoSpaceDN w:val="0"/>
        <w:adjustRightInd w:val="0"/>
        <w:ind w:left="640" w:hanging="640"/>
        <w:jc w:val="both"/>
        <w:rPr>
          <w:noProof/>
          <w:sz w:val="18"/>
          <w:szCs w:val="24"/>
        </w:rPr>
      </w:pPr>
    </w:p>
    <w:p w14:paraId="68F0A90A" w14:textId="77777777" w:rsidR="00EE5DBA" w:rsidRDefault="00EE5DBA" w:rsidP="00EE5DBA">
      <w:pPr>
        <w:autoSpaceDE w:val="0"/>
        <w:autoSpaceDN w:val="0"/>
        <w:adjustRightInd w:val="0"/>
        <w:ind w:left="640" w:hanging="640"/>
        <w:jc w:val="both"/>
        <w:rPr>
          <w:noProof/>
          <w:sz w:val="18"/>
          <w:szCs w:val="24"/>
        </w:rPr>
      </w:pPr>
    </w:p>
    <w:p w14:paraId="3A954A80" w14:textId="77777777" w:rsidR="00EE5DBA" w:rsidRDefault="00EE5DBA" w:rsidP="00EE5DBA">
      <w:pPr>
        <w:autoSpaceDE w:val="0"/>
        <w:autoSpaceDN w:val="0"/>
        <w:adjustRightInd w:val="0"/>
        <w:ind w:left="640" w:hanging="640"/>
        <w:jc w:val="both"/>
        <w:rPr>
          <w:noProof/>
          <w:sz w:val="18"/>
          <w:szCs w:val="24"/>
        </w:rPr>
      </w:pPr>
    </w:p>
    <w:p w14:paraId="2073038F" w14:textId="77777777" w:rsidR="00EE5DBA" w:rsidRDefault="00EE5DBA" w:rsidP="00EE5DBA">
      <w:pPr>
        <w:autoSpaceDE w:val="0"/>
        <w:autoSpaceDN w:val="0"/>
        <w:adjustRightInd w:val="0"/>
        <w:ind w:left="640" w:hanging="640"/>
        <w:jc w:val="both"/>
        <w:rPr>
          <w:noProof/>
          <w:sz w:val="18"/>
          <w:szCs w:val="24"/>
        </w:rPr>
      </w:pPr>
    </w:p>
    <w:p w14:paraId="2C710B48" w14:textId="77777777" w:rsidR="00EE5DBA" w:rsidRDefault="00EE5DBA" w:rsidP="00EE5DBA">
      <w:pPr>
        <w:autoSpaceDE w:val="0"/>
        <w:autoSpaceDN w:val="0"/>
        <w:adjustRightInd w:val="0"/>
        <w:ind w:left="640" w:hanging="640"/>
        <w:jc w:val="both"/>
        <w:rPr>
          <w:noProof/>
          <w:sz w:val="18"/>
          <w:szCs w:val="24"/>
        </w:rPr>
      </w:pPr>
    </w:p>
    <w:p w14:paraId="02BC6F3F" w14:textId="77777777" w:rsidR="00EE5DBA" w:rsidRDefault="00EE5DBA" w:rsidP="00EE5DBA">
      <w:pPr>
        <w:autoSpaceDE w:val="0"/>
        <w:autoSpaceDN w:val="0"/>
        <w:adjustRightInd w:val="0"/>
        <w:ind w:left="640" w:hanging="640"/>
        <w:jc w:val="both"/>
        <w:rPr>
          <w:noProof/>
          <w:sz w:val="18"/>
          <w:szCs w:val="24"/>
        </w:rPr>
      </w:pPr>
    </w:p>
    <w:p w14:paraId="08C7CEA8" w14:textId="77777777" w:rsidR="00EE5DBA" w:rsidRDefault="00EE5DBA" w:rsidP="00EE5DBA">
      <w:pPr>
        <w:autoSpaceDE w:val="0"/>
        <w:autoSpaceDN w:val="0"/>
        <w:adjustRightInd w:val="0"/>
        <w:ind w:left="640" w:hanging="640"/>
        <w:jc w:val="both"/>
        <w:rPr>
          <w:noProof/>
          <w:sz w:val="18"/>
          <w:szCs w:val="24"/>
        </w:rPr>
      </w:pPr>
    </w:p>
    <w:p w14:paraId="3297B9B3" w14:textId="77777777" w:rsidR="00EE5DBA" w:rsidRDefault="00EE5DBA" w:rsidP="00EE5DBA">
      <w:pPr>
        <w:autoSpaceDE w:val="0"/>
        <w:autoSpaceDN w:val="0"/>
        <w:adjustRightInd w:val="0"/>
        <w:ind w:left="640" w:hanging="640"/>
        <w:jc w:val="both"/>
        <w:rPr>
          <w:noProof/>
          <w:sz w:val="18"/>
          <w:szCs w:val="24"/>
        </w:rPr>
      </w:pPr>
    </w:p>
    <w:p w14:paraId="1E1FE6FB" w14:textId="77777777" w:rsidR="00EE5DBA" w:rsidRDefault="00EE5DBA" w:rsidP="00EE5DBA">
      <w:pPr>
        <w:autoSpaceDE w:val="0"/>
        <w:autoSpaceDN w:val="0"/>
        <w:adjustRightInd w:val="0"/>
        <w:ind w:left="640" w:hanging="640"/>
        <w:jc w:val="both"/>
        <w:rPr>
          <w:noProof/>
          <w:sz w:val="18"/>
          <w:szCs w:val="24"/>
        </w:rPr>
      </w:pPr>
    </w:p>
    <w:p w14:paraId="43F88D1E" w14:textId="77777777" w:rsidR="00EE5DBA" w:rsidRDefault="00EE5DBA" w:rsidP="00EE5DBA">
      <w:pPr>
        <w:autoSpaceDE w:val="0"/>
        <w:autoSpaceDN w:val="0"/>
        <w:adjustRightInd w:val="0"/>
        <w:ind w:left="640" w:hanging="640"/>
        <w:jc w:val="both"/>
        <w:rPr>
          <w:noProof/>
          <w:sz w:val="18"/>
          <w:szCs w:val="24"/>
        </w:rPr>
      </w:pPr>
    </w:p>
    <w:p w14:paraId="16C85A2F" w14:textId="77777777" w:rsidR="00EE5DBA" w:rsidRDefault="00EE5DBA" w:rsidP="00EE5DBA">
      <w:pPr>
        <w:autoSpaceDE w:val="0"/>
        <w:autoSpaceDN w:val="0"/>
        <w:adjustRightInd w:val="0"/>
        <w:ind w:left="640" w:hanging="640"/>
        <w:jc w:val="both"/>
        <w:rPr>
          <w:noProof/>
          <w:sz w:val="18"/>
          <w:szCs w:val="24"/>
        </w:rPr>
      </w:pPr>
    </w:p>
    <w:p w14:paraId="57A0D096" w14:textId="77777777" w:rsidR="00EE5DBA" w:rsidRDefault="00EE5DBA" w:rsidP="00EE5DBA">
      <w:pPr>
        <w:autoSpaceDE w:val="0"/>
        <w:autoSpaceDN w:val="0"/>
        <w:adjustRightInd w:val="0"/>
        <w:ind w:left="640" w:hanging="640"/>
        <w:jc w:val="both"/>
        <w:rPr>
          <w:noProof/>
          <w:sz w:val="18"/>
          <w:szCs w:val="24"/>
        </w:rPr>
      </w:pPr>
    </w:p>
    <w:p w14:paraId="6D62753A" w14:textId="77777777" w:rsidR="00EE5DBA" w:rsidRDefault="00EE5DBA" w:rsidP="00EE5DBA">
      <w:pPr>
        <w:autoSpaceDE w:val="0"/>
        <w:autoSpaceDN w:val="0"/>
        <w:adjustRightInd w:val="0"/>
        <w:ind w:left="640" w:hanging="640"/>
        <w:jc w:val="both"/>
        <w:rPr>
          <w:noProof/>
          <w:sz w:val="18"/>
          <w:szCs w:val="24"/>
        </w:rPr>
      </w:pPr>
    </w:p>
    <w:p w14:paraId="077D5E26" w14:textId="77777777" w:rsidR="00EE5DBA" w:rsidRDefault="00EE5DBA" w:rsidP="00EE5DBA">
      <w:pPr>
        <w:autoSpaceDE w:val="0"/>
        <w:autoSpaceDN w:val="0"/>
        <w:adjustRightInd w:val="0"/>
        <w:ind w:left="640" w:hanging="640"/>
        <w:jc w:val="both"/>
        <w:rPr>
          <w:noProof/>
          <w:sz w:val="18"/>
          <w:szCs w:val="24"/>
        </w:rPr>
      </w:pPr>
    </w:p>
    <w:p w14:paraId="4ED74E4E" w14:textId="77777777" w:rsidR="00EE5DBA" w:rsidRDefault="00EE5DBA" w:rsidP="00EE5DBA">
      <w:pPr>
        <w:autoSpaceDE w:val="0"/>
        <w:autoSpaceDN w:val="0"/>
        <w:adjustRightInd w:val="0"/>
        <w:ind w:left="640" w:hanging="640"/>
        <w:jc w:val="both"/>
        <w:rPr>
          <w:noProof/>
          <w:sz w:val="18"/>
          <w:szCs w:val="24"/>
        </w:rPr>
      </w:pPr>
    </w:p>
    <w:p w14:paraId="277A74BC" w14:textId="77777777" w:rsidR="00EE5DBA" w:rsidRDefault="00EE5DBA" w:rsidP="00EE5DBA">
      <w:pPr>
        <w:autoSpaceDE w:val="0"/>
        <w:autoSpaceDN w:val="0"/>
        <w:adjustRightInd w:val="0"/>
        <w:ind w:left="640" w:hanging="640"/>
        <w:jc w:val="both"/>
        <w:rPr>
          <w:noProof/>
          <w:sz w:val="18"/>
          <w:szCs w:val="24"/>
        </w:rPr>
      </w:pPr>
    </w:p>
    <w:p w14:paraId="7EC0DF42" w14:textId="77777777" w:rsidR="00EE5DBA" w:rsidRDefault="00EE5DBA" w:rsidP="00EE5DBA">
      <w:pPr>
        <w:autoSpaceDE w:val="0"/>
        <w:autoSpaceDN w:val="0"/>
        <w:adjustRightInd w:val="0"/>
        <w:ind w:left="640" w:hanging="640"/>
        <w:jc w:val="both"/>
        <w:rPr>
          <w:noProof/>
          <w:sz w:val="18"/>
          <w:szCs w:val="24"/>
        </w:rPr>
      </w:pPr>
    </w:p>
    <w:p w14:paraId="24D2B013" w14:textId="77777777" w:rsidR="00EE5DBA" w:rsidRPr="00EE5DBA" w:rsidRDefault="00EE5DBA" w:rsidP="00EE5DBA">
      <w:pPr>
        <w:autoSpaceDE w:val="0"/>
        <w:autoSpaceDN w:val="0"/>
        <w:adjustRightInd w:val="0"/>
        <w:ind w:left="640" w:hanging="640"/>
        <w:jc w:val="both"/>
        <w:rPr>
          <w:noProof/>
          <w:sz w:val="18"/>
        </w:rPr>
      </w:pPr>
    </w:p>
    <w:p w14:paraId="0485AEA8" w14:textId="77777777" w:rsidR="00C06806" w:rsidRDefault="00C06806" w:rsidP="00EE5DBA">
      <w:pPr>
        <w:spacing w:after="50"/>
        <w:ind w:left="360" w:hanging="360"/>
        <w:jc w:val="both"/>
        <w:rPr>
          <w:sz w:val="16"/>
          <w:szCs w:val="16"/>
        </w:rPr>
        <w:sectPr w:rsidR="00C06806">
          <w:type w:val="continuous"/>
          <w:pgSz w:w="11909" w:h="16834"/>
          <w:pgMar w:top="1080" w:right="734" w:bottom="2434" w:left="734" w:header="0" w:footer="720" w:gutter="0"/>
          <w:cols w:num="2" w:space="720" w:equalWidth="0">
            <w:col w:w="5040" w:space="360"/>
            <w:col w:w="5040" w:space="0"/>
          </w:cols>
        </w:sectPr>
      </w:pPr>
      <w:r w:rsidRPr="00C06806">
        <w:rPr>
          <w:b/>
          <w:sz w:val="18"/>
          <w:szCs w:val="18"/>
        </w:rPr>
        <w:fldChar w:fldCharType="end"/>
      </w:r>
    </w:p>
    <w:p w14:paraId="19DA74AF" w14:textId="77777777" w:rsidR="00EE5DBA" w:rsidRDefault="00EE5DBA" w:rsidP="00824A3D">
      <w:pPr>
        <w:jc w:val="both"/>
      </w:pPr>
    </w:p>
    <w:sectPr w:rsidR="00EE5DBA">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0255" w14:textId="77777777" w:rsidR="004F679A" w:rsidRDefault="004F679A" w:rsidP="003C549E">
      <w:r>
        <w:separator/>
      </w:r>
    </w:p>
  </w:endnote>
  <w:endnote w:type="continuationSeparator" w:id="0">
    <w:p w14:paraId="524B6E4F" w14:textId="77777777" w:rsidR="004F679A" w:rsidRDefault="004F679A"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73197C73" w14:textId="77777777" w:rsidTr="00AE59FB">
      <w:tc>
        <w:tcPr>
          <w:tcW w:w="10657" w:type="dxa"/>
        </w:tcPr>
        <w:p w14:paraId="2DBE2836"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42BC935F" wp14:editId="576E8A89">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A2F42"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46C5A09B" wp14:editId="26AF374C">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F4418"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25CBD684" w14:textId="77777777" w:rsidTr="00AE59FB">
      <w:tc>
        <w:tcPr>
          <w:tcW w:w="10657" w:type="dxa"/>
        </w:tcPr>
        <w:p w14:paraId="33C84A01"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1ECD04C3" w14:textId="77777777" w:rsidTr="00AE59FB">
      <w:tc>
        <w:tcPr>
          <w:tcW w:w="10657" w:type="dxa"/>
        </w:tcPr>
        <w:p w14:paraId="17F14ABD"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3A3C66FC"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3A47A997"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03E9" w14:textId="77777777" w:rsidR="004F679A" w:rsidRDefault="004F679A" w:rsidP="003C549E">
      <w:r>
        <w:separator/>
      </w:r>
    </w:p>
  </w:footnote>
  <w:footnote w:type="continuationSeparator" w:id="0">
    <w:p w14:paraId="76460EA9" w14:textId="77777777" w:rsidR="004F679A" w:rsidRDefault="004F679A"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ABC9" w14:textId="77777777" w:rsidR="003C549E" w:rsidRDefault="003C549E" w:rsidP="003C549E">
    <w:pPr>
      <w:pStyle w:val="Header"/>
    </w:pPr>
  </w:p>
  <w:p w14:paraId="2E5E1F5A" w14:textId="77777777" w:rsidR="003C549E" w:rsidRDefault="003C549E" w:rsidP="003C549E">
    <w:pPr>
      <w:pStyle w:val="Header"/>
    </w:pPr>
  </w:p>
  <w:p w14:paraId="6BE597A9"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61F811AC"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0EEA67AC" wp14:editId="5197DEAA">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391376"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4A460DE7" wp14:editId="7C903134">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E49ED"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04CAE741"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0C0B"/>
    <w:multiLevelType w:val="hybridMultilevel"/>
    <w:tmpl w:val="24204D9C"/>
    <w:lvl w:ilvl="0" w:tplc="1D6C05E4">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2BE4736"/>
    <w:multiLevelType w:val="hybridMultilevel"/>
    <w:tmpl w:val="B8CE5F48"/>
    <w:lvl w:ilvl="0" w:tplc="C5E6AD9A">
      <w:start w:val="1"/>
      <w:numFmt w:val="upperLetter"/>
      <w:lvlText w:val="%1."/>
      <w:lvlJc w:val="left"/>
      <w:pPr>
        <w:ind w:left="720" w:hanging="360"/>
      </w:pPr>
      <w:rPr>
        <w:rFonts w:ascii="Times New Roman" w:eastAsia="Times New Roman" w:hAnsi="Times New Roman" w:cs="Times New Roman"/>
        <w:i/>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A892032"/>
    <w:multiLevelType w:val="hybridMultilevel"/>
    <w:tmpl w:val="AE2A2458"/>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5"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5C81C66"/>
    <w:multiLevelType w:val="hybridMultilevel"/>
    <w:tmpl w:val="BAD61DF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89A4979"/>
    <w:multiLevelType w:val="hybridMultilevel"/>
    <w:tmpl w:val="8C3665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8041DD5"/>
    <w:multiLevelType w:val="hybridMultilevel"/>
    <w:tmpl w:val="6032B140"/>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58CA03A8"/>
    <w:multiLevelType w:val="hybridMultilevel"/>
    <w:tmpl w:val="ACD4B950"/>
    <w:lvl w:ilvl="0" w:tplc="38090001">
      <w:start w:val="1"/>
      <w:numFmt w:val="bullet"/>
      <w:lvlText w:val=""/>
      <w:lvlJc w:val="left"/>
      <w:pPr>
        <w:ind w:left="1800" w:hanging="360"/>
      </w:pPr>
      <w:rPr>
        <w:rFonts w:ascii="Symbol" w:hAnsi="Symbol" w:hint="default"/>
      </w:rPr>
    </w:lvl>
    <w:lvl w:ilvl="1" w:tplc="38090003">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4"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668553E8"/>
    <w:multiLevelType w:val="hybridMultilevel"/>
    <w:tmpl w:val="882ED7E0"/>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6"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35298490">
    <w:abstractNumId w:val="7"/>
  </w:num>
  <w:num w:numId="2" w16cid:durableId="2049379854">
    <w:abstractNumId w:val="12"/>
  </w:num>
  <w:num w:numId="3" w16cid:durableId="343023597">
    <w:abstractNumId w:val="6"/>
  </w:num>
  <w:num w:numId="4" w16cid:durableId="2082831392">
    <w:abstractNumId w:val="1"/>
  </w:num>
  <w:num w:numId="5" w16cid:durableId="866141816">
    <w:abstractNumId w:val="5"/>
  </w:num>
  <w:num w:numId="6" w16cid:durableId="95761045">
    <w:abstractNumId w:val="16"/>
  </w:num>
  <w:num w:numId="7" w16cid:durableId="1661038664">
    <w:abstractNumId w:val="3"/>
  </w:num>
  <w:num w:numId="8" w16cid:durableId="964429815">
    <w:abstractNumId w:val="14"/>
  </w:num>
  <w:num w:numId="9" w16cid:durableId="840387195">
    <w:abstractNumId w:val="10"/>
  </w:num>
  <w:num w:numId="10" w16cid:durableId="1350763906">
    <w:abstractNumId w:val="2"/>
  </w:num>
  <w:num w:numId="11" w16cid:durableId="371196269">
    <w:abstractNumId w:val="11"/>
  </w:num>
  <w:num w:numId="12" w16cid:durableId="1455638200">
    <w:abstractNumId w:val="4"/>
  </w:num>
  <w:num w:numId="13" w16cid:durableId="863128104">
    <w:abstractNumId w:val="15"/>
  </w:num>
  <w:num w:numId="14" w16cid:durableId="888683783">
    <w:abstractNumId w:val="13"/>
  </w:num>
  <w:num w:numId="15" w16cid:durableId="1751808342">
    <w:abstractNumId w:val="8"/>
  </w:num>
  <w:num w:numId="16" w16cid:durableId="751588134">
    <w:abstractNumId w:val="0"/>
  </w:num>
  <w:num w:numId="17" w16cid:durableId="1994983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11692"/>
    <w:rsid w:val="00020E85"/>
    <w:rsid w:val="000452AF"/>
    <w:rsid w:val="000456D5"/>
    <w:rsid w:val="000474CC"/>
    <w:rsid w:val="00047C58"/>
    <w:rsid w:val="00054F81"/>
    <w:rsid w:val="000603D7"/>
    <w:rsid w:val="000811AF"/>
    <w:rsid w:val="0009565A"/>
    <w:rsid w:val="000A6031"/>
    <w:rsid w:val="000B6F4E"/>
    <w:rsid w:val="000C65DC"/>
    <w:rsid w:val="000D0520"/>
    <w:rsid w:val="000E5BB3"/>
    <w:rsid w:val="0010696B"/>
    <w:rsid w:val="00130DD7"/>
    <w:rsid w:val="001469F2"/>
    <w:rsid w:val="00174CB3"/>
    <w:rsid w:val="001B5138"/>
    <w:rsid w:val="001B601D"/>
    <w:rsid w:val="001C7FC1"/>
    <w:rsid w:val="001D50FA"/>
    <w:rsid w:val="001E069A"/>
    <w:rsid w:val="001E233F"/>
    <w:rsid w:val="001E2454"/>
    <w:rsid w:val="001E7A5F"/>
    <w:rsid w:val="002070B7"/>
    <w:rsid w:val="00224C34"/>
    <w:rsid w:val="00226550"/>
    <w:rsid w:val="0022738D"/>
    <w:rsid w:val="00244A57"/>
    <w:rsid w:val="00270211"/>
    <w:rsid w:val="00282470"/>
    <w:rsid w:val="002A5B4F"/>
    <w:rsid w:val="002C7A35"/>
    <w:rsid w:val="002E051F"/>
    <w:rsid w:val="002E154A"/>
    <w:rsid w:val="002E4F90"/>
    <w:rsid w:val="002E5E83"/>
    <w:rsid w:val="00305CDD"/>
    <w:rsid w:val="00311F97"/>
    <w:rsid w:val="00314735"/>
    <w:rsid w:val="00315545"/>
    <w:rsid w:val="00321A2D"/>
    <w:rsid w:val="00341BB7"/>
    <w:rsid w:val="003477AC"/>
    <w:rsid w:val="00372C1A"/>
    <w:rsid w:val="0038029C"/>
    <w:rsid w:val="00381CE2"/>
    <w:rsid w:val="00385817"/>
    <w:rsid w:val="003A0B95"/>
    <w:rsid w:val="003B2A40"/>
    <w:rsid w:val="003C549E"/>
    <w:rsid w:val="003D7873"/>
    <w:rsid w:val="003E05A3"/>
    <w:rsid w:val="003F2CFE"/>
    <w:rsid w:val="00400546"/>
    <w:rsid w:val="004054E9"/>
    <w:rsid w:val="00422B79"/>
    <w:rsid w:val="0042563E"/>
    <w:rsid w:val="00430AE5"/>
    <w:rsid w:val="00431FEB"/>
    <w:rsid w:val="0043247A"/>
    <w:rsid w:val="004626FB"/>
    <w:rsid w:val="00467A21"/>
    <w:rsid w:val="00481E63"/>
    <w:rsid w:val="004950FF"/>
    <w:rsid w:val="004A3959"/>
    <w:rsid w:val="004A5CE0"/>
    <w:rsid w:val="004B2435"/>
    <w:rsid w:val="004D06F7"/>
    <w:rsid w:val="004E6516"/>
    <w:rsid w:val="004E679F"/>
    <w:rsid w:val="004F679A"/>
    <w:rsid w:val="00510BAF"/>
    <w:rsid w:val="00514CBA"/>
    <w:rsid w:val="0052147F"/>
    <w:rsid w:val="0052716A"/>
    <w:rsid w:val="00540356"/>
    <w:rsid w:val="00543278"/>
    <w:rsid w:val="00551A02"/>
    <w:rsid w:val="00567913"/>
    <w:rsid w:val="00580EDE"/>
    <w:rsid w:val="00583865"/>
    <w:rsid w:val="005863DE"/>
    <w:rsid w:val="005C3820"/>
    <w:rsid w:val="005C44B9"/>
    <w:rsid w:val="005E05AF"/>
    <w:rsid w:val="005E7E3D"/>
    <w:rsid w:val="005F4EBE"/>
    <w:rsid w:val="006132CF"/>
    <w:rsid w:val="00620881"/>
    <w:rsid w:val="006247D9"/>
    <w:rsid w:val="0063363B"/>
    <w:rsid w:val="006347D9"/>
    <w:rsid w:val="006429F4"/>
    <w:rsid w:val="006626A7"/>
    <w:rsid w:val="00665439"/>
    <w:rsid w:val="00674F21"/>
    <w:rsid w:val="00677ADF"/>
    <w:rsid w:val="00682DD6"/>
    <w:rsid w:val="00687B23"/>
    <w:rsid w:val="00695408"/>
    <w:rsid w:val="006C1BB9"/>
    <w:rsid w:val="006C66C9"/>
    <w:rsid w:val="006C7283"/>
    <w:rsid w:val="006C7528"/>
    <w:rsid w:val="006D0A2A"/>
    <w:rsid w:val="006E1CA7"/>
    <w:rsid w:val="00700955"/>
    <w:rsid w:val="0071483E"/>
    <w:rsid w:val="00731009"/>
    <w:rsid w:val="00732D11"/>
    <w:rsid w:val="00737769"/>
    <w:rsid w:val="00786D38"/>
    <w:rsid w:val="00786F6F"/>
    <w:rsid w:val="0079476C"/>
    <w:rsid w:val="007969AB"/>
    <w:rsid w:val="007B68DE"/>
    <w:rsid w:val="007C18F4"/>
    <w:rsid w:val="007E4B36"/>
    <w:rsid w:val="008045C3"/>
    <w:rsid w:val="00810DBD"/>
    <w:rsid w:val="0082027A"/>
    <w:rsid w:val="0082032F"/>
    <w:rsid w:val="00824029"/>
    <w:rsid w:val="00824259"/>
    <w:rsid w:val="00824A3D"/>
    <w:rsid w:val="00865956"/>
    <w:rsid w:val="0087267E"/>
    <w:rsid w:val="008B603D"/>
    <w:rsid w:val="008B64E6"/>
    <w:rsid w:val="008C2FA9"/>
    <w:rsid w:val="008D0540"/>
    <w:rsid w:val="008D1402"/>
    <w:rsid w:val="008D553B"/>
    <w:rsid w:val="008E5CBF"/>
    <w:rsid w:val="008E7175"/>
    <w:rsid w:val="008F4549"/>
    <w:rsid w:val="00914DE2"/>
    <w:rsid w:val="009177F4"/>
    <w:rsid w:val="00922642"/>
    <w:rsid w:val="00945A5D"/>
    <w:rsid w:val="00945BC0"/>
    <w:rsid w:val="00946806"/>
    <w:rsid w:val="00952A04"/>
    <w:rsid w:val="009571D7"/>
    <w:rsid w:val="009635C5"/>
    <w:rsid w:val="00990E1D"/>
    <w:rsid w:val="009C1B1E"/>
    <w:rsid w:val="009C285B"/>
    <w:rsid w:val="009E4A5D"/>
    <w:rsid w:val="009F05C3"/>
    <w:rsid w:val="009F2EA2"/>
    <w:rsid w:val="00A110B2"/>
    <w:rsid w:val="00A1350C"/>
    <w:rsid w:val="00A41498"/>
    <w:rsid w:val="00A425BB"/>
    <w:rsid w:val="00A438BB"/>
    <w:rsid w:val="00A61580"/>
    <w:rsid w:val="00A652F2"/>
    <w:rsid w:val="00A66A18"/>
    <w:rsid w:val="00A679E7"/>
    <w:rsid w:val="00A7380C"/>
    <w:rsid w:val="00A75DA3"/>
    <w:rsid w:val="00A93BE2"/>
    <w:rsid w:val="00A955C4"/>
    <w:rsid w:val="00A95FD8"/>
    <w:rsid w:val="00AC6481"/>
    <w:rsid w:val="00AD79C1"/>
    <w:rsid w:val="00AE06DD"/>
    <w:rsid w:val="00AE23FC"/>
    <w:rsid w:val="00AE35C6"/>
    <w:rsid w:val="00AE3EB8"/>
    <w:rsid w:val="00AE59FB"/>
    <w:rsid w:val="00AF069C"/>
    <w:rsid w:val="00AF714C"/>
    <w:rsid w:val="00B15F7F"/>
    <w:rsid w:val="00B2482A"/>
    <w:rsid w:val="00B26037"/>
    <w:rsid w:val="00B53912"/>
    <w:rsid w:val="00B77B56"/>
    <w:rsid w:val="00B8256E"/>
    <w:rsid w:val="00B91FF7"/>
    <w:rsid w:val="00B96A17"/>
    <w:rsid w:val="00BA3C0C"/>
    <w:rsid w:val="00BA6F70"/>
    <w:rsid w:val="00BC5170"/>
    <w:rsid w:val="00BC7009"/>
    <w:rsid w:val="00BD7405"/>
    <w:rsid w:val="00BE30AE"/>
    <w:rsid w:val="00C03EF3"/>
    <w:rsid w:val="00C06806"/>
    <w:rsid w:val="00C155A6"/>
    <w:rsid w:val="00C646C2"/>
    <w:rsid w:val="00C96DDB"/>
    <w:rsid w:val="00CA2DE7"/>
    <w:rsid w:val="00CB39B3"/>
    <w:rsid w:val="00CB6D9E"/>
    <w:rsid w:val="00CC052A"/>
    <w:rsid w:val="00CC37C1"/>
    <w:rsid w:val="00CD581D"/>
    <w:rsid w:val="00D062FD"/>
    <w:rsid w:val="00D11F06"/>
    <w:rsid w:val="00D12AF0"/>
    <w:rsid w:val="00D13E60"/>
    <w:rsid w:val="00D2009A"/>
    <w:rsid w:val="00D40670"/>
    <w:rsid w:val="00D76697"/>
    <w:rsid w:val="00D81E2C"/>
    <w:rsid w:val="00DC086F"/>
    <w:rsid w:val="00DC7135"/>
    <w:rsid w:val="00DD0165"/>
    <w:rsid w:val="00DD66E1"/>
    <w:rsid w:val="00DE47A6"/>
    <w:rsid w:val="00DF18FA"/>
    <w:rsid w:val="00DF70CB"/>
    <w:rsid w:val="00E4594E"/>
    <w:rsid w:val="00E56135"/>
    <w:rsid w:val="00E60973"/>
    <w:rsid w:val="00E732D5"/>
    <w:rsid w:val="00E82502"/>
    <w:rsid w:val="00EA2854"/>
    <w:rsid w:val="00EC0458"/>
    <w:rsid w:val="00ED09B6"/>
    <w:rsid w:val="00ED4E13"/>
    <w:rsid w:val="00EE5DBA"/>
    <w:rsid w:val="00F02462"/>
    <w:rsid w:val="00F07271"/>
    <w:rsid w:val="00F231D6"/>
    <w:rsid w:val="00F31406"/>
    <w:rsid w:val="00F43560"/>
    <w:rsid w:val="00F44759"/>
    <w:rsid w:val="00F50EB3"/>
    <w:rsid w:val="00F615CC"/>
    <w:rsid w:val="00F65469"/>
    <w:rsid w:val="00F66C57"/>
    <w:rsid w:val="00F70B6D"/>
    <w:rsid w:val="00F75922"/>
    <w:rsid w:val="00F75A5B"/>
    <w:rsid w:val="00F77DD5"/>
    <w:rsid w:val="00F95FDA"/>
    <w:rsid w:val="00FA3D15"/>
    <w:rsid w:val="00FD0A41"/>
    <w:rsid w:val="00FE3C83"/>
    <w:rsid w:val="00FF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EC1E"/>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165"/>
    <w:pPr>
      <w:ind w:left="720"/>
      <w:contextualSpacing/>
    </w:pPr>
  </w:style>
  <w:style w:type="character" w:styleId="Hyperlink">
    <w:name w:val="Hyperlink"/>
    <w:basedOn w:val="DefaultParagraphFont"/>
    <w:uiPriority w:val="99"/>
    <w:unhideWhenUsed/>
    <w:rsid w:val="00865956"/>
    <w:rPr>
      <w:color w:val="0000FF" w:themeColor="hyperlink"/>
      <w:u w:val="single"/>
    </w:rPr>
  </w:style>
  <w:style w:type="character" w:styleId="UnresolvedMention">
    <w:name w:val="Unresolved Mention"/>
    <w:basedOn w:val="DefaultParagraphFont"/>
    <w:uiPriority w:val="99"/>
    <w:semiHidden/>
    <w:unhideWhenUsed/>
    <w:rsid w:val="00865956"/>
    <w:rPr>
      <w:color w:val="605E5C"/>
      <w:shd w:val="clear" w:color="auto" w:fill="E1DFDD"/>
    </w:rPr>
  </w:style>
  <w:style w:type="paragraph" w:customStyle="1" w:styleId="Style1">
    <w:name w:val="Style1"/>
    <w:basedOn w:val="Normal"/>
    <w:link w:val="Style1Char"/>
    <w:qFormat/>
    <w:rsid w:val="00810DBD"/>
    <w:pPr>
      <w:tabs>
        <w:tab w:val="left" w:pos="288"/>
      </w:tabs>
      <w:spacing w:after="120" w:line="228" w:lineRule="auto"/>
      <w:jc w:val="both"/>
    </w:pPr>
    <w:rPr>
      <w:b/>
      <w:lang w:val="id-ID"/>
    </w:rPr>
  </w:style>
  <w:style w:type="character" w:customStyle="1" w:styleId="Style1Char">
    <w:name w:val="Style1 Char"/>
    <w:basedOn w:val="DefaultParagraphFont"/>
    <w:link w:val="Style1"/>
    <w:rsid w:val="00810DBD"/>
    <w:rPr>
      <w:b/>
      <w:lang w:val="id-ID"/>
    </w:rPr>
  </w:style>
  <w:style w:type="paragraph" w:styleId="Caption">
    <w:name w:val="caption"/>
    <w:basedOn w:val="Normal"/>
    <w:next w:val="Normal"/>
    <w:uiPriority w:val="35"/>
    <w:unhideWhenUsed/>
    <w:qFormat/>
    <w:rsid w:val="00CC37C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214582">
      <w:bodyDiv w:val="1"/>
      <w:marLeft w:val="0"/>
      <w:marRight w:val="0"/>
      <w:marTop w:val="0"/>
      <w:marBottom w:val="0"/>
      <w:divBdr>
        <w:top w:val="none" w:sz="0" w:space="0" w:color="auto"/>
        <w:left w:val="none" w:sz="0" w:space="0" w:color="auto"/>
        <w:bottom w:val="none" w:sz="0" w:space="0" w:color="auto"/>
        <w:right w:val="none" w:sz="0" w:space="0" w:color="auto"/>
      </w:divBdr>
      <w:divsChild>
        <w:div w:id="43450637">
          <w:marLeft w:val="0"/>
          <w:marRight w:val="0"/>
          <w:marTop w:val="0"/>
          <w:marBottom w:val="0"/>
          <w:divBdr>
            <w:top w:val="single" w:sz="2" w:space="0" w:color="auto"/>
            <w:left w:val="single" w:sz="2" w:space="0" w:color="auto"/>
            <w:bottom w:val="single" w:sz="6" w:space="0" w:color="auto"/>
            <w:right w:val="single" w:sz="2" w:space="0" w:color="auto"/>
          </w:divBdr>
          <w:divsChild>
            <w:div w:id="1635524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843887272">
                  <w:marLeft w:val="0"/>
                  <w:marRight w:val="0"/>
                  <w:marTop w:val="0"/>
                  <w:marBottom w:val="0"/>
                  <w:divBdr>
                    <w:top w:val="single" w:sz="2" w:space="0" w:color="D9D9E3"/>
                    <w:left w:val="single" w:sz="2" w:space="0" w:color="D9D9E3"/>
                    <w:bottom w:val="single" w:sz="2" w:space="0" w:color="D9D9E3"/>
                    <w:right w:val="single" w:sz="2" w:space="0" w:color="D9D9E3"/>
                  </w:divBdr>
                  <w:divsChild>
                    <w:div w:id="1010840699">
                      <w:marLeft w:val="0"/>
                      <w:marRight w:val="0"/>
                      <w:marTop w:val="0"/>
                      <w:marBottom w:val="0"/>
                      <w:divBdr>
                        <w:top w:val="single" w:sz="2" w:space="0" w:color="D9D9E3"/>
                        <w:left w:val="single" w:sz="2" w:space="0" w:color="D9D9E3"/>
                        <w:bottom w:val="single" w:sz="2" w:space="0" w:color="D9D9E3"/>
                        <w:right w:val="single" w:sz="2" w:space="0" w:color="D9D9E3"/>
                      </w:divBdr>
                      <w:divsChild>
                        <w:div w:id="27341429">
                          <w:marLeft w:val="0"/>
                          <w:marRight w:val="0"/>
                          <w:marTop w:val="0"/>
                          <w:marBottom w:val="0"/>
                          <w:divBdr>
                            <w:top w:val="single" w:sz="2" w:space="0" w:color="D9D9E3"/>
                            <w:left w:val="single" w:sz="2" w:space="0" w:color="D9D9E3"/>
                            <w:bottom w:val="single" w:sz="2" w:space="0" w:color="D9D9E3"/>
                            <w:right w:val="single" w:sz="2" w:space="0" w:color="D9D9E3"/>
                          </w:divBdr>
                          <w:divsChild>
                            <w:div w:id="1642151533">
                              <w:marLeft w:val="0"/>
                              <w:marRight w:val="0"/>
                              <w:marTop w:val="0"/>
                              <w:marBottom w:val="0"/>
                              <w:divBdr>
                                <w:top w:val="single" w:sz="2" w:space="0" w:color="D9D9E3"/>
                                <w:left w:val="single" w:sz="2" w:space="0" w:color="D9D9E3"/>
                                <w:bottom w:val="single" w:sz="2" w:space="0" w:color="D9D9E3"/>
                                <w:right w:val="single" w:sz="2" w:space="0" w:color="D9D9E3"/>
                              </w:divBdr>
                              <w:divsChild>
                                <w:div w:id="2046558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103043@ittelkom-pwt.ac.id[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103061@ittelkom-pwt.ac.id[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801E-4FF0-4D4C-BBC0-AE6E86F5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9431</Words>
  <Characters>53762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Nessia Alfadila P.</dc:creator>
  <cp:lastModifiedBy>marlia yoanita</cp:lastModifiedBy>
  <cp:revision>2</cp:revision>
  <dcterms:created xsi:type="dcterms:W3CDTF">2023-11-25T11:25:00Z</dcterms:created>
  <dcterms:modified xsi:type="dcterms:W3CDTF">2023-11-25T11:25:00Z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eb5398ea-7968-3081-a0f5-03a6c869f204</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